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D94BC3">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2D6D5B" w:rsidP="00D94BC3">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D94BC3">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выпуск №</w:t>
      </w:r>
      <w:r w:rsidR="00BC0F47">
        <w:rPr>
          <w:rFonts w:ascii="Times New Roman" w:hAnsi="Times New Roman" w:cs="Times New Roman"/>
          <w:b/>
          <w:color w:val="000000" w:themeColor="text1"/>
          <w:sz w:val="24"/>
          <w:szCs w:val="24"/>
        </w:rPr>
        <w:t>5</w:t>
      </w:r>
      <w:r w:rsidRPr="000630F6">
        <w:rPr>
          <w:rFonts w:ascii="Times New Roman" w:hAnsi="Times New Roman" w:cs="Times New Roman"/>
          <w:b/>
          <w:color w:val="000000" w:themeColor="text1"/>
          <w:sz w:val="24"/>
          <w:szCs w:val="24"/>
        </w:rPr>
        <w:t>(2</w:t>
      </w:r>
      <w:r w:rsidR="00CF2BAE" w:rsidRPr="000630F6">
        <w:rPr>
          <w:rFonts w:ascii="Times New Roman" w:hAnsi="Times New Roman" w:cs="Times New Roman"/>
          <w:b/>
          <w:color w:val="000000" w:themeColor="text1"/>
          <w:sz w:val="24"/>
          <w:szCs w:val="24"/>
        </w:rPr>
        <w:t>5</w:t>
      </w:r>
      <w:r w:rsidR="00BC0F47" w:rsidRPr="000630F6">
        <w:rPr>
          <w:rFonts w:ascii="Times New Roman" w:hAnsi="Times New Roman" w:cs="Times New Roman"/>
          <w:b/>
          <w:color w:val="000000" w:themeColor="text1"/>
          <w:sz w:val="24"/>
          <w:szCs w:val="24"/>
        </w:rPr>
        <w:t>9</w:t>
      </w:r>
      <w:r w:rsidRPr="000630F6">
        <w:rPr>
          <w:rFonts w:ascii="Times New Roman" w:hAnsi="Times New Roman" w:cs="Times New Roman"/>
          <w:b/>
          <w:color w:val="000000" w:themeColor="text1"/>
          <w:sz w:val="24"/>
          <w:szCs w:val="24"/>
        </w:rPr>
        <w:t xml:space="preserve">) </w:t>
      </w:r>
      <w:r w:rsidR="000630F6" w:rsidRPr="000630F6">
        <w:rPr>
          <w:rFonts w:ascii="Times New Roman" w:hAnsi="Times New Roman" w:cs="Times New Roman"/>
          <w:b/>
          <w:color w:val="000000" w:themeColor="text1"/>
          <w:sz w:val="24"/>
          <w:szCs w:val="24"/>
        </w:rPr>
        <w:t>15</w:t>
      </w:r>
      <w:r w:rsidRPr="000630F6">
        <w:rPr>
          <w:rFonts w:ascii="Times New Roman" w:hAnsi="Times New Roman" w:cs="Times New Roman"/>
          <w:b/>
          <w:color w:val="000000" w:themeColor="text1"/>
          <w:sz w:val="24"/>
          <w:szCs w:val="24"/>
        </w:rPr>
        <w:t>.</w:t>
      </w:r>
      <w:r w:rsidR="00E251A3" w:rsidRPr="000630F6">
        <w:rPr>
          <w:rFonts w:ascii="Times New Roman" w:hAnsi="Times New Roman" w:cs="Times New Roman"/>
          <w:b/>
          <w:color w:val="000000" w:themeColor="text1"/>
          <w:sz w:val="24"/>
          <w:szCs w:val="24"/>
        </w:rPr>
        <w:t>0</w:t>
      </w:r>
      <w:r w:rsidR="00BC0F47" w:rsidRPr="000630F6">
        <w:rPr>
          <w:rFonts w:ascii="Times New Roman" w:hAnsi="Times New Roman" w:cs="Times New Roman"/>
          <w:b/>
          <w:color w:val="000000" w:themeColor="text1"/>
          <w:sz w:val="24"/>
          <w:szCs w:val="24"/>
        </w:rPr>
        <w:t>3</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p>
    <w:p w:rsidR="0063735E" w:rsidRPr="00F3101E" w:rsidRDefault="0063735E" w:rsidP="00D94BC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D94BC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D94BC3">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D94BC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D94BC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D94BC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D94BC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D94BC3">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D94BC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C54E84" w:rsidRPr="00153D75" w:rsidRDefault="00EA1FEA" w:rsidP="00D94BC3">
      <w:pPr>
        <w:widowControl w:val="0"/>
        <w:tabs>
          <w:tab w:val="left" w:pos="0"/>
        </w:tabs>
        <w:spacing w:after="0" w:line="240" w:lineRule="auto"/>
        <w:ind w:firstLine="567"/>
        <w:jc w:val="center"/>
        <w:rPr>
          <w:rFonts w:ascii="Times New Roman" w:eastAsia="Times New Roman" w:hAnsi="Times New Roman" w:cs="Times New Roman"/>
          <w:kern w:val="36"/>
          <w:sz w:val="24"/>
          <w:szCs w:val="24"/>
        </w:rPr>
      </w:pPr>
      <w:r w:rsidRPr="007473F7">
        <w:rPr>
          <w:rFonts w:ascii="Times New Roman" w:hAnsi="Times New Roman" w:cs="Times New Roman"/>
          <w:b/>
          <w:sz w:val="24"/>
          <w:szCs w:val="24"/>
        </w:rPr>
        <w:t>САМАРСКОЙ ОБЛАСТИ</w:t>
      </w:r>
      <w:r w:rsidR="00C54E84" w:rsidRPr="00C54E84">
        <w:rPr>
          <w:rFonts w:ascii="Times New Roman" w:eastAsia="Times New Roman" w:hAnsi="Times New Roman" w:cs="Times New Roman"/>
          <w:bCs/>
          <w:noProof/>
          <w:kern w:val="36"/>
          <w:sz w:val="24"/>
          <w:szCs w:val="24"/>
        </w:rPr>
        <w:drawing>
          <wp:anchor distT="0" distB="0" distL="114300" distR="114300" simplePos="0" relativeHeight="251658240" behindDoc="1" locked="0" layoutInCell="1" allowOverlap="1" wp14:anchorId="17CD9119" wp14:editId="44443CB4">
            <wp:simplePos x="0" y="0"/>
            <wp:positionH relativeFrom="column">
              <wp:posOffset>1905</wp:posOffset>
            </wp:positionH>
            <wp:positionV relativeFrom="paragraph">
              <wp:posOffset>1905</wp:posOffset>
            </wp:positionV>
            <wp:extent cx="1743075" cy="8470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847010"/>
                    </a:xfrm>
                    <a:prstGeom prst="rect">
                      <a:avLst/>
                    </a:prstGeom>
                    <a:noFill/>
                  </pic:spPr>
                </pic:pic>
              </a:graphicData>
            </a:graphic>
            <wp14:sizeRelH relativeFrom="page">
              <wp14:pctWidth>0</wp14:pctWidth>
            </wp14:sizeRelH>
            <wp14:sizeRelV relativeFrom="page">
              <wp14:pctHeight>0</wp14:pctHeight>
            </wp14:sizeRelV>
          </wp:anchor>
        </w:drawing>
      </w:r>
    </w:p>
    <w:p w:rsidR="00C54E84" w:rsidRPr="00C54E84" w:rsidRDefault="00C54E84" w:rsidP="00D94BC3">
      <w:pPr>
        <w:spacing w:after="0" w:line="240" w:lineRule="auto"/>
        <w:jc w:val="right"/>
        <w:rPr>
          <w:rFonts w:ascii="Times New Roman" w:eastAsia="Calibri" w:hAnsi="Times New Roman" w:cs="Times New Roman"/>
          <w:b/>
          <w:sz w:val="24"/>
          <w:szCs w:val="24"/>
          <w:lang w:eastAsia="en-US"/>
        </w:rPr>
      </w:pPr>
      <w:r w:rsidRPr="00C54E84">
        <w:rPr>
          <w:rFonts w:ascii="Times New Roman" w:eastAsia="Calibri" w:hAnsi="Times New Roman" w:cs="Times New Roman"/>
          <w:b/>
          <w:sz w:val="24"/>
          <w:szCs w:val="24"/>
          <w:lang w:eastAsia="en-US"/>
        </w:rPr>
        <w:t>ПРЕСС-РЕЛИЗ</w:t>
      </w:r>
    </w:p>
    <w:p w:rsidR="00C54E84" w:rsidRPr="00C54E84" w:rsidRDefault="00C54E84" w:rsidP="00D94BC3">
      <w:pPr>
        <w:spacing w:after="0" w:line="240" w:lineRule="auto"/>
        <w:jc w:val="right"/>
        <w:rPr>
          <w:rFonts w:ascii="Times New Roman" w:eastAsia="Calibri" w:hAnsi="Times New Roman" w:cs="Times New Roman"/>
          <w:b/>
          <w:sz w:val="24"/>
          <w:szCs w:val="24"/>
          <w:lang w:eastAsia="en-US"/>
        </w:rPr>
      </w:pPr>
      <w:r w:rsidRPr="00C54E84">
        <w:rPr>
          <w:rFonts w:ascii="Times New Roman" w:eastAsia="Calibri" w:hAnsi="Times New Roman" w:cs="Times New Roman"/>
          <w:b/>
          <w:sz w:val="24"/>
          <w:szCs w:val="24"/>
          <w:lang w:eastAsia="en-US"/>
        </w:rPr>
        <w:t>01 марта 2022</w:t>
      </w:r>
    </w:p>
    <w:p w:rsidR="00C54E84" w:rsidRPr="00153D75" w:rsidRDefault="00C54E84" w:rsidP="00D94BC3">
      <w:pPr>
        <w:shd w:val="clear" w:color="auto" w:fill="FFFFFF"/>
        <w:spacing w:after="0" w:line="240" w:lineRule="auto"/>
        <w:jc w:val="center"/>
        <w:outlineLvl w:val="0"/>
        <w:rPr>
          <w:rFonts w:ascii="Times New Roman" w:eastAsia="Times New Roman" w:hAnsi="Times New Roman" w:cs="Times New Roman"/>
          <w:kern w:val="36"/>
          <w:sz w:val="24"/>
          <w:szCs w:val="24"/>
        </w:rPr>
      </w:pPr>
      <w:r w:rsidRPr="00153D75">
        <w:rPr>
          <w:rFonts w:ascii="Times New Roman" w:eastAsia="Times New Roman" w:hAnsi="Times New Roman" w:cs="Times New Roman"/>
          <w:kern w:val="36"/>
          <w:sz w:val="24"/>
          <w:szCs w:val="24"/>
        </w:rPr>
        <w:t>Владельцам земельных участков надо внести в ЕГРН вид разрешенного использования</w:t>
      </w:r>
    </w:p>
    <w:p w:rsidR="00C54E84" w:rsidRPr="00153D75" w:rsidRDefault="00C54E84" w:rsidP="00D94BC3">
      <w:pPr>
        <w:shd w:val="clear" w:color="auto" w:fill="FFFFFF"/>
        <w:spacing w:after="0" w:line="240" w:lineRule="auto"/>
        <w:ind w:firstLine="708"/>
        <w:jc w:val="both"/>
        <w:outlineLvl w:val="0"/>
        <w:rPr>
          <w:rFonts w:ascii="Times New Roman" w:eastAsia="Times New Roman" w:hAnsi="Times New Roman" w:cs="Times New Roman"/>
          <w:kern w:val="36"/>
          <w:sz w:val="24"/>
          <w:szCs w:val="24"/>
        </w:rPr>
      </w:pPr>
      <w:r w:rsidRPr="00153D75">
        <w:rPr>
          <w:rFonts w:ascii="Times New Roman" w:eastAsia="Times New Roman" w:hAnsi="Times New Roman" w:cs="Times New Roman"/>
          <w:kern w:val="36"/>
          <w:sz w:val="24"/>
          <w:szCs w:val="24"/>
        </w:rPr>
        <w:t xml:space="preserve">В этом году у владельцев земельных участков появилась обязанность внести в Единый государственный реестр недвижимости (ЕГРН) сведения об основном или условно разрешенном видах разрешенного использования, которые должны соответствовать фактическому использованию земли. В противном случае собственников могут привлечь к административной ответственности, сообщает Управление </w:t>
      </w:r>
      <w:proofErr w:type="spellStart"/>
      <w:r w:rsidRPr="00153D75">
        <w:rPr>
          <w:rFonts w:ascii="Times New Roman" w:eastAsia="Times New Roman" w:hAnsi="Times New Roman" w:cs="Times New Roman"/>
          <w:kern w:val="36"/>
          <w:sz w:val="24"/>
          <w:szCs w:val="24"/>
        </w:rPr>
        <w:t>Росреестра</w:t>
      </w:r>
      <w:proofErr w:type="spellEnd"/>
      <w:r w:rsidRPr="00153D75">
        <w:rPr>
          <w:rFonts w:ascii="Times New Roman" w:eastAsia="Times New Roman" w:hAnsi="Times New Roman" w:cs="Times New Roman"/>
          <w:kern w:val="36"/>
          <w:sz w:val="24"/>
          <w:szCs w:val="24"/>
        </w:rPr>
        <w:t xml:space="preserve"> по Самарской области.</w:t>
      </w:r>
    </w:p>
    <w:p w:rsidR="00C54E84" w:rsidRPr="00153D75" w:rsidRDefault="00C54E84" w:rsidP="00D94BC3">
      <w:pPr>
        <w:shd w:val="clear" w:color="auto" w:fill="FFFFFF"/>
        <w:spacing w:after="0" w:line="240" w:lineRule="auto"/>
        <w:ind w:firstLine="708"/>
        <w:jc w:val="both"/>
        <w:outlineLvl w:val="0"/>
        <w:rPr>
          <w:rFonts w:ascii="Times New Roman" w:eastAsia="Times New Roman" w:hAnsi="Times New Roman" w:cs="Times New Roman"/>
          <w:kern w:val="36"/>
          <w:sz w:val="24"/>
          <w:szCs w:val="24"/>
        </w:rPr>
      </w:pPr>
      <w:r w:rsidRPr="00153D75">
        <w:rPr>
          <w:rFonts w:ascii="Times New Roman" w:eastAsia="Times New Roman" w:hAnsi="Times New Roman" w:cs="Times New Roman"/>
          <w:kern w:val="36"/>
          <w:sz w:val="24"/>
          <w:szCs w:val="24"/>
        </w:rPr>
        <w:t xml:space="preserve">Основной вид разрешенного использования выбирается собственником самостоятельно, в строгом соответствии с Правилами землепользования и застройки (ПЗЗ) конкретного муниципального образования и если иным законом не запрещается использовать этот земельный участок в соответствии с выбираемым видом. (Например, законом о садоводческих товариществах запрещено менять вид разрешенного использования отдельным садовым участкам, расположенным в границах садового товарищества). </w:t>
      </w:r>
    </w:p>
    <w:p w:rsidR="00C54E84" w:rsidRPr="00153D75" w:rsidRDefault="00C54E84" w:rsidP="00D94BC3">
      <w:pPr>
        <w:shd w:val="clear" w:color="auto" w:fill="FFFFFF"/>
        <w:spacing w:after="0" w:line="240" w:lineRule="auto"/>
        <w:ind w:firstLine="708"/>
        <w:jc w:val="both"/>
        <w:outlineLvl w:val="0"/>
        <w:rPr>
          <w:rFonts w:ascii="Times New Roman" w:eastAsia="Times New Roman" w:hAnsi="Times New Roman" w:cs="Times New Roman"/>
          <w:kern w:val="36"/>
          <w:sz w:val="24"/>
          <w:szCs w:val="24"/>
        </w:rPr>
      </w:pPr>
      <w:r w:rsidRPr="00153D75">
        <w:rPr>
          <w:rFonts w:ascii="Times New Roman" w:eastAsia="Times New Roman" w:hAnsi="Times New Roman" w:cs="Times New Roman"/>
          <w:kern w:val="36"/>
          <w:sz w:val="24"/>
          <w:szCs w:val="24"/>
        </w:rPr>
        <w:t xml:space="preserve">Допустимо выбрать условно разрешенный вид, но в этом случае необходимо провести публичные слушания. Свой выбор необходимо зафиксировать в ЕГРН. При этом если раньше по желанию владельца вносились также сведения о вспомогательных видах разрешенного использования, то теперь этого не требуется. Вместе с тем допускается использование такого земельного участка в соответствии с предусмотренным градостроительным регламентом любым вспомогательным видом. </w:t>
      </w:r>
    </w:p>
    <w:p w:rsidR="00C54E84" w:rsidRPr="00C54E84" w:rsidRDefault="00C54E84" w:rsidP="00D94BC3">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153D75">
        <w:rPr>
          <w:rFonts w:ascii="Times New Roman" w:eastAsia="Calibri" w:hAnsi="Times New Roman" w:cs="Times New Roman"/>
          <w:b/>
          <w:bCs/>
          <w:sz w:val="24"/>
          <w:szCs w:val="24"/>
          <w:lang w:eastAsia="en-US"/>
        </w:rPr>
        <w:t xml:space="preserve">- </w:t>
      </w:r>
      <w:r w:rsidRPr="00153D75">
        <w:rPr>
          <w:rFonts w:ascii="Times New Roman" w:eastAsia="Calibri" w:hAnsi="Times New Roman" w:cs="Times New Roman"/>
          <w:b/>
          <w:bCs/>
          <w:i/>
          <w:sz w:val="24"/>
          <w:szCs w:val="24"/>
          <w:lang w:eastAsia="en-US"/>
        </w:rPr>
        <w:t>В</w:t>
      </w:r>
      <w:r w:rsidRPr="00C54E84">
        <w:rPr>
          <w:rFonts w:ascii="Times New Roman" w:eastAsia="Calibri" w:hAnsi="Times New Roman" w:cs="Times New Roman"/>
          <w:i/>
          <w:sz w:val="24"/>
          <w:szCs w:val="24"/>
          <w:shd w:val="clear" w:color="auto" w:fill="FFFFFF"/>
          <w:lang w:eastAsia="en-US"/>
        </w:rPr>
        <w:t xml:space="preserve"> случае</w:t>
      </w:r>
      <w:proofErr w:type="gramStart"/>
      <w:r w:rsidRPr="00C54E84">
        <w:rPr>
          <w:rFonts w:ascii="Times New Roman" w:eastAsia="Calibri" w:hAnsi="Times New Roman" w:cs="Times New Roman"/>
          <w:i/>
          <w:sz w:val="24"/>
          <w:szCs w:val="24"/>
          <w:shd w:val="clear" w:color="auto" w:fill="FFFFFF"/>
          <w:lang w:eastAsia="en-US"/>
        </w:rPr>
        <w:t>,</w:t>
      </w:r>
      <w:proofErr w:type="gramEnd"/>
      <w:r w:rsidRPr="00C54E84">
        <w:rPr>
          <w:rFonts w:ascii="Times New Roman" w:eastAsia="Calibri" w:hAnsi="Times New Roman" w:cs="Times New Roman"/>
          <w:i/>
          <w:sz w:val="24"/>
          <w:szCs w:val="24"/>
          <w:shd w:val="clear" w:color="auto" w:fill="FFFFFF"/>
          <w:lang w:eastAsia="en-US"/>
        </w:rPr>
        <w:t xml:space="preserve"> если в Едином государственном реестре недвижимости отсутствуют сведения о виде разрешенного использования земельного участка, выбранным считается вид разрешенного использования, указанный в правоустанавливающем или в </w:t>
      </w:r>
      <w:proofErr w:type="spellStart"/>
      <w:r w:rsidRPr="00C54E84">
        <w:rPr>
          <w:rFonts w:ascii="Times New Roman" w:eastAsia="Calibri" w:hAnsi="Times New Roman" w:cs="Times New Roman"/>
          <w:i/>
          <w:sz w:val="24"/>
          <w:szCs w:val="24"/>
          <w:shd w:val="clear" w:color="auto" w:fill="FFFFFF"/>
          <w:lang w:eastAsia="en-US"/>
        </w:rPr>
        <w:t>правоудостоверяющем</w:t>
      </w:r>
      <w:proofErr w:type="spellEnd"/>
      <w:r w:rsidRPr="00C54E84">
        <w:rPr>
          <w:rFonts w:ascii="Times New Roman" w:eastAsia="Calibri" w:hAnsi="Times New Roman" w:cs="Times New Roman"/>
          <w:i/>
          <w:sz w:val="24"/>
          <w:szCs w:val="24"/>
          <w:shd w:val="clear" w:color="auto" w:fill="FFFFFF"/>
          <w:lang w:eastAsia="en-US"/>
        </w:rPr>
        <w:t xml:space="preserve"> документе на данный земельный участок, выданном до 31 января 1998 года</w:t>
      </w:r>
      <w:r w:rsidRPr="00C54E84">
        <w:rPr>
          <w:rFonts w:ascii="Times New Roman" w:eastAsia="Calibri" w:hAnsi="Times New Roman" w:cs="Times New Roman"/>
          <w:i/>
          <w:sz w:val="24"/>
          <w:szCs w:val="24"/>
          <w:lang w:eastAsia="en-US"/>
        </w:rPr>
        <w:t>,</w:t>
      </w:r>
      <w:r w:rsidRPr="00C54E84">
        <w:rPr>
          <w:rFonts w:ascii="Times New Roman" w:eastAsia="Calibri" w:hAnsi="Times New Roman" w:cs="Times New Roman"/>
          <w:sz w:val="24"/>
          <w:szCs w:val="24"/>
          <w:lang w:eastAsia="en-US"/>
        </w:rPr>
        <w:t xml:space="preserve"> - говорит заместитель руководителя Управления </w:t>
      </w:r>
      <w:proofErr w:type="spellStart"/>
      <w:r w:rsidRPr="00C54E84">
        <w:rPr>
          <w:rFonts w:ascii="Times New Roman" w:eastAsia="Calibri" w:hAnsi="Times New Roman" w:cs="Times New Roman"/>
          <w:sz w:val="24"/>
          <w:szCs w:val="24"/>
          <w:lang w:eastAsia="en-US"/>
        </w:rPr>
        <w:t>Росреестра</w:t>
      </w:r>
      <w:proofErr w:type="spellEnd"/>
      <w:r w:rsidRPr="00C54E84">
        <w:rPr>
          <w:rFonts w:ascii="Times New Roman" w:eastAsia="Calibri" w:hAnsi="Times New Roman" w:cs="Times New Roman"/>
          <w:sz w:val="24"/>
          <w:szCs w:val="24"/>
          <w:lang w:eastAsia="en-US"/>
        </w:rPr>
        <w:t xml:space="preserve"> по Самарской области </w:t>
      </w:r>
      <w:r w:rsidRPr="00C54E84">
        <w:rPr>
          <w:rFonts w:ascii="Times New Roman" w:eastAsia="Calibri" w:hAnsi="Times New Roman" w:cs="Times New Roman"/>
          <w:b/>
          <w:sz w:val="24"/>
          <w:szCs w:val="24"/>
          <w:lang w:eastAsia="en-US"/>
        </w:rPr>
        <w:t>Ольга Суздальцева</w:t>
      </w:r>
      <w:r w:rsidRPr="00C54E84">
        <w:rPr>
          <w:rFonts w:ascii="Times New Roman" w:eastAsia="Calibri" w:hAnsi="Times New Roman" w:cs="Times New Roman"/>
          <w:sz w:val="24"/>
          <w:szCs w:val="24"/>
          <w:lang w:eastAsia="en-US"/>
        </w:rPr>
        <w:t xml:space="preserve">. </w:t>
      </w:r>
    </w:p>
    <w:p w:rsidR="00C54E84" w:rsidRPr="00C54E84" w:rsidRDefault="00C54E84" w:rsidP="00D94BC3">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54E84">
        <w:rPr>
          <w:rFonts w:ascii="Times New Roman" w:eastAsia="Calibri" w:hAnsi="Times New Roman" w:cs="Times New Roman"/>
          <w:sz w:val="24"/>
          <w:szCs w:val="24"/>
          <w:lang w:eastAsia="en-US"/>
        </w:rPr>
        <w:t xml:space="preserve">Самарский </w:t>
      </w:r>
      <w:proofErr w:type="spellStart"/>
      <w:r w:rsidRPr="00C54E84">
        <w:rPr>
          <w:rFonts w:ascii="Times New Roman" w:eastAsia="Calibri" w:hAnsi="Times New Roman" w:cs="Times New Roman"/>
          <w:sz w:val="24"/>
          <w:szCs w:val="24"/>
          <w:lang w:eastAsia="en-US"/>
        </w:rPr>
        <w:t>Росреестр</w:t>
      </w:r>
      <w:proofErr w:type="spellEnd"/>
      <w:r w:rsidRPr="00C54E84">
        <w:rPr>
          <w:rFonts w:ascii="Times New Roman" w:eastAsia="Calibri" w:hAnsi="Times New Roman" w:cs="Times New Roman"/>
          <w:sz w:val="24"/>
          <w:szCs w:val="24"/>
          <w:lang w:eastAsia="en-US"/>
        </w:rPr>
        <w:t xml:space="preserve"> призывает граждан проверить документы на землю и убедиться, что указанный в ЕГРН вид разрешенного использования соответствует фактическому использованию земельного участка. В случае необходимости стоит привести документы в порядок – обратиться через любой многофункциональный центр в регистрирующий орган с заявлением об уточнении вида разрешенного использования. Данная услуга оказывается бесплатно. </w:t>
      </w:r>
    </w:p>
    <w:p w:rsidR="00C54E84" w:rsidRPr="00C54E84" w:rsidRDefault="00C54E84" w:rsidP="00D94BC3">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54E84">
        <w:rPr>
          <w:rFonts w:ascii="Times New Roman" w:eastAsia="Calibri" w:hAnsi="Times New Roman" w:cs="Times New Roman"/>
          <w:sz w:val="24"/>
          <w:szCs w:val="24"/>
          <w:lang w:eastAsia="en-US"/>
        </w:rPr>
        <w:t>В случае</w:t>
      </w:r>
      <w:proofErr w:type="gramStart"/>
      <w:r w:rsidRPr="00C54E84">
        <w:rPr>
          <w:rFonts w:ascii="Times New Roman" w:eastAsia="Calibri" w:hAnsi="Times New Roman" w:cs="Times New Roman"/>
          <w:sz w:val="24"/>
          <w:szCs w:val="24"/>
          <w:lang w:eastAsia="en-US"/>
        </w:rPr>
        <w:t>,</w:t>
      </w:r>
      <w:proofErr w:type="gramEnd"/>
      <w:r w:rsidRPr="00C54E84">
        <w:rPr>
          <w:rFonts w:ascii="Times New Roman" w:eastAsia="Calibri" w:hAnsi="Times New Roman" w:cs="Times New Roman"/>
          <w:sz w:val="24"/>
          <w:szCs w:val="24"/>
          <w:lang w:eastAsia="en-US"/>
        </w:rPr>
        <w:t xml:space="preserve"> если внесенный в ЕГРН вид разрешенного использования земельного участка не будет соответствовать его фактическому использованию, владельцу грозит штраф в размере 0,5% кадастровой стоимости объекта недвижимости, но не менее 10 тысяч рублей. </w:t>
      </w:r>
    </w:p>
    <w:p w:rsidR="00C54E84" w:rsidRPr="00C54E84" w:rsidRDefault="00C54E84" w:rsidP="00D94BC3">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54E84">
        <w:rPr>
          <w:rFonts w:ascii="Times New Roman" w:eastAsia="Calibri" w:hAnsi="Times New Roman" w:cs="Times New Roman"/>
          <w:i/>
          <w:sz w:val="24"/>
          <w:szCs w:val="24"/>
          <w:lang w:eastAsia="en-US"/>
        </w:rPr>
        <w:t>-</w:t>
      </w:r>
      <w:r w:rsidRPr="00C54E84">
        <w:rPr>
          <w:rFonts w:ascii="Times New Roman" w:eastAsia="Calibri" w:hAnsi="Times New Roman" w:cs="Times New Roman"/>
          <w:sz w:val="24"/>
          <w:szCs w:val="24"/>
          <w:lang w:eastAsia="en-US"/>
        </w:rPr>
        <w:t xml:space="preserve"> </w:t>
      </w:r>
      <w:r w:rsidRPr="00C54E84">
        <w:rPr>
          <w:rFonts w:ascii="Times New Roman" w:eastAsia="Calibri" w:hAnsi="Times New Roman" w:cs="Times New Roman"/>
          <w:i/>
          <w:sz w:val="24"/>
          <w:szCs w:val="24"/>
          <w:lang w:eastAsia="en-US"/>
        </w:rPr>
        <w:t>Принцип земельного права: правовой режим земель определяется исходя из их принадлежности к определенной категории и разрешенного использования. Соответственно и использоваться земельный участок должен по определенному назначению. Это необходимо в том числе для сохранения ценных территорий (например, сельскохозяйственных земель, земель лесного и водного фонда), а также для охраны окружающей среды,</w:t>
      </w:r>
      <w:r w:rsidRPr="00C54E84">
        <w:rPr>
          <w:rFonts w:ascii="Times New Roman" w:eastAsia="Calibri" w:hAnsi="Times New Roman" w:cs="Times New Roman"/>
          <w:sz w:val="24"/>
          <w:szCs w:val="24"/>
          <w:lang w:eastAsia="en-US"/>
        </w:rPr>
        <w:t xml:space="preserve"> - подчеркнула Ольга Суздальцева. </w:t>
      </w:r>
    </w:p>
    <w:p w:rsidR="00C54E84" w:rsidRPr="00C54E84" w:rsidRDefault="00C54E84" w:rsidP="00D94BC3">
      <w:pPr>
        <w:shd w:val="clear" w:color="auto" w:fill="FFFFFF"/>
        <w:spacing w:after="0" w:line="240" w:lineRule="auto"/>
        <w:jc w:val="both"/>
        <w:rPr>
          <w:rFonts w:ascii="Times New Roman" w:eastAsia="Calibri" w:hAnsi="Times New Roman" w:cs="Times New Roman"/>
          <w:color w:val="000000"/>
          <w:sz w:val="24"/>
          <w:szCs w:val="24"/>
          <w:shd w:val="clear" w:color="auto" w:fill="FFFFFF"/>
          <w:lang w:eastAsia="en-US"/>
        </w:rPr>
      </w:pPr>
      <w:r w:rsidRPr="00C54E84">
        <w:rPr>
          <w:rFonts w:ascii="Times New Roman" w:eastAsia="Calibri" w:hAnsi="Times New Roman" w:cs="Times New Roman"/>
          <w:color w:val="000000"/>
          <w:sz w:val="24"/>
          <w:szCs w:val="24"/>
          <w:shd w:val="clear" w:color="auto" w:fill="FFFFFF"/>
          <w:lang w:eastAsia="en-US"/>
        </w:rPr>
        <w:t>______________________________________________________________________</w:t>
      </w:r>
      <w:r w:rsidR="00153D75">
        <w:rPr>
          <w:rFonts w:ascii="Times New Roman" w:eastAsia="Calibri" w:hAnsi="Times New Roman" w:cs="Times New Roman"/>
          <w:color w:val="000000"/>
          <w:sz w:val="24"/>
          <w:szCs w:val="24"/>
          <w:shd w:val="clear" w:color="auto" w:fill="FFFFFF"/>
          <w:lang w:eastAsia="en-US"/>
        </w:rPr>
        <w:t>___________________</w:t>
      </w:r>
    </w:p>
    <w:p w:rsidR="00C54E84" w:rsidRPr="00C54E84" w:rsidRDefault="00C54E84" w:rsidP="00D94BC3">
      <w:pPr>
        <w:widowControl w:val="0"/>
        <w:suppressAutoHyphens/>
        <w:autoSpaceDE w:val="0"/>
        <w:autoSpaceDN w:val="0"/>
        <w:adjustRightInd w:val="0"/>
        <w:spacing w:after="0" w:line="240" w:lineRule="auto"/>
        <w:textAlignment w:val="baseline"/>
        <w:rPr>
          <w:rFonts w:ascii="Times New Roman" w:eastAsia="Andale Sans UI" w:hAnsi="Times New Roman" w:cs="Times New Roman"/>
          <w:b/>
          <w:noProof/>
          <w:kern w:val="3"/>
          <w:sz w:val="24"/>
          <w:szCs w:val="24"/>
          <w:lang w:eastAsia="sk-SK" w:bidi="fa-IR"/>
        </w:rPr>
      </w:pPr>
      <w:r w:rsidRPr="00C54E84">
        <w:rPr>
          <w:rFonts w:ascii="Times New Roman" w:eastAsia="Andale Sans UI" w:hAnsi="Times New Roman" w:cs="Times New Roman"/>
          <w:b/>
          <w:noProof/>
          <w:kern w:val="3"/>
          <w:sz w:val="24"/>
          <w:szCs w:val="24"/>
          <w:lang w:eastAsia="sk-SK" w:bidi="fa-IR"/>
        </w:rPr>
        <w:t>Конта</w:t>
      </w:r>
      <w:r w:rsidRPr="00C54E84">
        <w:rPr>
          <w:rFonts w:ascii="Times New Roman" w:eastAsia="Andale Sans UI" w:hAnsi="Times New Roman" w:cs="Times New Roman"/>
          <w:b/>
          <w:noProof/>
          <w:kern w:val="3"/>
          <w:sz w:val="24"/>
          <w:szCs w:val="24"/>
          <w:lang w:val="de-DE" w:eastAsia="sk-SK" w:bidi="fa-IR"/>
        </w:rPr>
        <w:t>кты для СМИ:</w:t>
      </w:r>
      <w:r w:rsidRPr="00C54E84">
        <w:rPr>
          <w:rFonts w:ascii="Times New Roman" w:eastAsia="Andale Sans UI" w:hAnsi="Times New Roman" w:cs="Times New Roman"/>
          <w:b/>
          <w:noProof/>
          <w:kern w:val="3"/>
          <w:sz w:val="24"/>
          <w:szCs w:val="24"/>
          <w:lang w:eastAsia="sk-SK" w:bidi="fa-IR"/>
        </w:rPr>
        <w:t xml:space="preserve">  </w:t>
      </w:r>
    </w:p>
    <w:p w:rsidR="00C54E84" w:rsidRPr="00153D75" w:rsidRDefault="00C54E84" w:rsidP="00D94BC3">
      <w:pPr>
        <w:widowControl w:val="0"/>
        <w:suppressAutoHyphens/>
        <w:autoSpaceDE w:val="0"/>
        <w:autoSpaceDN w:val="0"/>
        <w:adjustRightInd w:val="0"/>
        <w:spacing w:after="0" w:line="240" w:lineRule="auto"/>
        <w:textAlignment w:val="baseline"/>
        <w:rPr>
          <w:rFonts w:ascii="Times New Roman" w:eastAsia="Calibri" w:hAnsi="Times New Roman" w:cs="Times New Roman"/>
          <w:color w:val="0000FF"/>
          <w:sz w:val="24"/>
          <w:szCs w:val="24"/>
          <w:u w:val="single"/>
          <w:lang w:eastAsia="en-US"/>
        </w:rPr>
      </w:pPr>
      <w:r w:rsidRPr="00C54E84">
        <w:rPr>
          <w:rFonts w:ascii="Times New Roman" w:eastAsia="Calibri" w:hAnsi="Times New Roman" w:cs="Times New Roman"/>
          <w:bCs/>
          <w:sz w:val="24"/>
          <w:szCs w:val="24"/>
          <w:lang w:eastAsia="en-US"/>
        </w:rPr>
        <w:t>Никитина Ольга Александровна</w:t>
      </w:r>
      <w:r w:rsidRPr="00C54E84">
        <w:rPr>
          <w:rFonts w:ascii="Times New Roman" w:eastAsia="Calibri" w:hAnsi="Times New Roman" w:cs="Times New Roman"/>
          <w:sz w:val="24"/>
          <w:szCs w:val="24"/>
          <w:lang w:eastAsia="en-US"/>
        </w:rPr>
        <w:t xml:space="preserve">, помощник руководителя Управления </w:t>
      </w:r>
      <w:proofErr w:type="spellStart"/>
      <w:r w:rsidRPr="00C54E84">
        <w:rPr>
          <w:rFonts w:ascii="Times New Roman" w:eastAsia="Calibri" w:hAnsi="Times New Roman" w:cs="Times New Roman"/>
          <w:sz w:val="24"/>
          <w:szCs w:val="24"/>
          <w:lang w:eastAsia="en-US"/>
        </w:rPr>
        <w:t>Росреестра</w:t>
      </w:r>
      <w:proofErr w:type="spellEnd"/>
      <w:r w:rsidRPr="00C54E84">
        <w:rPr>
          <w:rFonts w:ascii="Times New Roman" w:eastAsia="Calibri" w:hAnsi="Times New Roman" w:cs="Times New Roman"/>
          <w:sz w:val="24"/>
          <w:szCs w:val="24"/>
          <w:lang w:eastAsia="en-US"/>
        </w:rPr>
        <w:t xml:space="preserve"> по Самарской </w:t>
      </w:r>
      <w:r w:rsidRPr="00C54E84">
        <w:rPr>
          <w:rFonts w:ascii="Times New Roman" w:eastAsia="Calibri" w:hAnsi="Times New Roman" w:cs="Times New Roman"/>
          <w:sz w:val="24"/>
          <w:szCs w:val="24"/>
          <w:lang w:eastAsia="en-US"/>
        </w:rPr>
        <w:lastRenderedPageBreak/>
        <w:t>области</w:t>
      </w:r>
      <w:r w:rsidR="00153D75">
        <w:rPr>
          <w:rFonts w:ascii="Times New Roman" w:eastAsia="Calibri" w:hAnsi="Times New Roman" w:cs="Times New Roman"/>
          <w:sz w:val="24"/>
          <w:szCs w:val="24"/>
          <w:lang w:eastAsia="en-US"/>
        </w:rPr>
        <w:t xml:space="preserve"> </w:t>
      </w:r>
      <w:r w:rsidRPr="00C54E84">
        <w:rPr>
          <w:rFonts w:ascii="Times New Roman" w:eastAsia="Calibri" w:hAnsi="Times New Roman" w:cs="Times New Roman"/>
          <w:sz w:val="24"/>
          <w:szCs w:val="24"/>
          <w:lang w:eastAsia="en-US"/>
        </w:rPr>
        <w:t xml:space="preserve">Телефон: (846) 33-22-555, Мобильный: </w:t>
      </w:r>
      <w:r w:rsidRPr="00C54E84">
        <w:rPr>
          <w:rFonts w:ascii="Times New Roman" w:eastAsia="Calibri" w:hAnsi="Times New Roman" w:cs="Times New Roman"/>
          <w:b/>
          <w:bCs/>
          <w:sz w:val="24"/>
          <w:szCs w:val="24"/>
          <w:lang w:eastAsia="en-US"/>
        </w:rPr>
        <w:t>8 (927) 690-73-51</w:t>
      </w:r>
      <w:r w:rsidRPr="00C54E84">
        <w:rPr>
          <w:rFonts w:ascii="Times New Roman" w:eastAsia="Calibri" w:hAnsi="Times New Roman" w:cs="Times New Roman"/>
          <w:bCs/>
          <w:sz w:val="24"/>
          <w:szCs w:val="24"/>
          <w:lang w:eastAsia="en-US"/>
        </w:rPr>
        <w:t xml:space="preserve"> </w:t>
      </w:r>
      <w:r w:rsidRPr="00C54E84">
        <w:rPr>
          <w:rFonts w:ascii="Times New Roman" w:eastAsia="Calibri" w:hAnsi="Times New Roman" w:cs="Times New Roman"/>
          <w:sz w:val="24"/>
          <w:szCs w:val="24"/>
          <w:lang w:eastAsia="en-US"/>
        </w:rPr>
        <w:t xml:space="preserve">Эл. почта: </w:t>
      </w:r>
      <w:hyperlink r:id="rId11" w:history="1">
        <w:r w:rsidRPr="00C54E84">
          <w:rPr>
            <w:rFonts w:ascii="Times New Roman" w:eastAsia="Calibri" w:hAnsi="Times New Roman" w:cs="Times New Roman"/>
            <w:color w:val="0000FF"/>
            <w:sz w:val="24"/>
            <w:szCs w:val="24"/>
            <w:u w:val="single"/>
            <w:lang w:eastAsia="en-US"/>
          </w:rPr>
          <w:t>pr.samara@mail.ru</w:t>
        </w:r>
      </w:hyperlink>
    </w:p>
    <w:p w:rsidR="00C54E84" w:rsidRPr="00C54E84" w:rsidRDefault="00C54E84" w:rsidP="00D94BC3">
      <w:pPr>
        <w:autoSpaceDE w:val="0"/>
        <w:autoSpaceDN w:val="0"/>
        <w:adjustRightInd w:val="0"/>
        <w:spacing w:after="0" w:line="240" w:lineRule="auto"/>
        <w:rPr>
          <w:rFonts w:ascii="Times New Roman" w:eastAsia="Times New Roman" w:hAnsi="Times New Roman" w:cs="Times New Roman"/>
          <w:sz w:val="24"/>
          <w:szCs w:val="24"/>
        </w:rPr>
      </w:pPr>
      <w:r w:rsidRPr="00153D75">
        <w:rPr>
          <w:rFonts w:ascii="Times New Roman" w:eastAsia="Times New Roman" w:hAnsi="Times New Roman" w:cs="Times New Roman"/>
          <w:b/>
          <w:bCs/>
          <w:noProof/>
          <w:color w:val="003366"/>
          <w:sz w:val="24"/>
          <w:szCs w:val="24"/>
        </w:rPr>
        <w:drawing>
          <wp:anchor distT="0" distB="0" distL="114300" distR="114300" simplePos="0" relativeHeight="251659264" behindDoc="1" locked="0" layoutInCell="1" allowOverlap="1" wp14:anchorId="08D9B051" wp14:editId="224DCE9F">
            <wp:simplePos x="0" y="0"/>
            <wp:positionH relativeFrom="column">
              <wp:posOffset>1905</wp:posOffset>
            </wp:positionH>
            <wp:positionV relativeFrom="paragraph">
              <wp:posOffset>3810</wp:posOffset>
            </wp:positionV>
            <wp:extent cx="552450" cy="91550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915508"/>
                    </a:xfrm>
                    <a:prstGeom prst="rect">
                      <a:avLst/>
                    </a:prstGeom>
                    <a:noFill/>
                  </pic:spPr>
                </pic:pic>
              </a:graphicData>
            </a:graphic>
            <wp14:sizeRelH relativeFrom="page">
              <wp14:pctWidth>0</wp14:pctWidth>
            </wp14:sizeRelH>
            <wp14:sizeRelV relativeFrom="page">
              <wp14:pctHeight>0</wp14:pctHeight>
            </wp14:sizeRelV>
          </wp:anchor>
        </w:drawing>
      </w:r>
    </w:p>
    <w:p w:rsidR="00C54E84" w:rsidRPr="00C54E84" w:rsidRDefault="00C54E84" w:rsidP="00D94BC3">
      <w:pPr>
        <w:spacing w:after="0" w:line="240" w:lineRule="auto"/>
        <w:jc w:val="right"/>
        <w:rPr>
          <w:rFonts w:ascii="Times New Roman" w:eastAsia="Times New Roman" w:hAnsi="Times New Roman" w:cs="Times New Roman"/>
          <w:b/>
          <w:sz w:val="24"/>
          <w:szCs w:val="24"/>
        </w:rPr>
      </w:pPr>
      <w:r w:rsidRPr="00C54E84">
        <w:rPr>
          <w:rFonts w:ascii="Times New Roman" w:eastAsia="Times New Roman" w:hAnsi="Times New Roman" w:cs="Times New Roman"/>
          <w:b/>
          <w:sz w:val="24"/>
          <w:szCs w:val="24"/>
        </w:rPr>
        <w:t>ПРЕСС-РЕЛИЗ</w:t>
      </w:r>
    </w:p>
    <w:p w:rsidR="00C54E84" w:rsidRPr="00C54E84" w:rsidRDefault="00C54E84" w:rsidP="00D94BC3">
      <w:pPr>
        <w:spacing w:after="0" w:line="240" w:lineRule="auto"/>
        <w:jc w:val="right"/>
        <w:rPr>
          <w:rFonts w:ascii="Times New Roman" w:eastAsia="Times New Roman" w:hAnsi="Times New Roman" w:cs="Times New Roman"/>
          <w:b/>
          <w:sz w:val="24"/>
          <w:szCs w:val="24"/>
        </w:rPr>
      </w:pPr>
      <w:r w:rsidRPr="00C54E84">
        <w:rPr>
          <w:rFonts w:ascii="Times New Roman" w:eastAsia="Times New Roman" w:hAnsi="Times New Roman" w:cs="Times New Roman"/>
          <w:b/>
          <w:sz w:val="24"/>
          <w:szCs w:val="24"/>
        </w:rPr>
        <w:t>03 марта 2022</w:t>
      </w:r>
    </w:p>
    <w:p w:rsidR="00C54E84" w:rsidRPr="00C54E84" w:rsidRDefault="00C54E84" w:rsidP="00D94BC3">
      <w:pPr>
        <w:autoSpaceDE w:val="0"/>
        <w:autoSpaceDN w:val="0"/>
        <w:adjustRightInd w:val="0"/>
        <w:spacing w:after="0" w:line="240" w:lineRule="auto"/>
        <w:ind w:left="737"/>
        <w:rPr>
          <w:rFonts w:ascii="Times New Roman" w:eastAsia="Times New Roman" w:hAnsi="Times New Roman" w:cs="Times New Roman"/>
          <w:b/>
          <w:bCs/>
          <w:color w:val="000000"/>
          <w:sz w:val="24"/>
          <w:szCs w:val="24"/>
        </w:rPr>
      </w:pPr>
      <w:r w:rsidRPr="00C54E84">
        <w:rPr>
          <w:rFonts w:ascii="Times New Roman" w:eastAsia="Times New Roman" w:hAnsi="Times New Roman" w:cs="Times New Roman"/>
          <w:b/>
          <w:bCs/>
          <w:color w:val="000000"/>
          <w:sz w:val="24"/>
          <w:szCs w:val="24"/>
        </w:rPr>
        <w:t>В реестр недвижимости внесены сведения о знаковых объектах</w:t>
      </w:r>
    </w:p>
    <w:p w:rsidR="00C54E84" w:rsidRPr="00C54E84" w:rsidRDefault="00C54E84" w:rsidP="00D94BC3">
      <w:pPr>
        <w:spacing w:after="0" w:line="240" w:lineRule="auto"/>
        <w:ind w:firstLine="709"/>
        <w:jc w:val="both"/>
        <w:rPr>
          <w:rFonts w:ascii="Times New Roman" w:eastAsia="Times New Roman" w:hAnsi="Times New Roman" w:cs="Times New Roman"/>
          <w:sz w:val="24"/>
          <w:szCs w:val="24"/>
        </w:rPr>
      </w:pPr>
      <w:r w:rsidRPr="00C54E84">
        <w:rPr>
          <w:rFonts w:ascii="Times New Roman" w:eastAsia="Times New Roman" w:hAnsi="Times New Roman" w:cs="Times New Roman"/>
          <w:b/>
          <w:sz w:val="24"/>
          <w:szCs w:val="24"/>
        </w:rPr>
        <w:t xml:space="preserve">В 2021 году были внесены сведения о «знаковых» для Самарской области объектах недвижимости – это участок границы между Самарской и Саратовской областями, а также особо охраняемая природная территория – Жигулевский природный биосферный заповедник имени И.И. </w:t>
      </w:r>
      <w:proofErr w:type="spellStart"/>
      <w:r w:rsidRPr="00C54E84">
        <w:rPr>
          <w:rFonts w:ascii="Times New Roman" w:eastAsia="Times New Roman" w:hAnsi="Times New Roman" w:cs="Times New Roman"/>
          <w:b/>
          <w:sz w:val="24"/>
          <w:szCs w:val="24"/>
        </w:rPr>
        <w:t>Спрыгина</w:t>
      </w:r>
      <w:proofErr w:type="spellEnd"/>
      <w:r w:rsidRPr="00C54E84">
        <w:rPr>
          <w:rFonts w:ascii="Times New Roman" w:eastAsia="Times New Roman" w:hAnsi="Times New Roman" w:cs="Times New Roman"/>
          <w:b/>
          <w:sz w:val="24"/>
          <w:szCs w:val="24"/>
        </w:rPr>
        <w:t>.</w:t>
      </w:r>
    </w:p>
    <w:p w:rsidR="00C54E84" w:rsidRPr="00C54E84" w:rsidRDefault="00C54E84" w:rsidP="00D94BC3">
      <w:pPr>
        <w:tabs>
          <w:tab w:val="left" w:pos="1080"/>
        </w:tabs>
        <w:spacing w:after="0" w:line="240" w:lineRule="auto"/>
        <w:ind w:firstLine="709"/>
        <w:jc w:val="both"/>
        <w:rPr>
          <w:rFonts w:ascii="Times New Roman" w:eastAsia="Times New Roman" w:hAnsi="Times New Roman" w:cs="Times New Roman"/>
          <w:i/>
          <w:sz w:val="24"/>
          <w:szCs w:val="24"/>
        </w:rPr>
      </w:pPr>
      <w:r w:rsidRPr="00C54E84">
        <w:rPr>
          <w:rFonts w:ascii="Times New Roman" w:eastAsia="Times New Roman" w:hAnsi="Times New Roman" w:cs="Times New Roman"/>
          <w:sz w:val="24"/>
          <w:szCs w:val="24"/>
        </w:rPr>
        <w:t xml:space="preserve">За 2021 год Кадастровой палатой по Самарской области рассмотрено почти 8,5 тысяч (8 419) документов. ЕГРН пополнился сведениями </w:t>
      </w:r>
      <w:r w:rsidRPr="00C54E84">
        <w:rPr>
          <w:rFonts w:ascii="Times New Roman" w:eastAsia="Times New Roman" w:hAnsi="Times New Roman" w:cs="Times New Roman"/>
          <w:spacing w:val="-4"/>
          <w:sz w:val="24"/>
          <w:szCs w:val="24"/>
        </w:rPr>
        <w:t xml:space="preserve">о границах 303 населенных пунктов. На конец </w:t>
      </w:r>
      <w:smartTag w:uri="urn:schemas-microsoft-com:office:smarttags" w:element="metricconverter">
        <w:smartTagPr>
          <w:attr w:name="ProductID" w:val="2021 г"/>
        </w:smartTagPr>
        <w:r w:rsidRPr="00C54E84">
          <w:rPr>
            <w:rFonts w:ascii="Times New Roman" w:eastAsia="Times New Roman" w:hAnsi="Times New Roman" w:cs="Times New Roman"/>
            <w:spacing w:val="-4"/>
            <w:sz w:val="24"/>
            <w:szCs w:val="24"/>
          </w:rPr>
          <w:t>2021 г</w:t>
        </w:r>
      </w:smartTag>
      <w:r w:rsidRPr="00C54E84">
        <w:rPr>
          <w:rFonts w:ascii="Times New Roman" w:eastAsia="Times New Roman" w:hAnsi="Times New Roman" w:cs="Times New Roman"/>
          <w:spacing w:val="-4"/>
          <w:sz w:val="24"/>
          <w:szCs w:val="24"/>
        </w:rPr>
        <w:t xml:space="preserve">. в реестре содержались сведения о границах 1 046 поселений – 78,5 % от общего количества (1 333). Внесены сведения </w:t>
      </w:r>
      <w:r w:rsidRPr="00C54E84">
        <w:rPr>
          <w:rFonts w:ascii="Times New Roman" w:eastAsia="Times New Roman" w:hAnsi="Times New Roman" w:cs="Times New Roman"/>
          <w:sz w:val="24"/>
          <w:szCs w:val="24"/>
        </w:rPr>
        <w:t>о 4 тыс. (3 939) зон с особыми условиями использования территории</w:t>
      </w:r>
      <w:r w:rsidRPr="00C54E84">
        <w:rPr>
          <w:rFonts w:ascii="Times New Roman" w:eastAsia="Times New Roman" w:hAnsi="Times New Roman" w:cs="Times New Roman"/>
          <w:spacing w:val="-8"/>
          <w:sz w:val="24"/>
          <w:szCs w:val="24"/>
        </w:rPr>
        <w:t xml:space="preserve">. </w:t>
      </w:r>
    </w:p>
    <w:p w:rsidR="00C54E84" w:rsidRPr="00C54E84" w:rsidRDefault="00C54E84" w:rsidP="00D94BC3">
      <w:pPr>
        <w:spacing w:after="0" w:line="240" w:lineRule="auto"/>
        <w:ind w:firstLine="709"/>
        <w:jc w:val="both"/>
        <w:rPr>
          <w:rFonts w:ascii="Times New Roman" w:eastAsia="Times New Roman" w:hAnsi="Times New Roman" w:cs="Times New Roman"/>
          <w:sz w:val="24"/>
          <w:szCs w:val="24"/>
        </w:rPr>
      </w:pPr>
      <w:r w:rsidRPr="00C54E84">
        <w:rPr>
          <w:rFonts w:ascii="Times New Roman" w:eastAsia="Times New Roman" w:hAnsi="Times New Roman" w:cs="Times New Roman"/>
          <w:sz w:val="24"/>
          <w:szCs w:val="24"/>
        </w:rPr>
        <w:t xml:space="preserve">В 2021 году в реестр внесены данные о береговой линии Саратовского водохранилища, а уже вначале 2022 года – береговой линии Куйбышевского водохранилища. Сейчас на карте доступна информация о береговой линии Волги на большей части территории всей Самарской области. Также внесены в реестр данные о 96 зонах затопления и подтопления, все они касаются малых рек. </w:t>
      </w:r>
    </w:p>
    <w:p w:rsidR="00C54E84" w:rsidRPr="00C54E84" w:rsidRDefault="00C54E84" w:rsidP="00D94BC3">
      <w:pPr>
        <w:spacing w:after="0" w:line="240" w:lineRule="auto"/>
        <w:ind w:firstLine="709"/>
        <w:jc w:val="both"/>
        <w:rPr>
          <w:rFonts w:ascii="Times New Roman" w:eastAsia="Times New Roman" w:hAnsi="Times New Roman" w:cs="Times New Roman"/>
          <w:sz w:val="24"/>
          <w:szCs w:val="24"/>
        </w:rPr>
      </w:pPr>
      <w:r w:rsidRPr="00C54E84">
        <w:rPr>
          <w:rFonts w:ascii="Times New Roman" w:eastAsia="Times New Roman" w:hAnsi="Times New Roman" w:cs="Times New Roman"/>
          <w:i/>
          <w:spacing w:val="-8"/>
          <w:sz w:val="24"/>
          <w:szCs w:val="24"/>
        </w:rPr>
        <w:t xml:space="preserve">- Внесение сведений в реестр границ не является самоцелью, практически каждые из них существенно влияют на правовой режим объектов недвижимости, возможные варианты использования имущества, а также управления и распоряжения ресурсами. В том числе по этой причине многие из них учитываются в Единой целевой модели по кадастровому учету и регистрации прав, а также необходимы для достижения целей Государственной программы «Национальная система пространственных данных», - </w:t>
      </w:r>
      <w:r w:rsidRPr="00C54E84">
        <w:rPr>
          <w:rFonts w:ascii="Times New Roman" w:eastAsia="Times New Roman" w:hAnsi="Times New Roman" w:cs="Times New Roman"/>
          <w:sz w:val="24"/>
          <w:szCs w:val="24"/>
        </w:rPr>
        <w:t xml:space="preserve">пояснила </w:t>
      </w:r>
      <w:r w:rsidRPr="00C54E84">
        <w:rPr>
          <w:rFonts w:ascii="Times New Roman" w:eastAsia="Times New Roman" w:hAnsi="Times New Roman" w:cs="Times New Roman"/>
          <w:b/>
          <w:sz w:val="24"/>
          <w:szCs w:val="24"/>
        </w:rPr>
        <w:t>заместитель директора – главный технолог Кадастровой палаты по Самарской области Евгения Дроздова</w:t>
      </w:r>
      <w:r w:rsidRPr="00C54E84">
        <w:rPr>
          <w:rFonts w:ascii="Times New Roman" w:eastAsia="Times New Roman" w:hAnsi="Times New Roman" w:cs="Times New Roman"/>
          <w:sz w:val="24"/>
          <w:szCs w:val="24"/>
        </w:rPr>
        <w:t>.</w:t>
      </w:r>
    </w:p>
    <w:p w:rsidR="00C54E84" w:rsidRPr="00C54E84" w:rsidRDefault="00C54E84" w:rsidP="00D94BC3">
      <w:pPr>
        <w:spacing w:after="0" w:line="240" w:lineRule="auto"/>
        <w:ind w:firstLine="709"/>
        <w:jc w:val="both"/>
        <w:rPr>
          <w:rFonts w:ascii="Times New Roman" w:eastAsia="Times New Roman" w:hAnsi="Times New Roman" w:cs="Times New Roman"/>
          <w:sz w:val="24"/>
          <w:szCs w:val="24"/>
        </w:rPr>
      </w:pPr>
      <w:r w:rsidRPr="00C54E84">
        <w:rPr>
          <w:rFonts w:ascii="Times New Roman" w:eastAsia="Times New Roman" w:hAnsi="Times New Roman" w:cs="Times New Roman"/>
          <w:sz w:val="24"/>
          <w:szCs w:val="24"/>
        </w:rPr>
        <w:t xml:space="preserve">Заместитель руководителя Управления </w:t>
      </w:r>
      <w:proofErr w:type="spellStart"/>
      <w:r w:rsidRPr="00C54E84">
        <w:rPr>
          <w:rFonts w:ascii="Times New Roman" w:eastAsia="Times New Roman" w:hAnsi="Times New Roman" w:cs="Times New Roman"/>
          <w:sz w:val="24"/>
          <w:szCs w:val="24"/>
        </w:rPr>
        <w:t>Росреестра</w:t>
      </w:r>
      <w:proofErr w:type="spellEnd"/>
      <w:r w:rsidRPr="00C54E84">
        <w:rPr>
          <w:rFonts w:ascii="Times New Roman" w:eastAsia="Times New Roman" w:hAnsi="Times New Roman" w:cs="Times New Roman"/>
          <w:sz w:val="24"/>
          <w:szCs w:val="24"/>
        </w:rPr>
        <w:t xml:space="preserve"> по Самарской области </w:t>
      </w:r>
      <w:r w:rsidRPr="00C54E84">
        <w:rPr>
          <w:rFonts w:ascii="Times New Roman" w:eastAsia="Times New Roman" w:hAnsi="Times New Roman" w:cs="Times New Roman"/>
          <w:b/>
          <w:sz w:val="24"/>
          <w:szCs w:val="24"/>
        </w:rPr>
        <w:t>Ольга Суздальцева</w:t>
      </w:r>
      <w:r w:rsidRPr="00C54E84">
        <w:rPr>
          <w:rFonts w:ascii="Times New Roman" w:eastAsia="Times New Roman" w:hAnsi="Times New Roman" w:cs="Times New Roman"/>
          <w:sz w:val="24"/>
          <w:szCs w:val="24"/>
        </w:rPr>
        <w:t xml:space="preserve"> сообщила, что 1 марта 2022 года вступило в силу Постановление Правительства РФ, которым внесены изменения в пункт 61 Положения о признании помещения жилым, жилого помещения непригодным для проживания, многоквартирного дома аварийным и подлежащим сносу или реконструкции, а также садового дома жилым и жилого дома садовым. </w:t>
      </w:r>
    </w:p>
    <w:p w:rsidR="00C54E84" w:rsidRPr="00C54E84" w:rsidRDefault="00C54E84" w:rsidP="00D94BC3">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54E84">
        <w:rPr>
          <w:rFonts w:ascii="Times New Roman" w:eastAsia="Times New Roman" w:hAnsi="Times New Roman" w:cs="Times New Roman"/>
          <w:i/>
          <w:sz w:val="24"/>
          <w:szCs w:val="24"/>
        </w:rPr>
        <w:t>- В соответствии с Постановлением Правительства Российской Федерации №187 от 17 февраля 2022 года, в признании садового дома жилым будет отказано, если он размещен на земельном участке, расположенном в границах зоны затопления и подтопления. Напомню, что садовый дом – это здание сезонного использования, предполагающее временное пребывание в нем собственников. В свою очередь жилой дом предназначен для постоянного пребывания владельцев,</w:t>
      </w:r>
      <w:r w:rsidRPr="00C54E84">
        <w:rPr>
          <w:rFonts w:ascii="Times New Roman" w:eastAsia="Times New Roman" w:hAnsi="Times New Roman" w:cs="Times New Roman"/>
          <w:sz w:val="24"/>
          <w:szCs w:val="24"/>
        </w:rPr>
        <w:t xml:space="preserve"> - рассказала Ольга Суздальцева.  </w:t>
      </w:r>
      <w:r w:rsidRPr="00C54E84">
        <w:rPr>
          <w:rFonts w:ascii="Times New Roman" w:eastAsia="Times New Roman" w:hAnsi="Times New Roman" w:cs="Times New Roman"/>
          <w:color w:val="000000"/>
          <w:sz w:val="24"/>
          <w:szCs w:val="24"/>
          <w:shd w:val="clear" w:color="auto" w:fill="FFFFFF"/>
        </w:rPr>
        <w:t>___________________________________________________________________</w:t>
      </w:r>
      <w:r w:rsidR="00D94BC3">
        <w:rPr>
          <w:rFonts w:ascii="Times New Roman" w:eastAsia="Times New Roman" w:hAnsi="Times New Roman" w:cs="Times New Roman"/>
          <w:color w:val="000000"/>
          <w:sz w:val="24"/>
          <w:szCs w:val="24"/>
          <w:shd w:val="clear" w:color="auto" w:fill="FFFFFF"/>
        </w:rPr>
        <w:t>________________</w:t>
      </w:r>
    </w:p>
    <w:p w:rsidR="00C54E84" w:rsidRPr="00C54E84" w:rsidRDefault="00C54E84" w:rsidP="00D94BC3">
      <w:pPr>
        <w:widowControl w:val="0"/>
        <w:suppressAutoHyphens/>
        <w:autoSpaceDE w:val="0"/>
        <w:autoSpaceDN w:val="0"/>
        <w:adjustRightInd w:val="0"/>
        <w:spacing w:after="0" w:line="240" w:lineRule="auto"/>
        <w:textAlignment w:val="baseline"/>
        <w:rPr>
          <w:rFonts w:ascii="Times New Roman" w:eastAsia="Andale Sans UI" w:hAnsi="Times New Roman" w:cs="Times New Roman"/>
          <w:b/>
          <w:noProof/>
          <w:kern w:val="3"/>
          <w:sz w:val="24"/>
          <w:szCs w:val="24"/>
          <w:lang w:eastAsia="sk-SK" w:bidi="fa-IR"/>
        </w:rPr>
      </w:pPr>
      <w:r w:rsidRPr="00C54E84">
        <w:rPr>
          <w:rFonts w:ascii="Times New Roman" w:eastAsia="Andale Sans UI" w:hAnsi="Times New Roman" w:cs="Times New Roman"/>
          <w:b/>
          <w:noProof/>
          <w:kern w:val="3"/>
          <w:sz w:val="24"/>
          <w:szCs w:val="24"/>
          <w:lang w:eastAsia="sk-SK" w:bidi="fa-IR"/>
        </w:rPr>
        <w:t>Конта</w:t>
      </w:r>
      <w:r w:rsidRPr="00C54E84">
        <w:rPr>
          <w:rFonts w:ascii="Times New Roman" w:eastAsia="Andale Sans UI" w:hAnsi="Times New Roman" w:cs="Times New Roman"/>
          <w:b/>
          <w:noProof/>
          <w:kern w:val="3"/>
          <w:sz w:val="24"/>
          <w:szCs w:val="24"/>
          <w:lang w:val="de-DE" w:eastAsia="sk-SK" w:bidi="fa-IR"/>
        </w:rPr>
        <w:t>кты для СМИ:</w:t>
      </w:r>
      <w:r w:rsidRPr="00C54E84">
        <w:rPr>
          <w:rFonts w:ascii="Times New Roman" w:eastAsia="Andale Sans UI" w:hAnsi="Times New Roman" w:cs="Times New Roman"/>
          <w:b/>
          <w:noProof/>
          <w:kern w:val="3"/>
          <w:sz w:val="24"/>
          <w:szCs w:val="24"/>
          <w:lang w:eastAsia="sk-SK" w:bidi="fa-IR"/>
        </w:rPr>
        <w:t xml:space="preserve">  </w:t>
      </w:r>
    </w:p>
    <w:p w:rsidR="00C54E84" w:rsidRPr="00C54E84" w:rsidRDefault="00C54E84" w:rsidP="00D94BC3">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4"/>
          <w:szCs w:val="24"/>
        </w:rPr>
      </w:pPr>
      <w:r w:rsidRPr="00C54E84">
        <w:rPr>
          <w:rFonts w:ascii="Times New Roman" w:eastAsia="Times New Roman" w:hAnsi="Times New Roman" w:cs="Times New Roman"/>
          <w:bCs/>
          <w:sz w:val="24"/>
          <w:szCs w:val="24"/>
        </w:rPr>
        <w:t>Никитина Ольга Александровна</w:t>
      </w:r>
      <w:r w:rsidRPr="00C54E84">
        <w:rPr>
          <w:rFonts w:ascii="Times New Roman" w:eastAsia="Times New Roman" w:hAnsi="Times New Roman" w:cs="Times New Roman"/>
          <w:sz w:val="24"/>
          <w:szCs w:val="24"/>
        </w:rPr>
        <w:t xml:space="preserve">, помощник руководителя Управления </w:t>
      </w:r>
      <w:proofErr w:type="spellStart"/>
      <w:r w:rsidRPr="00C54E84">
        <w:rPr>
          <w:rFonts w:ascii="Times New Roman" w:eastAsia="Times New Roman" w:hAnsi="Times New Roman" w:cs="Times New Roman"/>
          <w:sz w:val="24"/>
          <w:szCs w:val="24"/>
        </w:rPr>
        <w:t>Росреестра</w:t>
      </w:r>
      <w:proofErr w:type="spellEnd"/>
      <w:r w:rsidRPr="00C54E84">
        <w:rPr>
          <w:rFonts w:ascii="Times New Roman" w:eastAsia="Times New Roman" w:hAnsi="Times New Roman" w:cs="Times New Roman"/>
          <w:sz w:val="24"/>
          <w:szCs w:val="24"/>
        </w:rPr>
        <w:t xml:space="preserve"> по Самарской области. Телефон: (846) 33-22-555, Мобильный: </w:t>
      </w:r>
      <w:r w:rsidRPr="00C54E84">
        <w:rPr>
          <w:rFonts w:ascii="Times New Roman" w:eastAsia="Times New Roman" w:hAnsi="Times New Roman" w:cs="Times New Roman"/>
          <w:b/>
          <w:bCs/>
          <w:sz w:val="24"/>
          <w:szCs w:val="24"/>
        </w:rPr>
        <w:t>8 (927) 690-73-51</w:t>
      </w:r>
      <w:r w:rsidRPr="00C54E84">
        <w:rPr>
          <w:rFonts w:ascii="Times New Roman" w:eastAsia="Times New Roman" w:hAnsi="Times New Roman" w:cs="Times New Roman"/>
          <w:bCs/>
          <w:sz w:val="24"/>
          <w:szCs w:val="24"/>
        </w:rPr>
        <w:t xml:space="preserve"> </w:t>
      </w:r>
      <w:r w:rsidRPr="00C54E84">
        <w:rPr>
          <w:rFonts w:ascii="Times New Roman" w:eastAsia="Times New Roman" w:hAnsi="Times New Roman" w:cs="Times New Roman"/>
          <w:sz w:val="24"/>
          <w:szCs w:val="24"/>
        </w:rPr>
        <w:t xml:space="preserve">Эл. почта: </w:t>
      </w:r>
      <w:hyperlink r:id="rId13" w:history="1">
        <w:r w:rsidRPr="00C54E84">
          <w:rPr>
            <w:rFonts w:ascii="Times New Roman" w:eastAsia="Times New Roman" w:hAnsi="Times New Roman" w:cs="Times New Roman"/>
            <w:color w:val="0000FF"/>
            <w:sz w:val="24"/>
            <w:szCs w:val="24"/>
            <w:u w:val="single"/>
          </w:rPr>
          <w:t>pr.samara@mail.ru</w:t>
        </w:r>
      </w:hyperlink>
      <w:r w:rsidRPr="00C54E84">
        <w:rPr>
          <w:rFonts w:ascii="Times New Roman" w:eastAsia="Times New Roman" w:hAnsi="Times New Roman" w:cs="Times New Roman"/>
          <w:sz w:val="24"/>
          <w:szCs w:val="24"/>
        </w:rPr>
        <w:t xml:space="preserve">                                                </w:t>
      </w:r>
    </w:p>
    <w:p w:rsidR="00D94BC3" w:rsidRPr="00D94BC3" w:rsidRDefault="00D94BC3" w:rsidP="00D94BC3">
      <w:pPr>
        <w:tabs>
          <w:tab w:val="left" w:pos="6521"/>
        </w:tabs>
        <w:spacing w:after="0" w:line="240" w:lineRule="auto"/>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noProof/>
          <w:sz w:val="16"/>
          <w:szCs w:val="16"/>
        </w:rPr>
        <w:drawing>
          <wp:inline distT="0" distB="0" distL="0" distR="0" wp14:anchorId="6587108A" wp14:editId="09925B7F">
            <wp:extent cx="282633" cy="3238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282633" cy="323850"/>
                    </a:xfrm>
                    <a:prstGeom prst="rect">
                      <a:avLst/>
                    </a:prstGeom>
                    <a:noFill/>
                    <a:ln w="9525">
                      <a:noFill/>
                      <a:miter lim="800000"/>
                      <a:headEnd/>
                      <a:tailEnd/>
                    </a:ln>
                  </pic:spPr>
                </pic:pic>
              </a:graphicData>
            </a:graphic>
          </wp:inline>
        </w:drawing>
      </w:r>
    </w:p>
    <w:p w:rsidR="00D94BC3" w:rsidRPr="00D94BC3" w:rsidRDefault="00D94BC3" w:rsidP="00D94BC3">
      <w:pPr>
        <w:tabs>
          <w:tab w:val="left" w:pos="6521"/>
        </w:tabs>
        <w:spacing w:after="0" w:line="240" w:lineRule="auto"/>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b/>
          <w:sz w:val="16"/>
          <w:szCs w:val="16"/>
          <w:lang w:eastAsia="en-US"/>
        </w:rPr>
        <w:t>РОССИЙСКАЯ ФЕДЕРАЦИЯ</w:t>
      </w:r>
    </w:p>
    <w:p w:rsidR="00D94BC3" w:rsidRPr="00D94BC3" w:rsidRDefault="00D94BC3" w:rsidP="00D94BC3">
      <w:pPr>
        <w:spacing w:after="0" w:line="240" w:lineRule="auto"/>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b/>
          <w:sz w:val="16"/>
          <w:szCs w:val="16"/>
          <w:lang w:eastAsia="en-US"/>
        </w:rPr>
        <w:t>МУНИЦИПАЛЬНЫЙ  РАЙОН</w:t>
      </w:r>
    </w:p>
    <w:p w:rsidR="00D94BC3" w:rsidRPr="00D94BC3" w:rsidRDefault="00D94BC3" w:rsidP="00D94BC3">
      <w:pPr>
        <w:tabs>
          <w:tab w:val="left" w:pos="6379"/>
        </w:tabs>
        <w:spacing w:after="0" w:line="240" w:lineRule="auto"/>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b/>
          <w:sz w:val="16"/>
          <w:szCs w:val="16"/>
          <w:lang w:eastAsia="en-US"/>
        </w:rPr>
        <w:t>БОЛЬШЕГЛУШИЦКИЙ</w:t>
      </w:r>
    </w:p>
    <w:p w:rsidR="00D94BC3" w:rsidRPr="00D94BC3" w:rsidRDefault="00D94BC3" w:rsidP="00D94BC3">
      <w:pPr>
        <w:spacing w:after="0" w:line="240" w:lineRule="auto"/>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b/>
          <w:sz w:val="16"/>
          <w:szCs w:val="16"/>
          <w:lang w:eastAsia="en-US"/>
        </w:rPr>
        <w:t>САМАРСКОЙ  ОБЛАСТИ</w:t>
      </w:r>
    </w:p>
    <w:p w:rsidR="00D94BC3" w:rsidRPr="00D94BC3" w:rsidRDefault="00D94BC3" w:rsidP="00D94BC3">
      <w:pPr>
        <w:spacing w:after="0" w:line="240" w:lineRule="auto"/>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b/>
          <w:sz w:val="16"/>
          <w:szCs w:val="16"/>
          <w:lang w:eastAsia="en-US"/>
        </w:rPr>
        <w:t>АДМИНИСТРАЦИЯ</w:t>
      </w:r>
    </w:p>
    <w:p w:rsidR="00D94BC3" w:rsidRPr="00D94BC3" w:rsidRDefault="00D94BC3" w:rsidP="00D94BC3">
      <w:pPr>
        <w:spacing w:after="0" w:line="240" w:lineRule="auto"/>
        <w:ind w:hanging="180"/>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b/>
          <w:sz w:val="16"/>
          <w:szCs w:val="16"/>
          <w:lang w:eastAsia="en-US"/>
        </w:rPr>
        <w:t>СЕЛЬСКОГО  ПОСЕЛЕНИЯ</w:t>
      </w:r>
    </w:p>
    <w:p w:rsidR="00D94BC3" w:rsidRPr="00D94BC3" w:rsidRDefault="00D94BC3" w:rsidP="00D94BC3">
      <w:pPr>
        <w:spacing w:after="0" w:line="240" w:lineRule="auto"/>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b/>
          <w:sz w:val="16"/>
          <w:szCs w:val="16"/>
          <w:lang w:eastAsia="en-US"/>
        </w:rPr>
        <w:t>БОЛЬШАЯ ДЕРГУНОВКА</w:t>
      </w:r>
    </w:p>
    <w:p w:rsidR="00D94BC3" w:rsidRPr="00D94BC3" w:rsidRDefault="00D94BC3" w:rsidP="00D94BC3">
      <w:pPr>
        <w:spacing w:after="0" w:line="240" w:lineRule="auto"/>
        <w:jc w:val="center"/>
        <w:rPr>
          <w:rFonts w:ascii="Times New Roman" w:eastAsia="Calibri" w:hAnsi="Times New Roman" w:cs="Times New Roman"/>
          <w:b/>
          <w:sz w:val="16"/>
          <w:szCs w:val="16"/>
          <w:lang w:eastAsia="en-US"/>
        </w:rPr>
      </w:pPr>
      <w:r w:rsidRPr="00D94BC3">
        <w:rPr>
          <w:rFonts w:ascii="Times New Roman" w:eastAsia="Calibri" w:hAnsi="Times New Roman" w:cs="Times New Roman"/>
          <w:b/>
          <w:sz w:val="16"/>
          <w:szCs w:val="16"/>
          <w:lang w:eastAsia="en-US"/>
        </w:rPr>
        <w:t>________________________</w:t>
      </w:r>
    </w:p>
    <w:p w:rsidR="00D94BC3" w:rsidRPr="00D94BC3" w:rsidRDefault="00D94BC3" w:rsidP="00D94BC3">
      <w:pPr>
        <w:spacing w:after="0" w:line="240" w:lineRule="auto"/>
        <w:ind w:left="540" w:hanging="360"/>
        <w:jc w:val="center"/>
        <w:rPr>
          <w:rFonts w:ascii="Times New Roman" w:eastAsia="Calibri" w:hAnsi="Times New Roman" w:cs="Times New Roman"/>
          <w:sz w:val="16"/>
          <w:szCs w:val="16"/>
          <w:lang w:eastAsia="en-US"/>
        </w:rPr>
      </w:pPr>
      <w:r w:rsidRPr="00D94BC3">
        <w:rPr>
          <w:rFonts w:ascii="Times New Roman" w:eastAsia="Calibri" w:hAnsi="Times New Roman" w:cs="Times New Roman"/>
          <w:b/>
          <w:sz w:val="16"/>
          <w:szCs w:val="16"/>
          <w:lang w:eastAsia="en-US"/>
        </w:rPr>
        <w:t>ПОСТАНОВЛЕНИЕ</w:t>
      </w:r>
    </w:p>
    <w:p w:rsidR="00D94BC3" w:rsidRPr="00D94BC3" w:rsidRDefault="00D94BC3" w:rsidP="00D94BC3">
      <w:pPr>
        <w:spacing w:after="0" w:line="240" w:lineRule="auto"/>
        <w:jc w:val="center"/>
        <w:rPr>
          <w:rFonts w:ascii="Times New Roman" w:eastAsia="Times New Roman" w:hAnsi="Times New Roman" w:cs="Times New Roman"/>
          <w:color w:val="000000"/>
          <w:sz w:val="28"/>
          <w:szCs w:val="28"/>
        </w:rPr>
      </w:pPr>
      <w:r w:rsidRPr="00D94BC3">
        <w:rPr>
          <w:rFonts w:ascii="Times New Roman" w:eastAsia="Calibri" w:hAnsi="Times New Roman" w:cs="Times New Roman"/>
          <w:b/>
          <w:i/>
          <w:sz w:val="16"/>
          <w:szCs w:val="16"/>
          <w:lang w:eastAsia="en-US"/>
        </w:rPr>
        <w:t>от 04 марта 2022 года  № 16</w:t>
      </w:r>
    </w:p>
    <w:p w:rsidR="00D94BC3" w:rsidRPr="00D94BC3" w:rsidRDefault="00D94BC3" w:rsidP="00D94BC3">
      <w:pPr>
        <w:tabs>
          <w:tab w:val="left" w:pos="-1080"/>
          <w:tab w:val="left" w:pos="720"/>
        </w:tabs>
        <w:spacing w:after="0" w:line="240" w:lineRule="auto"/>
        <w:jc w:val="both"/>
        <w:rPr>
          <w:rFonts w:ascii="Times New Roman" w:hAnsi="Times New Roman" w:cs="Times New Roman"/>
          <w:b/>
          <w:bCs/>
          <w:sz w:val="24"/>
          <w:szCs w:val="24"/>
          <w:lang w:eastAsia="zh-CN"/>
        </w:rPr>
      </w:pPr>
      <w:r w:rsidRPr="00D94BC3">
        <w:rPr>
          <w:rFonts w:ascii="Times New Roman" w:hAnsi="Times New Roman" w:cs="Times New Roman"/>
          <w:b/>
          <w:sz w:val="24"/>
          <w:szCs w:val="24"/>
        </w:rPr>
        <w:t xml:space="preserve">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w:t>
      </w:r>
      <w:r w:rsidRPr="00D94BC3">
        <w:rPr>
          <w:rFonts w:ascii="Times New Roman" w:hAnsi="Times New Roman" w:cs="Times New Roman"/>
          <w:b/>
          <w:bCs/>
          <w:sz w:val="24"/>
          <w:szCs w:val="24"/>
          <w:lang w:eastAsia="zh-CN"/>
        </w:rPr>
        <w:t>«</w:t>
      </w:r>
      <w:r w:rsidRPr="00D94BC3">
        <w:rPr>
          <w:rFonts w:ascii="Times New Roman" w:hAnsi="Times New Roman" w:cs="Times New Roman"/>
          <w:b/>
          <w:sz w:val="24"/>
          <w:szCs w:val="24"/>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94BC3">
        <w:rPr>
          <w:rFonts w:ascii="Times New Roman" w:hAnsi="Times New Roman" w:cs="Times New Roman"/>
          <w:b/>
          <w:bCs/>
          <w:sz w:val="24"/>
          <w:szCs w:val="24"/>
          <w:lang w:eastAsia="zh-CN"/>
        </w:rPr>
        <w:t>»</w:t>
      </w:r>
    </w:p>
    <w:p w:rsidR="00D94BC3" w:rsidRPr="00D94BC3" w:rsidRDefault="00D94BC3" w:rsidP="00D94BC3">
      <w:pPr>
        <w:spacing w:after="0" w:line="240" w:lineRule="auto"/>
        <w:ind w:firstLine="709"/>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D94BC3">
        <w:rPr>
          <w:rFonts w:ascii="Times New Roman" w:hAnsi="Times New Roman" w:cs="Times New Roman"/>
          <w:sz w:val="24"/>
          <w:szCs w:val="24"/>
        </w:rPr>
        <w:t xml:space="preserve"> постановлением администрации сельского </w:t>
      </w:r>
      <w:r w:rsidRPr="00D94BC3">
        <w:rPr>
          <w:rFonts w:ascii="Times New Roman" w:hAnsi="Times New Roman" w:cs="Times New Roman"/>
          <w:sz w:val="24"/>
          <w:szCs w:val="24"/>
        </w:rPr>
        <w:lastRenderedPageBreak/>
        <w:t xml:space="preserve">поселения Большая Дергуновка муниципального района Большеглушицкий Самарской области от </w:t>
      </w:r>
      <w:r w:rsidRPr="00D94BC3">
        <w:rPr>
          <w:rFonts w:ascii="Times New Roman" w:eastAsia="Calibri" w:hAnsi="Times New Roman" w:cs="Times New Roman"/>
          <w:sz w:val="24"/>
          <w:szCs w:val="24"/>
          <w:lang w:eastAsia="en-US"/>
        </w:rPr>
        <w:t>20.06.2018г. № 78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D94BC3" w:rsidRPr="00D94BC3" w:rsidRDefault="00D94BC3" w:rsidP="00D94BC3">
      <w:pPr>
        <w:spacing w:after="0" w:line="240" w:lineRule="auto"/>
        <w:jc w:val="center"/>
        <w:rPr>
          <w:rFonts w:ascii="Times New Roman" w:hAnsi="Times New Roman" w:cs="Times New Roman"/>
          <w:b/>
          <w:bCs/>
          <w:sz w:val="24"/>
          <w:szCs w:val="24"/>
        </w:rPr>
      </w:pPr>
      <w:r w:rsidRPr="00D94BC3">
        <w:rPr>
          <w:rFonts w:ascii="Times New Roman" w:hAnsi="Times New Roman" w:cs="Times New Roman"/>
          <w:b/>
          <w:bCs/>
          <w:sz w:val="24"/>
          <w:szCs w:val="24"/>
        </w:rPr>
        <w:t>ПОСТАНОВЛЯЕТ:</w:t>
      </w:r>
    </w:p>
    <w:p w:rsidR="00D94BC3" w:rsidRPr="00D94BC3" w:rsidRDefault="00D94BC3" w:rsidP="00D94BC3">
      <w:pPr>
        <w:tabs>
          <w:tab w:val="left" w:pos="-1080"/>
          <w:tab w:val="left" w:pos="720"/>
        </w:tabs>
        <w:spacing w:after="0" w:line="240" w:lineRule="auto"/>
        <w:ind w:firstLine="720"/>
        <w:jc w:val="both"/>
        <w:rPr>
          <w:rFonts w:ascii="Times New Roman" w:hAnsi="Times New Roman" w:cs="Times New Roman"/>
          <w:sz w:val="24"/>
          <w:szCs w:val="24"/>
        </w:rPr>
      </w:pPr>
      <w:r w:rsidRPr="00D94BC3">
        <w:rPr>
          <w:rFonts w:ascii="Times New Roman" w:eastAsia="Times New Roman" w:hAnsi="Times New Roman" w:cs="Times New Roman"/>
          <w:color w:val="000000"/>
          <w:sz w:val="24"/>
          <w:szCs w:val="24"/>
        </w:rPr>
        <w:t xml:space="preserve">1. Утвердить прилагаемый  </w:t>
      </w:r>
      <w:r w:rsidRPr="00D94BC3">
        <w:rPr>
          <w:rFonts w:ascii="Times New Roman" w:hAnsi="Times New Roman" w:cs="Times New Roman"/>
          <w:sz w:val="24"/>
          <w:szCs w:val="24"/>
        </w:rPr>
        <w:t xml:space="preserve">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w:t>
      </w:r>
      <w:r w:rsidRPr="00D94BC3">
        <w:rPr>
          <w:rFonts w:ascii="Times New Roman" w:hAnsi="Times New Roman" w:cs="Times New Roman"/>
          <w:bCs/>
          <w:sz w:val="24"/>
          <w:szCs w:val="24"/>
          <w:lang w:eastAsia="zh-CN"/>
        </w:rPr>
        <w:t>«</w:t>
      </w:r>
      <w:r w:rsidRPr="00D94BC3">
        <w:rPr>
          <w:rFonts w:ascii="Times New Roman" w:hAnsi="Times New Roman" w:cs="Times New Roman"/>
          <w:sz w:val="24"/>
          <w:szCs w:val="24"/>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94BC3">
        <w:rPr>
          <w:rFonts w:ascii="Times New Roman" w:hAnsi="Times New Roman" w:cs="Times New Roman"/>
          <w:bCs/>
          <w:sz w:val="24"/>
          <w:szCs w:val="24"/>
          <w:lang w:eastAsia="zh-CN"/>
        </w:rPr>
        <w:t>».</w:t>
      </w:r>
      <w:r w:rsidRPr="00D94BC3">
        <w:rPr>
          <w:rFonts w:ascii="Times New Roman" w:hAnsi="Times New Roman" w:cs="Times New Roman"/>
          <w:sz w:val="24"/>
          <w:szCs w:val="24"/>
        </w:rPr>
        <w:t xml:space="preserve">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2.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D94BC3" w:rsidRPr="00D94BC3" w:rsidRDefault="00D94BC3" w:rsidP="00D94BC3">
      <w:pPr>
        <w:suppressAutoHyphens/>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3. Настоящее постановление вступает в силу после его официального опубликования.</w:t>
      </w:r>
    </w:p>
    <w:p w:rsidR="00D94BC3" w:rsidRPr="00D94BC3" w:rsidRDefault="00D94BC3" w:rsidP="00D94BC3">
      <w:pPr>
        <w:spacing w:after="0" w:line="240" w:lineRule="auto"/>
        <w:rPr>
          <w:rFonts w:ascii="Times New Roman" w:eastAsia="Calibri" w:hAnsi="Times New Roman" w:cs="Times New Roman"/>
          <w:sz w:val="24"/>
          <w:szCs w:val="24"/>
          <w:lang w:eastAsia="en-US"/>
        </w:rPr>
      </w:pPr>
      <w:proofErr w:type="spellStart"/>
      <w:r w:rsidRPr="00D94BC3">
        <w:rPr>
          <w:rFonts w:ascii="Times New Roman" w:eastAsia="Calibri" w:hAnsi="Times New Roman" w:cs="Times New Roman"/>
          <w:sz w:val="24"/>
          <w:szCs w:val="24"/>
          <w:lang w:eastAsia="en-US"/>
        </w:rPr>
        <w:t>И.о</w:t>
      </w:r>
      <w:proofErr w:type="spellEnd"/>
      <w:r w:rsidRPr="00D94BC3">
        <w:rPr>
          <w:rFonts w:ascii="Times New Roman" w:eastAsia="Calibri" w:hAnsi="Times New Roman" w:cs="Times New Roman"/>
          <w:sz w:val="24"/>
          <w:szCs w:val="24"/>
          <w:lang w:eastAsia="en-US"/>
        </w:rPr>
        <w:t>. Главы сельского поселения  Большая Дергуновка муниципального района Большеглушицкий</w:t>
      </w:r>
    </w:p>
    <w:p w:rsidR="00D94BC3" w:rsidRPr="00D94BC3" w:rsidRDefault="00D94BC3" w:rsidP="00D94BC3">
      <w:pPr>
        <w:spacing w:after="0" w:line="240" w:lineRule="auto"/>
        <w:rPr>
          <w:rFonts w:ascii="Times New Roman" w:eastAsia="Times New Roman" w:hAnsi="Times New Roman" w:cs="Times New Roman"/>
          <w:color w:val="000000"/>
          <w:sz w:val="24"/>
          <w:szCs w:val="24"/>
        </w:rPr>
      </w:pPr>
      <w:r w:rsidRPr="00D94BC3">
        <w:rPr>
          <w:rFonts w:ascii="Times New Roman" w:eastAsia="Calibri" w:hAnsi="Times New Roman" w:cs="Times New Roman"/>
          <w:sz w:val="24"/>
          <w:szCs w:val="24"/>
          <w:lang w:eastAsia="en-US"/>
        </w:rPr>
        <w:t>Самарской области                                                                                         В.С. Жуваго</w:t>
      </w:r>
    </w:p>
    <w:p w:rsidR="00D94BC3" w:rsidRPr="00D94BC3" w:rsidRDefault="00D94BC3" w:rsidP="00D94BC3">
      <w:pPr>
        <w:widowControl w:val="0"/>
        <w:shd w:val="clear" w:color="auto" w:fill="FFFFFF"/>
        <w:spacing w:after="0" w:line="240" w:lineRule="auto"/>
        <w:ind w:left="2268"/>
        <w:jc w:val="right"/>
        <w:rPr>
          <w:rFonts w:ascii="Times New Roman" w:hAnsi="Times New Roman" w:cs="Times New Roman"/>
          <w:color w:val="000000"/>
          <w:sz w:val="20"/>
          <w:szCs w:val="20"/>
        </w:rPr>
      </w:pPr>
      <w:r w:rsidRPr="00D94BC3">
        <w:rPr>
          <w:rFonts w:ascii="Times New Roman" w:hAnsi="Times New Roman" w:cs="Times New Roman"/>
          <w:color w:val="000000"/>
          <w:sz w:val="20"/>
          <w:szCs w:val="20"/>
        </w:rPr>
        <w:t xml:space="preserve">Приложение </w:t>
      </w:r>
    </w:p>
    <w:p w:rsidR="00D94BC3" w:rsidRPr="00D94BC3" w:rsidRDefault="00D94BC3" w:rsidP="00D94BC3">
      <w:pPr>
        <w:widowControl w:val="0"/>
        <w:shd w:val="clear" w:color="auto" w:fill="FFFFFF"/>
        <w:spacing w:after="0" w:line="240" w:lineRule="auto"/>
        <w:ind w:left="2268"/>
        <w:jc w:val="right"/>
        <w:rPr>
          <w:rFonts w:ascii="Times New Roman" w:hAnsi="Times New Roman" w:cs="Times New Roman"/>
          <w:color w:val="000000"/>
          <w:sz w:val="20"/>
          <w:szCs w:val="20"/>
        </w:rPr>
      </w:pPr>
      <w:r w:rsidRPr="00D94BC3">
        <w:rPr>
          <w:rFonts w:ascii="Times New Roman" w:hAnsi="Times New Roman" w:cs="Times New Roman"/>
          <w:color w:val="000000"/>
          <w:sz w:val="20"/>
          <w:szCs w:val="20"/>
        </w:rPr>
        <w:t>к постановлению администрации</w:t>
      </w:r>
    </w:p>
    <w:p w:rsidR="00D94BC3" w:rsidRPr="00D94BC3" w:rsidRDefault="00D94BC3" w:rsidP="00D94BC3">
      <w:pPr>
        <w:widowControl w:val="0"/>
        <w:shd w:val="clear" w:color="auto" w:fill="FFFFFF"/>
        <w:spacing w:after="0" w:line="240" w:lineRule="auto"/>
        <w:ind w:left="2268"/>
        <w:jc w:val="right"/>
        <w:rPr>
          <w:rFonts w:ascii="Times New Roman" w:hAnsi="Times New Roman" w:cs="Times New Roman"/>
          <w:sz w:val="20"/>
          <w:szCs w:val="20"/>
        </w:rPr>
      </w:pPr>
      <w:r w:rsidRPr="00D94BC3">
        <w:rPr>
          <w:rFonts w:ascii="Times New Roman" w:hAnsi="Times New Roman" w:cs="Times New Roman"/>
          <w:sz w:val="20"/>
          <w:szCs w:val="20"/>
        </w:rPr>
        <w:t xml:space="preserve"> сельского поселения Большая Дергуновка</w:t>
      </w:r>
    </w:p>
    <w:p w:rsidR="00D94BC3" w:rsidRPr="00D94BC3" w:rsidRDefault="00D94BC3" w:rsidP="00D94BC3">
      <w:pPr>
        <w:widowControl w:val="0"/>
        <w:shd w:val="clear" w:color="auto" w:fill="FFFFFF"/>
        <w:spacing w:after="0" w:line="240" w:lineRule="auto"/>
        <w:ind w:left="2268"/>
        <w:jc w:val="right"/>
        <w:rPr>
          <w:rFonts w:ascii="Times New Roman" w:hAnsi="Times New Roman" w:cs="Times New Roman"/>
          <w:sz w:val="20"/>
          <w:szCs w:val="20"/>
        </w:rPr>
      </w:pPr>
      <w:r w:rsidRPr="00D94BC3">
        <w:rPr>
          <w:rFonts w:ascii="Times New Roman" w:hAnsi="Times New Roman" w:cs="Times New Roman"/>
          <w:sz w:val="20"/>
          <w:szCs w:val="20"/>
        </w:rPr>
        <w:t xml:space="preserve">муниципального района Большеглушицкий </w:t>
      </w:r>
    </w:p>
    <w:p w:rsidR="00D94BC3" w:rsidRPr="00D94BC3" w:rsidRDefault="00D94BC3" w:rsidP="00D94BC3">
      <w:pPr>
        <w:widowControl w:val="0"/>
        <w:shd w:val="clear" w:color="auto" w:fill="FFFFFF"/>
        <w:spacing w:after="0" w:line="240" w:lineRule="auto"/>
        <w:ind w:left="2268"/>
        <w:jc w:val="right"/>
        <w:rPr>
          <w:rFonts w:ascii="Times New Roman" w:hAnsi="Times New Roman" w:cs="Times New Roman"/>
          <w:sz w:val="20"/>
          <w:szCs w:val="20"/>
        </w:rPr>
      </w:pPr>
      <w:r w:rsidRPr="00D94BC3">
        <w:rPr>
          <w:rFonts w:ascii="Times New Roman" w:hAnsi="Times New Roman" w:cs="Times New Roman"/>
          <w:sz w:val="20"/>
          <w:szCs w:val="20"/>
        </w:rPr>
        <w:t xml:space="preserve">Самарской области </w:t>
      </w:r>
      <w:r w:rsidRPr="00D94BC3">
        <w:rPr>
          <w:rFonts w:ascii="Times New Roman" w:hAnsi="Times New Roman" w:cs="Times New Roman"/>
          <w:color w:val="000000"/>
          <w:sz w:val="20"/>
          <w:szCs w:val="20"/>
        </w:rPr>
        <w:t>«</w:t>
      </w:r>
      <w:r w:rsidRPr="00D94BC3">
        <w:rPr>
          <w:rFonts w:ascii="Times New Roman" w:hAnsi="Times New Roman" w:cs="Times New Roman"/>
          <w:sz w:val="20"/>
          <w:szCs w:val="20"/>
        </w:rPr>
        <w:t xml:space="preserve">Об утверждении Административного регламента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w:t>
      </w:r>
      <w:r w:rsidRPr="00D94BC3">
        <w:rPr>
          <w:rFonts w:ascii="Times New Roman" w:hAnsi="Times New Roman" w:cs="Times New Roman"/>
          <w:bCs/>
          <w:sz w:val="20"/>
          <w:szCs w:val="20"/>
        </w:rPr>
        <w:t>«</w:t>
      </w:r>
      <w:r w:rsidRPr="00D94BC3">
        <w:rPr>
          <w:rFonts w:ascii="Times New Roman" w:hAnsi="Times New Roman" w:cs="Times New Roman"/>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94BC3">
        <w:rPr>
          <w:rFonts w:ascii="Times New Roman" w:hAnsi="Times New Roman" w:cs="Times New Roman"/>
          <w:bCs/>
          <w:sz w:val="20"/>
          <w:szCs w:val="20"/>
        </w:rPr>
        <w:t>»</w:t>
      </w:r>
      <w:r w:rsidRPr="00D94BC3">
        <w:rPr>
          <w:rFonts w:ascii="Times New Roman" w:hAnsi="Times New Roman" w:cs="Times New Roman"/>
          <w:sz w:val="20"/>
          <w:szCs w:val="20"/>
        </w:rPr>
        <w:t>»</w:t>
      </w:r>
    </w:p>
    <w:p w:rsidR="00D94BC3" w:rsidRPr="00D94BC3" w:rsidRDefault="00D94BC3" w:rsidP="00D94BC3">
      <w:pPr>
        <w:widowControl w:val="0"/>
        <w:spacing w:after="0" w:line="240" w:lineRule="auto"/>
        <w:jc w:val="right"/>
        <w:rPr>
          <w:rFonts w:ascii="Times New Roman" w:hAnsi="Times New Roman" w:cs="Times New Roman"/>
          <w:sz w:val="20"/>
          <w:szCs w:val="20"/>
        </w:rPr>
      </w:pPr>
      <w:r w:rsidRPr="00D94BC3">
        <w:rPr>
          <w:rFonts w:ascii="Times New Roman" w:hAnsi="Times New Roman" w:cs="Times New Roman"/>
          <w:color w:val="000000"/>
          <w:sz w:val="20"/>
          <w:szCs w:val="20"/>
        </w:rPr>
        <w:t> от 04 марта 2022г. № 16</w:t>
      </w:r>
    </w:p>
    <w:p w:rsidR="00D94BC3" w:rsidRPr="00D94BC3" w:rsidRDefault="00D94BC3" w:rsidP="00D94BC3">
      <w:pPr>
        <w:spacing w:after="0" w:line="240" w:lineRule="auto"/>
        <w:ind w:firstLine="709"/>
        <w:jc w:val="center"/>
        <w:rPr>
          <w:rFonts w:ascii="Times New Roman" w:eastAsia="Times New Roman" w:hAnsi="Times New Roman" w:cs="Times New Roman"/>
          <w:b/>
          <w:sz w:val="24"/>
          <w:szCs w:val="24"/>
        </w:rPr>
      </w:pPr>
      <w:r w:rsidRPr="00D94BC3">
        <w:rPr>
          <w:rFonts w:ascii="Times New Roman" w:eastAsia="Times New Roman" w:hAnsi="Times New Roman" w:cs="Times New Roman"/>
          <w:b/>
          <w:sz w:val="24"/>
          <w:szCs w:val="24"/>
        </w:rPr>
        <w:t>Административный регламент</w:t>
      </w:r>
    </w:p>
    <w:p w:rsidR="00D94BC3" w:rsidRPr="00D94BC3" w:rsidRDefault="00D94BC3" w:rsidP="00D94BC3">
      <w:pPr>
        <w:spacing w:after="0" w:line="240" w:lineRule="auto"/>
        <w:ind w:firstLine="709"/>
        <w:jc w:val="center"/>
        <w:rPr>
          <w:rFonts w:ascii="Times New Roman" w:eastAsia="Times New Roman" w:hAnsi="Times New Roman" w:cs="Times New Roman"/>
          <w:b/>
          <w:sz w:val="24"/>
          <w:szCs w:val="24"/>
        </w:rPr>
      </w:pPr>
      <w:r w:rsidRPr="00D94BC3">
        <w:rPr>
          <w:rFonts w:ascii="Times New Roman" w:eastAsia="Times New Roman" w:hAnsi="Times New Roman" w:cs="Times New Roman"/>
          <w:b/>
          <w:sz w:val="24"/>
          <w:szCs w:val="24"/>
        </w:rPr>
        <w:t>предоставления администрацией сельского поселения Большая Дергуновка муниципального района Большеглушицкий Самарской области муниципальной услуги «</w:t>
      </w:r>
      <w:r w:rsidRPr="00D94BC3">
        <w:rPr>
          <w:rFonts w:ascii="Times New Roman" w:hAnsi="Times New Roman" w:cs="Times New Roman"/>
          <w:b/>
          <w:sz w:val="24"/>
          <w:szCs w:val="24"/>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94BC3">
        <w:rPr>
          <w:rFonts w:ascii="Times New Roman" w:eastAsia="Times New Roman" w:hAnsi="Times New Roman" w:cs="Times New Roman"/>
          <w:b/>
          <w:sz w:val="24"/>
          <w:szCs w:val="24"/>
        </w:rPr>
        <w:t>»</w:t>
      </w:r>
    </w:p>
    <w:p w:rsidR="00D94BC3" w:rsidRPr="00D94BC3" w:rsidRDefault="00D94BC3" w:rsidP="00D94BC3">
      <w:pPr>
        <w:spacing w:after="0" w:line="240" w:lineRule="auto"/>
        <w:ind w:firstLine="709"/>
        <w:jc w:val="center"/>
        <w:rPr>
          <w:rFonts w:ascii="Times New Roman" w:eastAsia="Times New Roman" w:hAnsi="Times New Roman" w:cs="Times New Roman"/>
          <w:b/>
          <w:bCs/>
          <w:kern w:val="32"/>
          <w:sz w:val="24"/>
          <w:szCs w:val="24"/>
        </w:rPr>
      </w:pPr>
      <w:r w:rsidRPr="00D94BC3">
        <w:rPr>
          <w:rFonts w:ascii="Times New Roman" w:eastAsia="Times New Roman" w:hAnsi="Times New Roman" w:cs="Times New Roman"/>
          <w:b/>
          <w:sz w:val="24"/>
          <w:szCs w:val="24"/>
        </w:rPr>
        <w:t xml:space="preserve"> </w:t>
      </w:r>
      <w:r w:rsidRPr="00D94BC3">
        <w:rPr>
          <w:rFonts w:ascii="Times New Roman" w:eastAsia="Times New Roman" w:hAnsi="Times New Roman" w:cs="Times New Roman"/>
          <w:b/>
          <w:bCs/>
          <w:kern w:val="32"/>
          <w:sz w:val="24"/>
          <w:szCs w:val="24"/>
        </w:rPr>
        <w:t>1. Общие положения</w:t>
      </w:r>
    </w:p>
    <w:p w:rsidR="00D94BC3" w:rsidRPr="00D94BC3" w:rsidRDefault="00D94BC3" w:rsidP="00450FF4">
      <w:pPr>
        <w:numPr>
          <w:ilvl w:val="1"/>
          <w:numId w:val="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Times New Roman" w:hAnsi="Times New Roman" w:cs="Times New Roman"/>
          <w:sz w:val="24"/>
          <w:szCs w:val="24"/>
          <w:lang w:eastAsia="en-US"/>
        </w:rPr>
        <w:t>Настоящий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w:t>
      </w:r>
      <w:r w:rsidRPr="00D94BC3">
        <w:rPr>
          <w:rFonts w:ascii="Times New Roman" w:eastAsia="Calibri" w:hAnsi="Times New Roman" w:cs="Times New Roman"/>
          <w:sz w:val="24"/>
          <w:szCs w:val="24"/>
          <w:lang w:eastAsia="en-US"/>
        </w:rPr>
        <w:t xml:space="preserve"> </w:t>
      </w:r>
      <w:r w:rsidRPr="00D94BC3">
        <w:rPr>
          <w:rFonts w:ascii="Times New Roman" w:eastAsia="Times New Roman" w:hAnsi="Times New Roman" w:cs="Times New Roman"/>
          <w:sz w:val="24"/>
          <w:szCs w:val="24"/>
          <w:lang w:eastAsia="en-US"/>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D94BC3">
        <w:rPr>
          <w:rFonts w:ascii="Times New Roman" w:eastAsia="Calibri" w:hAnsi="Times New Roman" w:cs="Times New Roman"/>
          <w:sz w:val="24"/>
          <w:szCs w:val="24"/>
          <w:lang w:eastAsia="en-US"/>
        </w:rPr>
        <w:t xml:space="preserve"> (далее - Административный регламент) разработан в целях повышения качества предоставления муниципальной услуги по</w:t>
      </w:r>
      <w:r w:rsidRPr="00D94BC3">
        <w:rPr>
          <w:rFonts w:ascii="Times New Roman" w:eastAsia="Times New Roman" w:hAnsi="Times New Roman" w:cs="Times New Roman"/>
          <w:sz w:val="24"/>
          <w:szCs w:val="24"/>
          <w:lang w:eastAsia="en-US"/>
        </w:rPr>
        <w:t xml:space="preserve"> заключению соглашения о перераспределении земель и (или)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земельных участков, находящихся в частной собственности </w:t>
      </w:r>
      <w:r w:rsidRPr="00D94BC3">
        <w:rPr>
          <w:rFonts w:ascii="Times New Roman" w:eastAsia="Calibri" w:hAnsi="Times New Roman" w:cs="Times New Roman"/>
          <w:sz w:val="24"/>
          <w:szCs w:val="24"/>
          <w:lang w:eastAsia="en-US"/>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D94BC3" w:rsidRPr="00D94BC3" w:rsidRDefault="00D94BC3" w:rsidP="00450FF4">
      <w:pPr>
        <w:numPr>
          <w:ilvl w:val="1"/>
          <w:numId w:val="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Соглашение о перераспределении земель и (или) земельных участков, находящихся в муниципальной собственности сельского поселения </w:t>
      </w:r>
      <w:r w:rsidRPr="00D94BC3">
        <w:rPr>
          <w:rFonts w:ascii="Times New Roman" w:eastAsia="Times New Roman" w:hAnsi="Times New Roman" w:cs="Times New Roman"/>
          <w:sz w:val="24"/>
          <w:szCs w:val="24"/>
          <w:lang w:eastAsia="en-US"/>
        </w:rPr>
        <w:t xml:space="preserve">Большая Дергуновка  </w:t>
      </w:r>
      <w:r w:rsidRPr="00D94BC3">
        <w:rPr>
          <w:rFonts w:ascii="Times New Roman" w:eastAsia="Calibri" w:hAnsi="Times New Roman" w:cs="Times New Roman"/>
          <w:sz w:val="24"/>
          <w:szCs w:val="24"/>
          <w:lang w:eastAsia="en-US"/>
        </w:rPr>
        <w:t xml:space="preserve">муниципального района Большеглушицкий Самарской области, и земельных участков, находящихся в частной собственности, заключается в соответствии с настоящим Административным регламентом в случаях: </w:t>
      </w:r>
    </w:p>
    <w:p w:rsidR="00D94BC3" w:rsidRPr="00D94BC3" w:rsidRDefault="00D94BC3" w:rsidP="00450FF4">
      <w:pPr>
        <w:numPr>
          <w:ilvl w:val="0"/>
          <w:numId w:val="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D94BC3" w:rsidRPr="00D94BC3" w:rsidRDefault="00D94BC3" w:rsidP="00450FF4">
      <w:pPr>
        <w:numPr>
          <w:ilvl w:val="0"/>
          <w:numId w:val="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94BC3">
        <w:rPr>
          <w:rFonts w:ascii="Times New Roman" w:eastAsia="Calibri" w:hAnsi="Times New Roman" w:cs="Times New Roman"/>
          <w:sz w:val="24"/>
          <w:szCs w:val="24"/>
          <w:lang w:eastAsia="en-US"/>
        </w:rPr>
        <w:t>вкрапливания</w:t>
      </w:r>
      <w:proofErr w:type="spellEnd"/>
      <w:r w:rsidRPr="00D94BC3">
        <w:rPr>
          <w:rFonts w:ascii="Times New Roman" w:eastAsia="Calibri" w:hAnsi="Times New Roman" w:cs="Times New Roman"/>
          <w:sz w:val="24"/>
          <w:szCs w:val="24"/>
          <w:lang w:eastAsia="en-US"/>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w:t>
      </w:r>
      <w:r w:rsidRPr="00D94BC3">
        <w:rPr>
          <w:rFonts w:ascii="Times New Roman" w:eastAsia="Calibri" w:hAnsi="Times New Roman" w:cs="Times New Roman"/>
          <w:sz w:val="24"/>
          <w:szCs w:val="24"/>
          <w:lang w:eastAsia="en-US"/>
        </w:rPr>
        <w:lastRenderedPageBreak/>
        <w:t>перераспределения не более чем до установленных предельных максимальных размеров земельных участков;</w:t>
      </w:r>
    </w:p>
    <w:p w:rsidR="00D94BC3" w:rsidRPr="00D94BC3" w:rsidRDefault="00D94BC3" w:rsidP="00450FF4">
      <w:pPr>
        <w:numPr>
          <w:ilvl w:val="0"/>
          <w:numId w:val="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перераспределение земель и (или) земельных участков, находящихся в муниципальной собственности сельского поселения </w:t>
      </w:r>
      <w:r w:rsidRPr="00D94BC3">
        <w:rPr>
          <w:rFonts w:ascii="Times New Roman" w:eastAsia="Times New Roman" w:hAnsi="Times New Roman" w:cs="Times New Roman"/>
          <w:sz w:val="24"/>
          <w:szCs w:val="24"/>
          <w:lang w:eastAsia="en-US"/>
        </w:rPr>
        <w:t xml:space="preserve">Большая Дергуновка  </w:t>
      </w:r>
      <w:r w:rsidRPr="00D94BC3">
        <w:rPr>
          <w:rFonts w:ascii="Times New Roman" w:eastAsia="Calibri" w:hAnsi="Times New Roman" w:cs="Times New Roman"/>
          <w:sz w:val="24"/>
          <w:szCs w:val="24"/>
          <w:lang w:eastAsia="en-US"/>
        </w:rPr>
        <w:t>муниципального района Большеглушицкий Самарской области,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94BC3" w:rsidRPr="00D94BC3" w:rsidRDefault="00D94BC3" w:rsidP="00450FF4">
      <w:pPr>
        <w:numPr>
          <w:ilvl w:val="0"/>
          <w:numId w:val="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D94BC3" w:rsidRPr="00D94BC3" w:rsidRDefault="00D94BC3" w:rsidP="00450FF4">
      <w:pPr>
        <w:numPr>
          <w:ilvl w:val="1"/>
          <w:numId w:val="2"/>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en-US"/>
        </w:rPr>
      </w:pPr>
      <w:r w:rsidRPr="00D94BC3">
        <w:rPr>
          <w:rFonts w:ascii="Times New Roman" w:eastAsia="Calibri" w:hAnsi="Times New Roman" w:cs="Times New Roman"/>
          <w:sz w:val="24"/>
          <w:szCs w:val="24"/>
          <w:lang w:eastAsia="en-US"/>
        </w:rPr>
        <w:t>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D94BC3">
        <w:rPr>
          <w:rFonts w:ascii="Times New Roman" w:eastAsia="Times New Roman" w:hAnsi="Times New Roman" w:cs="Times New Roman"/>
          <w:sz w:val="24"/>
          <w:szCs w:val="24"/>
          <w:lang w:eastAsia="en-US"/>
        </w:rPr>
        <w:t xml:space="preserve">аключение соглашения о перераспределении земель и (или) земельных участков, </w:t>
      </w:r>
      <w:r w:rsidRPr="00D94BC3">
        <w:rPr>
          <w:rFonts w:ascii="Times New Roman" w:eastAsia="Calibri" w:hAnsi="Times New Roman" w:cs="Times New Roman"/>
          <w:sz w:val="24"/>
          <w:szCs w:val="24"/>
          <w:lang w:eastAsia="en-US"/>
        </w:rPr>
        <w:t xml:space="preserve">находящихся в муниципальной собственности сельского поселения </w:t>
      </w:r>
      <w:r w:rsidRPr="00D94BC3">
        <w:rPr>
          <w:rFonts w:ascii="Times New Roman" w:eastAsia="Times New Roman" w:hAnsi="Times New Roman" w:cs="Times New Roman"/>
          <w:sz w:val="24"/>
          <w:szCs w:val="24"/>
          <w:lang w:eastAsia="en-US"/>
        </w:rPr>
        <w:t xml:space="preserve">Большая Дергуновка </w:t>
      </w:r>
      <w:r w:rsidRPr="00D94BC3">
        <w:rPr>
          <w:rFonts w:ascii="Times New Roman" w:eastAsia="Calibri" w:hAnsi="Times New Roman" w:cs="Times New Roman"/>
          <w:sz w:val="24"/>
          <w:szCs w:val="24"/>
          <w:lang w:eastAsia="en-US"/>
        </w:rPr>
        <w:t>муниципального района Большеглушицкий Самарской области</w:t>
      </w:r>
      <w:r w:rsidRPr="00D94BC3">
        <w:rPr>
          <w:rFonts w:ascii="Times New Roman" w:eastAsia="Times New Roman" w:hAnsi="Times New Roman" w:cs="Times New Roman"/>
          <w:sz w:val="24"/>
          <w:szCs w:val="24"/>
          <w:lang w:eastAsia="en-US"/>
        </w:rPr>
        <w:t xml:space="preserve">, </w:t>
      </w:r>
      <w:r w:rsidRPr="00D94BC3">
        <w:rPr>
          <w:rFonts w:ascii="Times New Roman" w:eastAsia="Calibri" w:hAnsi="Times New Roman" w:cs="Times New Roman"/>
          <w:sz w:val="24"/>
          <w:szCs w:val="24"/>
          <w:lang w:eastAsia="en-US"/>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94BC3" w:rsidRPr="00D94BC3" w:rsidRDefault="00D94BC3" w:rsidP="00450FF4">
      <w:pPr>
        <w:numPr>
          <w:ilvl w:val="1"/>
          <w:numId w:val="2"/>
        </w:numPr>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b/>
          <w:color w:val="000000"/>
          <w:sz w:val="24"/>
          <w:szCs w:val="24"/>
          <w:lang w:eastAsia="en-US"/>
        </w:rPr>
      </w:pPr>
      <w:r w:rsidRPr="00D94BC3">
        <w:rPr>
          <w:rFonts w:ascii="Times New Roman" w:eastAsia="Times New Roman" w:hAnsi="Times New Roman" w:cs="Times New Roman"/>
          <w:b/>
          <w:color w:val="000000"/>
          <w:sz w:val="24"/>
          <w:szCs w:val="24"/>
          <w:lang w:eastAsia="en-US"/>
        </w:rPr>
        <w:t>Порядок информирования о правилах предоставления муниципальной услуги</w:t>
      </w:r>
    </w:p>
    <w:p w:rsidR="00D94BC3" w:rsidRPr="00D94BC3" w:rsidRDefault="00D94BC3" w:rsidP="00D94B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94BC3">
        <w:rPr>
          <w:rFonts w:ascii="Times New Roman" w:hAnsi="Times New Roman" w:cs="Times New Roman"/>
          <w:color w:val="000000"/>
          <w:sz w:val="24"/>
          <w:szCs w:val="24"/>
        </w:rPr>
        <w:t xml:space="preserve">Информирование о правилах предоставления муниципальной услуги осуществляют Администрация сельского поселения  </w:t>
      </w:r>
      <w:r w:rsidRPr="00D94BC3">
        <w:rPr>
          <w:rFonts w:ascii="Times New Roman" w:eastAsia="Times New Roman" w:hAnsi="Times New Roman"/>
          <w:sz w:val="24"/>
          <w:szCs w:val="24"/>
        </w:rPr>
        <w:t xml:space="preserve">Большая Дергуновка </w:t>
      </w:r>
      <w:r w:rsidRPr="00D94BC3">
        <w:rPr>
          <w:rFonts w:ascii="Times New Roman" w:eastAsia="Times New Roman" w:hAnsi="Times New Roman" w:cs="Times New Roman"/>
          <w:sz w:val="24"/>
          <w:szCs w:val="24"/>
        </w:rPr>
        <w:t xml:space="preserve"> </w:t>
      </w:r>
      <w:r w:rsidRPr="00D94BC3">
        <w:rPr>
          <w:rFonts w:ascii="Times New Roman" w:hAnsi="Times New Roman" w:cs="Times New Roman"/>
          <w:sz w:val="24"/>
          <w:szCs w:val="24"/>
        </w:rPr>
        <w:t>муниципального района Большеглушицкий Самарской области</w:t>
      </w:r>
      <w:r w:rsidRPr="00D94BC3">
        <w:rPr>
          <w:rFonts w:ascii="Times New Roman" w:hAnsi="Times New Roman" w:cs="Times New Roman"/>
          <w:color w:val="000000"/>
          <w:sz w:val="24"/>
          <w:szCs w:val="24"/>
        </w:rPr>
        <w:t xml:space="preserve"> (далее - Администрация), муниципальное бюджетное учреждение муниципального района Большеглушицкий  Самарской   области «Многофункциональный центр предоставления государственных и муниципальных услуг» (далее - МБУ «МФЦ»).</w:t>
      </w:r>
    </w:p>
    <w:p w:rsidR="00D94BC3" w:rsidRPr="00D94BC3" w:rsidRDefault="00D94BC3" w:rsidP="00450FF4">
      <w:pPr>
        <w:numPr>
          <w:ilvl w:val="2"/>
          <w:numId w:val="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D94BC3" w:rsidRPr="00D94BC3" w:rsidRDefault="00D94BC3" w:rsidP="00450FF4">
      <w:pPr>
        <w:numPr>
          <w:ilvl w:val="0"/>
          <w:numId w:val="4"/>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на официальном интернет-сайте органов местного самоуправления сельского поселения </w:t>
      </w:r>
      <w:r w:rsidRPr="00D94BC3">
        <w:rPr>
          <w:rFonts w:ascii="Times New Roman" w:eastAsia="Times New Roman" w:hAnsi="Times New Roman" w:cs="Times New Roman"/>
          <w:sz w:val="24"/>
          <w:szCs w:val="24"/>
          <w:lang w:eastAsia="en-US"/>
        </w:rPr>
        <w:t>Большая Дергуновка</w:t>
      </w:r>
      <w:r w:rsidRPr="00D94BC3">
        <w:rPr>
          <w:rFonts w:ascii="Times New Roman" w:eastAsia="Calibri" w:hAnsi="Times New Roman" w:cs="Times New Roman"/>
          <w:sz w:val="24"/>
          <w:szCs w:val="24"/>
          <w:lang w:eastAsia="en-US"/>
        </w:rPr>
        <w:t>;</w:t>
      </w:r>
    </w:p>
    <w:p w:rsidR="00D94BC3" w:rsidRPr="00D94BC3" w:rsidRDefault="00D94BC3" w:rsidP="00450FF4">
      <w:pPr>
        <w:numPr>
          <w:ilvl w:val="0"/>
          <w:numId w:val="4"/>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на Едином портале государственных и муниципальных услуг (функций) (далее – Единый портал); </w:t>
      </w:r>
    </w:p>
    <w:p w:rsidR="00D94BC3" w:rsidRPr="00D94BC3" w:rsidRDefault="00D94BC3" w:rsidP="00450FF4">
      <w:pPr>
        <w:numPr>
          <w:ilvl w:val="0"/>
          <w:numId w:val="4"/>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на Портале государственных и муниципальных услуг Самарской области (далее – Портал);</w:t>
      </w:r>
    </w:p>
    <w:p w:rsidR="00D94BC3" w:rsidRPr="00D94BC3" w:rsidRDefault="00D94BC3" w:rsidP="00450FF4">
      <w:pPr>
        <w:numPr>
          <w:ilvl w:val="0"/>
          <w:numId w:val="4"/>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на портале «Сеть многофункциональных центров предоставления </w:t>
      </w:r>
      <w:r w:rsidRPr="00D94BC3">
        <w:rPr>
          <w:rFonts w:ascii="Times New Roman" w:eastAsia="Calibri" w:hAnsi="Times New Roman" w:cs="Times New Roman"/>
          <w:spacing w:val="-4"/>
          <w:sz w:val="24"/>
          <w:szCs w:val="24"/>
          <w:lang w:eastAsia="en-US"/>
        </w:rPr>
        <w:t>государственных и муниципальных услуг»;</w:t>
      </w:r>
    </w:p>
    <w:p w:rsidR="00D94BC3" w:rsidRPr="00D94BC3" w:rsidRDefault="00D94BC3" w:rsidP="00450FF4">
      <w:pPr>
        <w:numPr>
          <w:ilvl w:val="0"/>
          <w:numId w:val="4"/>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на информационных стендах в помещении приема заявлений в уполномоченном органе;</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D94BC3" w:rsidRPr="00D94BC3" w:rsidRDefault="00D94BC3" w:rsidP="00450FF4">
      <w:pPr>
        <w:numPr>
          <w:ilvl w:val="2"/>
          <w:numId w:val="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Информирование о правилах предоставления муниципальной услуги может проводиться в следующих формах:</w:t>
      </w:r>
    </w:p>
    <w:p w:rsidR="00D94BC3" w:rsidRPr="00D94BC3" w:rsidRDefault="00D94BC3" w:rsidP="00D94BC3">
      <w:pPr>
        <w:spacing w:after="0" w:line="240" w:lineRule="auto"/>
        <w:ind w:left="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индивидуальное консультирование лично;</w:t>
      </w:r>
    </w:p>
    <w:p w:rsidR="00D94BC3" w:rsidRPr="00D94BC3" w:rsidRDefault="00D94BC3" w:rsidP="00D94BC3">
      <w:pPr>
        <w:spacing w:after="0" w:line="240" w:lineRule="auto"/>
        <w:ind w:left="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индивидуальное консультирование по почте (по электронной почте);</w:t>
      </w:r>
    </w:p>
    <w:p w:rsidR="00D94BC3" w:rsidRPr="00D94BC3" w:rsidRDefault="00D94BC3" w:rsidP="00D94BC3">
      <w:pPr>
        <w:spacing w:after="0" w:line="240" w:lineRule="auto"/>
        <w:ind w:left="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индивидуальное консультирование по телефону;</w:t>
      </w:r>
    </w:p>
    <w:p w:rsidR="00D94BC3" w:rsidRPr="00D94BC3" w:rsidRDefault="00D94BC3" w:rsidP="00D94BC3">
      <w:pPr>
        <w:spacing w:after="0" w:line="240" w:lineRule="auto"/>
        <w:ind w:left="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публичное письменное информирование;</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 публичное устное информирование.</w:t>
      </w:r>
    </w:p>
    <w:p w:rsidR="00D94BC3" w:rsidRPr="00D94BC3" w:rsidRDefault="00D94BC3" w:rsidP="00450FF4">
      <w:pPr>
        <w:numPr>
          <w:ilvl w:val="2"/>
          <w:numId w:val="2"/>
        </w:numPr>
        <w:spacing w:after="0" w:line="240" w:lineRule="auto"/>
        <w:ind w:left="0" w:firstLine="567"/>
        <w:jc w:val="both"/>
        <w:rPr>
          <w:rFonts w:ascii="Times New Roman" w:hAnsi="Times New Roman" w:cs="Times New Roman"/>
          <w:sz w:val="24"/>
          <w:szCs w:val="24"/>
        </w:rPr>
      </w:pPr>
      <w:r w:rsidRPr="00D94BC3">
        <w:rPr>
          <w:rFonts w:ascii="Times New Roman" w:hAnsi="Times New Roman" w:cs="Times New Roman"/>
          <w:sz w:val="24"/>
          <w:szCs w:val="24"/>
        </w:rPr>
        <w:t>Индивидуальное консультирование лично.</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t>Время ожидания лица, заинтересованного в получении консультации при индивидуальном консультировании лично, не может превышать 15 минут.</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t>Индивидуальное консультирование лично одного лица специалистом Администрации не может превышать 20 минут.</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lastRenderedPageBreak/>
        <w:t>В случае,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D94BC3" w:rsidRPr="00D94BC3" w:rsidRDefault="00D94BC3" w:rsidP="00450FF4">
      <w:pPr>
        <w:numPr>
          <w:ilvl w:val="2"/>
          <w:numId w:val="2"/>
        </w:numPr>
        <w:spacing w:after="0" w:line="240" w:lineRule="auto"/>
        <w:ind w:left="0" w:firstLine="567"/>
        <w:jc w:val="both"/>
        <w:rPr>
          <w:rFonts w:ascii="Times New Roman" w:hAnsi="Times New Roman" w:cs="Times New Roman"/>
          <w:sz w:val="24"/>
          <w:szCs w:val="24"/>
        </w:rPr>
      </w:pPr>
      <w:r w:rsidRPr="00D94BC3">
        <w:rPr>
          <w:rFonts w:ascii="Times New Roman" w:hAnsi="Times New Roman" w:cs="Times New Roman"/>
          <w:sz w:val="24"/>
          <w:szCs w:val="24"/>
        </w:rPr>
        <w:t>Индивидуальное консультирование по почте (по электронной почте).</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D94BC3" w:rsidRPr="00D94BC3" w:rsidRDefault="00D94BC3" w:rsidP="00450FF4">
      <w:pPr>
        <w:numPr>
          <w:ilvl w:val="2"/>
          <w:numId w:val="2"/>
        </w:numPr>
        <w:spacing w:after="0" w:line="240" w:lineRule="auto"/>
        <w:ind w:left="0" w:firstLine="567"/>
        <w:jc w:val="both"/>
        <w:rPr>
          <w:rFonts w:ascii="Times New Roman" w:hAnsi="Times New Roman" w:cs="Times New Roman"/>
          <w:sz w:val="24"/>
          <w:szCs w:val="24"/>
        </w:rPr>
      </w:pPr>
      <w:r w:rsidRPr="00D94BC3">
        <w:rPr>
          <w:rFonts w:ascii="Times New Roman" w:hAnsi="Times New Roman" w:cs="Times New Roman"/>
          <w:sz w:val="24"/>
          <w:szCs w:val="24"/>
        </w:rPr>
        <w:t>Индивидуальное консультирование по телефону</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Звонки заявителей принимаются в соответствии с графиком работы специалистов,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D94BC3" w:rsidRPr="00D94BC3" w:rsidRDefault="00D94BC3" w:rsidP="00450FF4">
      <w:pPr>
        <w:numPr>
          <w:ilvl w:val="2"/>
          <w:numId w:val="2"/>
        </w:numPr>
        <w:spacing w:after="0" w:line="240" w:lineRule="auto"/>
        <w:ind w:left="0" w:firstLine="567"/>
        <w:jc w:val="both"/>
        <w:rPr>
          <w:rFonts w:ascii="Times New Roman" w:hAnsi="Times New Roman" w:cs="Times New Roman"/>
          <w:sz w:val="24"/>
          <w:szCs w:val="24"/>
        </w:rPr>
      </w:pPr>
      <w:r w:rsidRPr="00D94BC3">
        <w:rPr>
          <w:rFonts w:ascii="Times New Roman" w:hAnsi="Times New Roman" w:cs="Times New Roman"/>
          <w:sz w:val="24"/>
          <w:szCs w:val="24"/>
        </w:rPr>
        <w:t>Публичное письменное информирование.</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D94BC3" w:rsidDel="00CA6636">
        <w:rPr>
          <w:rFonts w:ascii="Times New Roman" w:hAnsi="Times New Roman" w:cs="Times New Roman"/>
          <w:sz w:val="24"/>
          <w:szCs w:val="24"/>
        </w:rPr>
        <w:t xml:space="preserve"> </w:t>
      </w:r>
      <w:r w:rsidRPr="00D94BC3">
        <w:rPr>
          <w:rFonts w:ascii="Times New Roman" w:hAnsi="Times New Roman" w:cs="Times New Roman"/>
          <w:sz w:val="24"/>
          <w:szCs w:val="24"/>
        </w:rPr>
        <w:t xml:space="preserve">на официальном сайте администрации сельского поселения </w:t>
      </w:r>
      <w:r w:rsidRPr="00D94BC3">
        <w:rPr>
          <w:rFonts w:ascii="Times New Roman" w:eastAsia="Times New Roman" w:hAnsi="Times New Roman"/>
          <w:sz w:val="24"/>
          <w:szCs w:val="24"/>
        </w:rPr>
        <w:t xml:space="preserve">Большая Дергуновка </w:t>
      </w:r>
      <w:r w:rsidRPr="00D94BC3">
        <w:rPr>
          <w:rFonts w:ascii="Times New Roman" w:hAnsi="Times New Roman" w:cs="Times New Roman"/>
          <w:sz w:val="24"/>
          <w:szCs w:val="24"/>
        </w:rPr>
        <w:t>и на Едином портале государственных и муниципальных услуг и Портале государственных и муниципальных услуг Самарской области.</w:t>
      </w:r>
    </w:p>
    <w:p w:rsidR="00D94BC3" w:rsidRPr="00D94BC3" w:rsidRDefault="00D94BC3" w:rsidP="00450FF4">
      <w:pPr>
        <w:numPr>
          <w:ilvl w:val="2"/>
          <w:numId w:val="2"/>
        </w:numPr>
        <w:spacing w:after="0" w:line="240" w:lineRule="auto"/>
        <w:ind w:left="0" w:firstLine="567"/>
        <w:jc w:val="both"/>
        <w:rPr>
          <w:rFonts w:ascii="Times New Roman" w:hAnsi="Times New Roman" w:cs="Times New Roman"/>
          <w:sz w:val="24"/>
          <w:szCs w:val="24"/>
        </w:rPr>
      </w:pPr>
      <w:r w:rsidRPr="00D94BC3">
        <w:rPr>
          <w:rFonts w:ascii="Times New Roman" w:hAnsi="Times New Roman" w:cs="Times New Roman"/>
          <w:sz w:val="24"/>
          <w:szCs w:val="24"/>
        </w:rPr>
        <w:t>Публичное устное информирование.</w:t>
      </w:r>
    </w:p>
    <w:p w:rsidR="00D94BC3" w:rsidRPr="00D94BC3" w:rsidRDefault="00D94BC3" w:rsidP="00D94BC3">
      <w:pPr>
        <w:spacing w:after="0" w:line="240" w:lineRule="auto"/>
        <w:jc w:val="both"/>
        <w:rPr>
          <w:rFonts w:ascii="Times New Roman" w:hAnsi="Times New Roman" w:cs="Times New Roman"/>
          <w:sz w:val="24"/>
          <w:szCs w:val="24"/>
        </w:rPr>
      </w:pPr>
      <w:r w:rsidRPr="00D94BC3">
        <w:rPr>
          <w:rFonts w:ascii="Times New Roman" w:hAnsi="Times New Roman" w:cs="Times New Roman"/>
          <w:sz w:val="24"/>
          <w:szCs w:val="24"/>
        </w:rPr>
        <w:t xml:space="preserve">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94BC3" w:rsidRPr="00D94BC3" w:rsidRDefault="00D94BC3" w:rsidP="00450FF4">
      <w:pPr>
        <w:numPr>
          <w:ilvl w:val="2"/>
          <w:numId w:val="2"/>
        </w:numPr>
        <w:spacing w:after="0" w:line="240" w:lineRule="auto"/>
        <w:ind w:left="0" w:firstLine="567"/>
        <w:jc w:val="both"/>
        <w:rPr>
          <w:rFonts w:ascii="Times New Roman" w:hAnsi="Times New Roman" w:cs="Times New Roman"/>
          <w:sz w:val="24"/>
          <w:szCs w:val="24"/>
        </w:rPr>
      </w:pPr>
      <w:r w:rsidRPr="00D94BC3">
        <w:rPr>
          <w:rFonts w:ascii="Times New Roman" w:hAnsi="Times New Roman" w:cs="Times New Roman"/>
          <w:sz w:val="24"/>
          <w:szCs w:val="24"/>
        </w:rPr>
        <w:t>Должностные лица администрации, участвующие в предоставлении муниципальной услуги, при ответе на обращения граждан и организаций обязаны, при ответе на обращения граждан и организаций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94BC3" w:rsidRPr="00D94BC3" w:rsidRDefault="00D94BC3" w:rsidP="00450FF4">
      <w:pPr>
        <w:numPr>
          <w:ilvl w:val="2"/>
          <w:numId w:val="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На информационных стендах в местах предоставления муниципальной услуги размещаются следующие информационные материалы: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color w:val="000000"/>
          <w:sz w:val="24"/>
          <w:szCs w:val="24"/>
        </w:rPr>
        <w:t>- извлечения из текста настоящего Административного регламента и приложения к нему;</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color w:val="000000"/>
          <w:sz w:val="24"/>
          <w:szCs w:val="24"/>
        </w:rPr>
        <w:t>- переч</w:t>
      </w:r>
      <w:r w:rsidRPr="00D94BC3">
        <w:rPr>
          <w:rFonts w:ascii="Times New Roman" w:hAnsi="Times New Roman" w:cs="Times New Roman"/>
          <w:sz w:val="24"/>
          <w:szCs w:val="24"/>
        </w:rPr>
        <w:t xml:space="preserve">ень документов, представляемых заявителем, и требования, предъявляемые к этим документам;                                                                                                                          </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t xml:space="preserve">- формы документов для заполнения, образцы заполнения документов;                    </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t xml:space="preserve">- перечень оснований для отказа в предоставлении муниципальной услуги;                     </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lastRenderedPageBreak/>
        <w:t>- порядок обжалования решения, действий или бездействия должностных лиц, участвующих в предоставлении муниципальной услуги.</w:t>
      </w:r>
    </w:p>
    <w:p w:rsidR="00D94BC3" w:rsidRPr="00D94BC3" w:rsidRDefault="00D94BC3" w:rsidP="00D94BC3">
      <w:pPr>
        <w:spacing w:after="0" w:line="240" w:lineRule="auto"/>
        <w:ind w:firstLine="567"/>
        <w:jc w:val="both"/>
        <w:rPr>
          <w:rFonts w:ascii="Times New Roman" w:hAnsi="Times New Roman" w:cs="Times New Roman"/>
          <w:sz w:val="24"/>
          <w:szCs w:val="24"/>
        </w:rPr>
      </w:pPr>
      <w:r w:rsidRPr="00D94BC3">
        <w:rPr>
          <w:rFonts w:ascii="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94BC3" w:rsidRPr="00D94BC3" w:rsidRDefault="00D94BC3" w:rsidP="00450FF4">
      <w:pPr>
        <w:numPr>
          <w:ilvl w:val="2"/>
          <w:numId w:val="2"/>
        </w:numPr>
        <w:spacing w:after="0" w:line="240" w:lineRule="auto"/>
        <w:ind w:left="0" w:firstLine="567"/>
        <w:jc w:val="both"/>
        <w:rPr>
          <w:rFonts w:ascii="Times New Roman" w:hAnsi="Times New Roman" w:cs="Times New Roman"/>
          <w:sz w:val="24"/>
          <w:szCs w:val="24"/>
        </w:rPr>
      </w:pPr>
      <w:r w:rsidRPr="00D94BC3">
        <w:rPr>
          <w:rFonts w:ascii="Times New Roman" w:hAnsi="Times New Roman" w:cs="Times New Roman"/>
          <w:sz w:val="24"/>
          <w:szCs w:val="24"/>
        </w:rPr>
        <w:t xml:space="preserve">На официальном сайте администрации сельского поселения </w:t>
      </w:r>
      <w:r w:rsidRPr="00D94BC3">
        <w:rPr>
          <w:rFonts w:ascii="Times New Roman" w:eastAsia="Times New Roman" w:hAnsi="Times New Roman"/>
          <w:sz w:val="24"/>
          <w:szCs w:val="24"/>
        </w:rPr>
        <w:t>Большая Дергуновка</w:t>
      </w:r>
      <w:r w:rsidRPr="00D94BC3">
        <w:rPr>
          <w:rFonts w:ascii="Times New Roman" w:hAnsi="Times New Roman" w:cs="Times New Roman"/>
          <w:sz w:val="24"/>
          <w:szCs w:val="24"/>
        </w:rPr>
        <w:t xml:space="preserve"> в сети Интернет размещаются следующие информационные материалы:</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полное наименование и полный почтовый адрес администрации;</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адрес электронной почты администрации;</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 xml:space="preserve">полный текст настоящего административного регламента с приложениями к нему; </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D94BC3" w:rsidRPr="00D94BC3" w:rsidRDefault="00D94BC3" w:rsidP="00450FF4">
      <w:pPr>
        <w:numPr>
          <w:ilvl w:val="2"/>
          <w:numId w:val="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полное наименование и полный почтовый адрес администрации;</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адрес электронной почты администрации;</w:t>
      </w:r>
    </w:p>
    <w:p w:rsidR="00D94BC3" w:rsidRPr="00D94BC3" w:rsidRDefault="00D94BC3" w:rsidP="00D94BC3">
      <w:pPr>
        <w:spacing w:after="0" w:line="240" w:lineRule="auto"/>
        <w:ind w:firstLine="567"/>
        <w:contextualSpacing/>
        <w:jc w:val="both"/>
        <w:rPr>
          <w:rFonts w:ascii="Times New Roman" w:hAnsi="Times New Roman" w:cs="Times New Roman"/>
          <w:sz w:val="24"/>
          <w:szCs w:val="24"/>
        </w:rPr>
      </w:pPr>
      <w:r w:rsidRPr="00D94BC3">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94BC3" w:rsidRPr="00D94BC3" w:rsidRDefault="00D94BC3" w:rsidP="00D94BC3">
      <w:pPr>
        <w:widowControl w:val="0"/>
        <w:spacing w:after="0" w:line="240" w:lineRule="auto"/>
        <w:ind w:firstLine="567"/>
        <w:jc w:val="center"/>
        <w:outlineLvl w:val="0"/>
        <w:rPr>
          <w:rFonts w:ascii="Times New Roman" w:eastAsia="Times New Roman" w:hAnsi="Times New Roman" w:cs="Times New Roman"/>
          <w:b/>
          <w:bCs/>
          <w:kern w:val="32"/>
          <w:sz w:val="24"/>
          <w:szCs w:val="24"/>
        </w:rPr>
      </w:pPr>
      <w:r w:rsidRPr="00D94BC3">
        <w:rPr>
          <w:rFonts w:ascii="Times New Roman" w:eastAsia="Times New Roman" w:hAnsi="Times New Roman" w:cs="Times New Roman"/>
          <w:b/>
          <w:bCs/>
          <w:kern w:val="32"/>
          <w:sz w:val="24"/>
          <w:szCs w:val="24"/>
        </w:rPr>
        <w:t>2. Стандарт предоставления муниципальной услуги</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Наименование муниципальной услуги: «З</w:t>
      </w:r>
      <w:r w:rsidRPr="00D94BC3">
        <w:rPr>
          <w:rFonts w:ascii="Times New Roman" w:eastAsia="Times New Roman" w:hAnsi="Times New Roman" w:cs="Times New Roman"/>
          <w:sz w:val="24"/>
          <w:szCs w:val="24"/>
          <w:lang w:eastAsia="en-US"/>
        </w:rPr>
        <w:t>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Наименование органа местного самоуправления, предоставляющего муниципальную услугу, – администрация сельского поселения </w:t>
      </w:r>
      <w:r w:rsidRPr="00D94BC3">
        <w:rPr>
          <w:rFonts w:ascii="Times New Roman" w:eastAsia="Times New Roman" w:hAnsi="Times New Roman" w:cs="Times New Roman"/>
          <w:sz w:val="24"/>
          <w:szCs w:val="24"/>
          <w:lang w:eastAsia="en-US"/>
        </w:rPr>
        <w:t>Большая Дергуновка</w:t>
      </w:r>
      <w:r w:rsidRPr="00D94BC3">
        <w:rPr>
          <w:rFonts w:ascii="Times New Roman" w:eastAsia="Calibri" w:hAnsi="Times New Roman" w:cs="Times New Roman"/>
          <w:sz w:val="24"/>
          <w:szCs w:val="24"/>
          <w:lang w:eastAsia="en-US"/>
        </w:rPr>
        <w:t xml:space="preserve"> муниципального района  Большеглушицкий Самарской области. При предоставлении муниципальной услуги осуществляется взаимодействие с:</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Управлением федеральной налоговой службы по Самарской области;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Управлением Федеральной службы государственной регистрации, кадастра и картографии по Самарской области;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Администрацией муниципального района Большеглушицкий Самарской области.</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Результатом предоставления муниципальной услуги являются: </w:t>
      </w:r>
    </w:p>
    <w:p w:rsidR="00D94BC3" w:rsidRPr="00D94BC3" w:rsidRDefault="00D94BC3" w:rsidP="00450FF4">
      <w:pPr>
        <w:numPr>
          <w:ilvl w:val="0"/>
          <w:numId w:val="6"/>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D94BC3" w:rsidRPr="00D94BC3" w:rsidRDefault="00D94BC3" w:rsidP="00450FF4">
      <w:pPr>
        <w:numPr>
          <w:ilvl w:val="0"/>
          <w:numId w:val="6"/>
        </w:numPr>
        <w:spacing w:after="0" w:line="240" w:lineRule="auto"/>
        <w:ind w:left="0" w:firstLine="567"/>
        <w:jc w:val="both"/>
        <w:rPr>
          <w:rFonts w:ascii="Times New Roman" w:eastAsia="Times New Roman" w:hAnsi="Times New Roman" w:cs="Times New Roman"/>
          <w:sz w:val="24"/>
          <w:szCs w:val="24"/>
          <w:lang w:eastAsia="en-US"/>
        </w:rPr>
      </w:pPr>
      <w:r w:rsidRPr="00D94BC3">
        <w:rPr>
          <w:rFonts w:ascii="Times New Roman" w:eastAsia="Calibri" w:hAnsi="Times New Roman" w:cs="Times New Roman"/>
          <w:sz w:val="24"/>
          <w:szCs w:val="24"/>
          <w:lang w:eastAsia="en-US"/>
        </w:rPr>
        <w:t>согласие на</w:t>
      </w:r>
      <w:r w:rsidRPr="00D94BC3">
        <w:rPr>
          <w:rFonts w:ascii="Times New Roman" w:eastAsia="Times New Roman" w:hAnsi="Times New Roman" w:cs="Times New Roman"/>
          <w:sz w:val="24"/>
          <w:szCs w:val="24"/>
          <w:lang w:eastAsia="en-US"/>
        </w:rPr>
        <w:t xml:space="preserve"> заключение соглашения о перераспределении земель и (или) земельных участков, </w:t>
      </w:r>
      <w:r w:rsidRPr="00D94BC3">
        <w:rPr>
          <w:rFonts w:ascii="Times New Roman" w:eastAsia="Calibri" w:hAnsi="Times New Roman" w:cs="Times New Roman"/>
          <w:sz w:val="24"/>
          <w:szCs w:val="24"/>
          <w:lang w:eastAsia="en-US"/>
        </w:rPr>
        <w:t>находящихся в муниципальной собственности сельского поселения Большая Дергуновка муниципального района Большеглушицкий Самарской области</w:t>
      </w:r>
      <w:r w:rsidRPr="00D94BC3">
        <w:rPr>
          <w:rFonts w:ascii="Times New Roman" w:eastAsia="Times New Roman" w:hAnsi="Times New Roman" w:cs="Times New Roman"/>
          <w:sz w:val="24"/>
          <w:szCs w:val="24"/>
          <w:lang w:eastAsia="en-US"/>
        </w:rPr>
        <w:t xml:space="preserve">, и земельных участков, находящихся в частной собственности </w:t>
      </w:r>
      <w:r w:rsidRPr="00D94BC3">
        <w:rPr>
          <w:rFonts w:ascii="Times New Roman" w:eastAsia="Calibri" w:hAnsi="Times New Roman" w:cs="Times New Roman"/>
          <w:sz w:val="24"/>
          <w:szCs w:val="24"/>
          <w:lang w:eastAsia="en-US"/>
        </w:rPr>
        <w:t xml:space="preserve">(далее - соглашение о перераспределении земельных участков), в соответствии с утвержденным проектом межевания территории; </w:t>
      </w:r>
    </w:p>
    <w:p w:rsidR="00D94BC3" w:rsidRPr="00D94BC3" w:rsidRDefault="00D94BC3" w:rsidP="00450FF4">
      <w:pPr>
        <w:numPr>
          <w:ilvl w:val="0"/>
          <w:numId w:val="6"/>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заключение соглашения о перераспределении земельных участков; </w:t>
      </w:r>
    </w:p>
    <w:p w:rsidR="00D94BC3" w:rsidRPr="00D94BC3" w:rsidRDefault="00D94BC3" w:rsidP="00450FF4">
      <w:pPr>
        <w:numPr>
          <w:ilvl w:val="0"/>
          <w:numId w:val="6"/>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принятие решения об отказе в заключение соглашения о перераспределении земельных участков. </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Муниципальная услуга предоставляется: </w:t>
      </w:r>
    </w:p>
    <w:p w:rsidR="00D94BC3" w:rsidRPr="00D94BC3" w:rsidRDefault="00D94BC3" w:rsidP="00450FF4">
      <w:pPr>
        <w:numPr>
          <w:ilvl w:val="0"/>
          <w:numId w:val="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при рассмотрении заявления о </w:t>
      </w:r>
      <w:r w:rsidRPr="00D94BC3">
        <w:rPr>
          <w:rFonts w:ascii="Times New Roman" w:eastAsia="Times New Roman" w:hAnsi="Times New Roman" w:cs="Times New Roman"/>
          <w:sz w:val="24"/>
          <w:szCs w:val="24"/>
          <w:lang w:eastAsia="en-US"/>
        </w:rPr>
        <w:t xml:space="preserve">заключении соглашения о перераспределении земель и (или) земельных участков, </w:t>
      </w:r>
      <w:r w:rsidRPr="00D94BC3">
        <w:rPr>
          <w:rFonts w:ascii="Times New Roman" w:eastAsia="Calibri" w:hAnsi="Times New Roman" w:cs="Times New Roman"/>
          <w:sz w:val="24"/>
          <w:szCs w:val="24"/>
          <w:lang w:eastAsia="en-US"/>
        </w:rPr>
        <w:t>находящихся в муниципальной собственности сельского поселения Большая Дергуновка муниципального района Большеглушицкий Самарской области</w:t>
      </w:r>
      <w:r w:rsidRPr="00D94BC3">
        <w:rPr>
          <w:rFonts w:ascii="Times New Roman" w:eastAsia="Times New Roman" w:hAnsi="Times New Roman" w:cs="Times New Roman"/>
          <w:sz w:val="24"/>
          <w:szCs w:val="24"/>
          <w:lang w:eastAsia="en-US"/>
        </w:rPr>
        <w:t xml:space="preserve">, и земельных участков, находящихся в частной собственности </w:t>
      </w:r>
      <w:r w:rsidRPr="00D94BC3">
        <w:rPr>
          <w:rFonts w:ascii="Times New Roman" w:eastAsia="Calibri" w:hAnsi="Times New Roman" w:cs="Times New Roman"/>
          <w:sz w:val="24"/>
          <w:szCs w:val="24"/>
          <w:lang w:eastAsia="en-US"/>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D94BC3" w:rsidRPr="00D94BC3" w:rsidRDefault="00D94BC3" w:rsidP="00450FF4">
      <w:pPr>
        <w:numPr>
          <w:ilvl w:val="0"/>
          <w:numId w:val="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w:t>
      </w:r>
      <w:r w:rsidRPr="00D94BC3">
        <w:rPr>
          <w:rFonts w:ascii="Times New Roman" w:eastAsia="Calibri" w:hAnsi="Times New Roman" w:cs="Times New Roman"/>
          <w:sz w:val="24"/>
          <w:szCs w:val="24"/>
          <w:lang w:eastAsia="en-US"/>
        </w:rPr>
        <w:lastRenderedPageBreak/>
        <w:t>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настоящего  Административного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Правовые основания для предоставления муниципальной услуги.</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bCs/>
          <w:iCs/>
          <w:sz w:val="24"/>
          <w:szCs w:val="24"/>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D94BC3" w:rsidRPr="00D94BC3" w:rsidRDefault="00D94BC3" w:rsidP="00450FF4">
      <w:pPr>
        <w:numPr>
          <w:ilvl w:val="0"/>
          <w:numId w:val="8"/>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заявление о перераспределении земельных участков по форме согласно приложению № 2 к настоящему Административному регламенту; </w:t>
      </w:r>
    </w:p>
    <w:p w:rsidR="00D94BC3" w:rsidRPr="00D94BC3" w:rsidRDefault="00D94BC3" w:rsidP="00450FF4">
      <w:pPr>
        <w:numPr>
          <w:ilvl w:val="0"/>
          <w:numId w:val="8"/>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копии правоустанавливающих или </w:t>
      </w:r>
      <w:proofErr w:type="spellStart"/>
      <w:r w:rsidRPr="00D94BC3">
        <w:rPr>
          <w:rFonts w:ascii="Times New Roman" w:eastAsia="Calibri" w:hAnsi="Times New Roman" w:cs="Times New Roman"/>
          <w:sz w:val="24"/>
          <w:szCs w:val="24"/>
          <w:lang w:eastAsia="en-US"/>
        </w:rPr>
        <w:t>правоудостоверяющих</w:t>
      </w:r>
      <w:proofErr w:type="spellEnd"/>
      <w:r w:rsidRPr="00D94BC3">
        <w:rPr>
          <w:rFonts w:ascii="Times New Roman" w:eastAsia="Calibri" w:hAnsi="Times New Roman" w:cs="Times New Roman"/>
          <w:sz w:val="24"/>
          <w:szCs w:val="24"/>
          <w:lang w:eastAsia="en-US"/>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D94BC3" w:rsidRPr="00D94BC3" w:rsidRDefault="00D94BC3" w:rsidP="00450FF4">
      <w:pPr>
        <w:numPr>
          <w:ilvl w:val="0"/>
          <w:numId w:val="8"/>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D94BC3" w:rsidRPr="00D94BC3" w:rsidRDefault="00D94BC3" w:rsidP="00450FF4">
      <w:pPr>
        <w:numPr>
          <w:ilvl w:val="0"/>
          <w:numId w:val="8"/>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документ, подтверждающий полномочия представителя получателя муниципальной услуги, в случае, если с заявлением о перераспределении земельных участков обращается представитель получателя муниципальной услуги; </w:t>
      </w:r>
    </w:p>
    <w:p w:rsidR="00D94BC3" w:rsidRPr="00D94BC3" w:rsidRDefault="00D94BC3" w:rsidP="00450FF4">
      <w:pPr>
        <w:numPr>
          <w:ilvl w:val="0"/>
          <w:numId w:val="8"/>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 </w:t>
      </w:r>
    </w:p>
    <w:p w:rsidR="00D94BC3" w:rsidRPr="00D94BC3" w:rsidRDefault="00D94BC3" w:rsidP="00450FF4">
      <w:pPr>
        <w:numPr>
          <w:ilvl w:val="0"/>
          <w:numId w:val="8"/>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u w:val="single"/>
          <w:lang w:eastAsia="en-US"/>
        </w:rPr>
      </w:pPr>
      <w:r w:rsidRPr="00D94BC3">
        <w:rPr>
          <w:rFonts w:ascii="Times New Roman" w:eastAsia="Calibri" w:hAnsi="Times New Roman" w:cs="Times New Roman"/>
          <w:sz w:val="24"/>
          <w:szCs w:val="24"/>
          <w:u w:val="single"/>
          <w:lang w:eastAsia="en-US"/>
        </w:rPr>
        <w:t>Не допускается требовать от заявителя:</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D94BC3">
          <w:rPr>
            <w:rFonts w:ascii="Times New Roman" w:eastAsia="Calibri" w:hAnsi="Times New Roman" w:cs="Times New Roman"/>
            <w:sz w:val="24"/>
            <w:szCs w:val="24"/>
            <w:lang w:eastAsia="en-US"/>
          </w:rPr>
          <w:t>частью 1 статьи 1</w:t>
        </w:r>
      </w:hyperlink>
      <w:r w:rsidRPr="00D94BC3">
        <w:rPr>
          <w:rFonts w:ascii="Times New Roman" w:eastAsia="Calibri" w:hAnsi="Times New Roman" w:cs="Times New Roman"/>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Большая Дергуновка муниципального района Большеглушицкий Самарской области, за исключением </w:t>
      </w:r>
      <w:r w:rsidRPr="00D94BC3">
        <w:rPr>
          <w:rFonts w:ascii="Times New Roman" w:eastAsia="Calibri" w:hAnsi="Times New Roman" w:cs="Times New Roman"/>
          <w:sz w:val="24"/>
          <w:szCs w:val="24"/>
          <w:lang w:eastAsia="en-US"/>
        </w:rPr>
        <w:lastRenderedPageBreak/>
        <w:t xml:space="preserve">документов, включенных в определенный </w:t>
      </w:r>
      <w:hyperlink r:id="rId16" w:history="1">
        <w:r w:rsidRPr="00D94BC3">
          <w:rPr>
            <w:rFonts w:ascii="Times New Roman" w:eastAsia="Calibri" w:hAnsi="Times New Roman" w:cs="Times New Roman"/>
            <w:sz w:val="24"/>
            <w:szCs w:val="24"/>
            <w:lang w:eastAsia="en-US"/>
          </w:rPr>
          <w:t>частью 6</w:t>
        </w:r>
      </w:hyperlink>
      <w:r w:rsidRPr="00D94BC3">
        <w:rPr>
          <w:rFonts w:ascii="Times New Roman" w:eastAsia="Calibri" w:hAnsi="Times New Roman" w:cs="Times New Roman"/>
          <w:sz w:val="24"/>
          <w:szCs w:val="24"/>
          <w:lang w:eastAsia="en-US"/>
        </w:rPr>
        <w:t xml:space="preserve">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94BC3">
          <w:rPr>
            <w:rFonts w:ascii="Times New Roman" w:eastAsia="Calibri" w:hAnsi="Times New Roman" w:cs="Times New Roman"/>
            <w:sz w:val="24"/>
            <w:szCs w:val="24"/>
            <w:lang w:eastAsia="en-US"/>
          </w:rPr>
          <w:t>части 1 статьи 9</w:t>
        </w:r>
      </w:hyperlink>
      <w:r w:rsidRPr="00D94BC3">
        <w:rPr>
          <w:rFonts w:ascii="Times New Roman" w:eastAsia="Calibri" w:hAnsi="Times New Roman" w:cs="Times New Roman"/>
          <w:sz w:val="24"/>
          <w:szCs w:val="24"/>
          <w:lang w:eastAsia="en-US"/>
        </w:rPr>
        <w:t xml:space="preserve"> Федерального закона;</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D94BC3">
        <w:rPr>
          <w:rFonts w:ascii="Times New Roman" w:eastAsia="Calibri" w:hAnsi="Times New Roman" w:cs="Times New Roman"/>
          <w:bCs/>
          <w:iCs/>
          <w:sz w:val="24"/>
          <w:szCs w:val="24"/>
          <w:lang w:eastAsia="en-US"/>
        </w:rPr>
        <w:t>, предусмотренных пунктом 4 части 1 статьи 7 Федерального закона;</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D94BC3">
          <w:rPr>
            <w:rFonts w:ascii="Times New Roman" w:eastAsia="Calibri" w:hAnsi="Times New Roman" w:cs="Times New Roman"/>
            <w:sz w:val="24"/>
            <w:szCs w:val="24"/>
            <w:lang w:eastAsia="en-US"/>
          </w:rPr>
          <w:t>пунктом 7.2 части 1 статьи 16</w:t>
        </w:r>
      </w:hyperlink>
      <w:r w:rsidRPr="00D94BC3">
        <w:rPr>
          <w:rFonts w:ascii="Times New Roman" w:eastAsia="Calibri" w:hAnsi="Times New Roman" w:cs="Times New Roman"/>
          <w:sz w:val="24"/>
          <w:szCs w:val="24"/>
          <w:lang w:eastAsia="en-US"/>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выписка из Единого государственного реестра юридических лиц в случае, если получателем муниципальной услуги является юридическое лицо, выписка из Единого государственного реестра индивидуальных предпринимателей (для индивидуальных предпринимателей);</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сведения, внесенные в государственный кадастр недвижимости: кадастровый план территории, в границах которой расположен земельный участок; кадастровый(</w:t>
      </w:r>
      <w:proofErr w:type="spellStart"/>
      <w:r w:rsidRPr="00D94BC3">
        <w:rPr>
          <w:rFonts w:ascii="Times New Roman" w:eastAsia="Calibri" w:hAnsi="Times New Roman" w:cs="Times New Roman"/>
          <w:sz w:val="24"/>
          <w:szCs w:val="24"/>
          <w:lang w:eastAsia="en-US"/>
        </w:rPr>
        <w:t>ые</w:t>
      </w:r>
      <w:proofErr w:type="spellEnd"/>
      <w:r w:rsidRPr="00D94BC3">
        <w:rPr>
          <w:rFonts w:ascii="Times New Roman" w:eastAsia="Calibri" w:hAnsi="Times New Roman" w:cs="Times New Roman"/>
          <w:sz w:val="24"/>
          <w:szCs w:val="24"/>
          <w:lang w:eastAsia="en-US"/>
        </w:rPr>
        <w:t>) паспорт(а) здания(</w:t>
      </w:r>
      <w:proofErr w:type="spellStart"/>
      <w:r w:rsidRPr="00D94BC3">
        <w:rPr>
          <w:rFonts w:ascii="Times New Roman" w:eastAsia="Calibri" w:hAnsi="Times New Roman" w:cs="Times New Roman"/>
          <w:sz w:val="24"/>
          <w:szCs w:val="24"/>
          <w:lang w:eastAsia="en-US"/>
        </w:rPr>
        <w:t>ий</w:t>
      </w:r>
      <w:proofErr w:type="spellEnd"/>
      <w:r w:rsidRPr="00D94BC3">
        <w:rPr>
          <w:rFonts w:ascii="Times New Roman" w:eastAsia="Calibri" w:hAnsi="Times New Roman" w:cs="Times New Roman"/>
          <w:sz w:val="24"/>
          <w:szCs w:val="24"/>
          <w:lang w:eastAsia="en-US"/>
        </w:rPr>
        <w:t>), сооружения(</w:t>
      </w:r>
      <w:proofErr w:type="spellStart"/>
      <w:r w:rsidRPr="00D94BC3">
        <w:rPr>
          <w:rFonts w:ascii="Times New Roman" w:eastAsia="Calibri" w:hAnsi="Times New Roman" w:cs="Times New Roman"/>
          <w:sz w:val="24"/>
          <w:szCs w:val="24"/>
          <w:lang w:eastAsia="en-US"/>
        </w:rPr>
        <w:t>ий</w:t>
      </w:r>
      <w:proofErr w:type="spellEnd"/>
      <w:r w:rsidRPr="00D94BC3">
        <w:rPr>
          <w:rFonts w:ascii="Times New Roman" w:eastAsia="Calibri" w:hAnsi="Times New Roman" w:cs="Times New Roman"/>
          <w:sz w:val="24"/>
          <w:szCs w:val="24"/>
          <w:lang w:eastAsia="en-US"/>
        </w:rPr>
        <w:t>), объекта(</w:t>
      </w:r>
      <w:proofErr w:type="spellStart"/>
      <w:r w:rsidRPr="00D94BC3">
        <w:rPr>
          <w:rFonts w:ascii="Times New Roman" w:eastAsia="Calibri" w:hAnsi="Times New Roman" w:cs="Times New Roman"/>
          <w:sz w:val="24"/>
          <w:szCs w:val="24"/>
          <w:lang w:eastAsia="en-US"/>
        </w:rPr>
        <w:t>ов</w:t>
      </w:r>
      <w:proofErr w:type="spellEnd"/>
      <w:r w:rsidRPr="00D94BC3">
        <w:rPr>
          <w:rFonts w:ascii="Times New Roman" w:eastAsia="Calibri" w:hAnsi="Times New Roman" w:cs="Times New Roman"/>
          <w:sz w:val="24"/>
          <w:szCs w:val="24"/>
          <w:lang w:eastAsia="en-US"/>
        </w:rPr>
        <w:t xml:space="preserve">)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проект планировки территории (если утверждался); </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проект межевания территории (если утверждался); </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документация по планировке территории (если утверждалась); </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землеустроительная документация;</w:t>
      </w:r>
    </w:p>
    <w:p w:rsidR="00D94BC3" w:rsidRPr="00D94BC3" w:rsidRDefault="00D94BC3" w:rsidP="00450FF4">
      <w:pPr>
        <w:numPr>
          <w:ilvl w:val="0"/>
          <w:numId w:val="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договор о развитии застроенной территории (если он заключался).</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Основания для отказа в приеме документов, необходимых для предоставления муниципальной услуги, отсутствуют.</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u w:val="single"/>
          <w:lang w:eastAsia="en-US"/>
        </w:rPr>
      </w:pPr>
      <w:r w:rsidRPr="00D94BC3">
        <w:rPr>
          <w:rFonts w:ascii="Times New Roman" w:eastAsia="Calibri" w:hAnsi="Times New Roman" w:cs="Times New Roman"/>
          <w:sz w:val="24"/>
          <w:szCs w:val="24"/>
          <w:u w:val="single"/>
          <w:lang w:eastAsia="en-US"/>
        </w:rPr>
        <w:t xml:space="preserve">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D94BC3" w:rsidRPr="00D94BC3" w:rsidRDefault="00D94BC3" w:rsidP="00450FF4">
      <w:pPr>
        <w:numPr>
          <w:ilvl w:val="0"/>
          <w:numId w:val="10"/>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несоответствие заявления о перераспределении земельных участков требованиям пункта 2 статьи 39.29 Земельного кодекса Российской Федерации; </w:t>
      </w:r>
    </w:p>
    <w:p w:rsidR="00D94BC3" w:rsidRPr="00D94BC3" w:rsidRDefault="00D94BC3" w:rsidP="00450FF4">
      <w:pPr>
        <w:numPr>
          <w:ilvl w:val="0"/>
          <w:numId w:val="10"/>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заявление о перераспределении земельных участков подано в иной уполномоченный орган; </w:t>
      </w:r>
    </w:p>
    <w:p w:rsidR="00D94BC3" w:rsidRPr="00D94BC3" w:rsidRDefault="00D94BC3" w:rsidP="00450FF4">
      <w:pPr>
        <w:numPr>
          <w:ilvl w:val="0"/>
          <w:numId w:val="10"/>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D94BC3" w:rsidRPr="00D94BC3" w:rsidRDefault="00D94BC3" w:rsidP="00D94BC3">
      <w:pPr>
        <w:spacing w:after="0" w:line="240" w:lineRule="auto"/>
        <w:ind w:left="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2.10.1. Основания для приостановления предоставления муниципальной услуги, отсутствуют.</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Основаниями для отказа в предоставлении муниципальной услуги являются: </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lastRenderedPageBreak/>
        <w:t xml:space="preserve">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9" w:history="1">
        <w:r w:rsidRPr="00D94BC3">
          <w:rPr>
            <w:rFonts w:ascii="Times New Roman" w:eastAsia="Calibri" w:hAnsi="Times New Roman" w:cs="Times New Roman"/>
            <w:color w:val="0000FF"/>
            <w:sz w:val="24"/>
            <w:szCs w:val="24"/>
            <w:lang w:eastAsia="en-US"/>
          </w:rPr>
          <w:t>подпункте 7 пункта 5 статьи 27</w:t>
        </w:r>
      </w:hyperlink>
      <w:r w:rsidRPr="00D94BC3">
        <w:rPr>
          <w:rFonts w:ascii="Times New Roman" w:eastAsia="Calibri" w:hAnsi="Times New Roman" w:cs="Times New Roman"/>
          <w:sz w:val="24"/>
          <w:szCs w:val="24"/>
          <w:lang w:eastAsia="en-US"/>
        </w:rPr>
        <w:t>;</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сельского поселения Большая Дергуновка муниципального района Большеглушицкий Самарской области, зарезервированных для государственных или муниципальных нужд;</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сельского поселения Большая Дергуновка муниципального района Большеглушицкий Самарской области,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lastRenderedPageBreak/>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94BC3" w:rsidRPr="00D94BC3" w:rsidRDefault="00D94BC3" w:rsidP="00450FF4">
      <w:pPr>
        <w:numPr>
          <w:ilvl w:val="0"/>
          <w:numId w:val="11"/>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Отсутствие в ЕГРН сведений о местоположении границ земельного участка, находящегося в муниципальной собственности сельского поселения Большая Дергуновка муниципального района Большеглушицкий Самарской области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 </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Услуги, являющиеся необходимыми и обязательными для предоставления муниципальной услуги, отсутствуют. </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Предоставление муниципальной услуги осуществляется бесплатно.</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94BC3" w:rsidRPr="00D94BC3" w:rsidRDefault="00D94BC3" w:rsidP="00450FF4">
      <w:pPr>
        <w:numPr>
          <w:ilvl w:val="1"/>
          <w:numId w:val="5"/>
        </w:numPr>
        <w:tabs>
          <w:tab w:val="left" w:pos="1349"/>
        </w:tabs>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94BC3" w:rsidRPr="00D94BC3" w:rsidRDefault="00D94BC3" w:rsidP="00D94BC3">
      <w:pPr>
        <w:spacing w:after="0" w:line="240" w:lineRule="auto"/>
        <w:jc w:val="both"/>
        <w:rPr>
          <w:rFonts w:ascii="Times New Roman" w:hAnsi="Times New Roman"/>
          <w:sz w:val="24"/>
          <w:szCs w:val="24"/>
        </w:rPr>
      </w:pPr>
      <w:r w:rsidRPr="00D94BC3">
        <w:rPr>
          <w:rFonts w:ascii="Times New Roman" w:hAnsi="Times New Roman"/>
          <w:sz w:val="24"/>
          <w:szCs w:val="24"/>
        </w:rPr>
        <w:t xml:space="preserve">       2.16. 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94BC3" w:rsidRPr="00D94BC3" w:rsidRDefault="00D94BC3" w:rsidP="00D94BC3">
      <w:pPr>
        <w:spacing w:after="0" w:line="240" w:lineRule="auto"/>
        <w:ind w:left="360"/>
        <w:contextualSpacing/>
        <w:jc w:val="both"/>
        <w:rPr>
          <w:rFonts w:ascii="Times New Roman" w:hAnsi="Times New Roman"/>
          <w:sz w:val="24"/>
          <w:szCs w:val="24"/>
        </w:rPr>
      </w:pPr>
      <w:r w:rsidRPr="00D94BC3">
        <w:rPr>
          <w:rFonts w:ascii="Times New Roman" w:hAnsi="Times New Roman"/>
          <w:sz w:val="24"/>
          <w:szCs w:val="24"/>
        </w:rPr>
        <w:t>Присутственные места в администрации оборудуются:</w:t>
      </w:r>
    </w:p>
    <w:p w:rsidR="00D94BC3" w:rsidRPr="00D94BC3" w:rsidRDefault="00D94BC3" w:rsidP="00D94BC3">
      <w:pPr>
        <w:spacing w:after="0" w:line="240" w:lineRule="auto"/>
        <w:ind w:left="360"/>
        <w:contextualSpacing/>
        <w:jc w:val="both"/>
        <w:rPr>
          <w:rFonts w:ascii="Times New Roman" w:hAnsi="Times New Roman"/>
          <w:sz w:val="24"/>
          <w:szCs w:val="24"/>
        </w:rPr>
      </w:pPr>
      <w:r w:rsidRPr="00D94BC3">
        <w:rPr>
          <w:rFonts w:ascii="Times New Roman" w:hAnsi="Times New Roman"/>
          <w:sz w:val="24"/>
          <w:szCs w:val="24"/>
        </w:rPr>
        <w:t>противопожарной системой и средствами пожаротушения;</w:t>
      </w:r>
    </w:p>
    <w:p w:rsidR="00D94BC3" w:rsidRPr="00D94BC3" w:rsidRDefault="00D94BC3" w:rsidP="00D94BC3">
      <w:pPr>
        <w:spacing w:after="0" w:line="240" w:lineRule="auto"/>
        <w:ind w:left="360"/>
        <w:contextualSpacing/>
        <w:jc w:val="both"/>
        <w:rPr>
          <w:rFonts w:ascii="Times New Roman" w:hAnsi="Times New Roman"/>
          <w:sz w:val="24"/>
          <w:szCs w:val="24"/>
        </w:rPr>
      </w:pPr>
      <w:r w:rsidRPr="00D94BC3">
        <w:rPr>
          <w:rFonts w:ascii="Times New Roman" w:hAnsi="Times New Roman"/>
          <w:sz w:val="24"/>
          <w:szCs w:val="24"/>
        </w:rPr>
        <w:t>системой оповещения о возникновении чрезвычайной ситуации;</w:t>
      </w:r>
    </w:p>
    <w:p w:rsidR="00D94BC3" w:rsidRPr="00D94BC3" w:rsidRDefault="00D94BC3" w:rsidP="00D94BC3">
      <w:pPr>
        <w:spacing w:after="0" w:line="240" w:lineRule="auto"/>
        <w:ind w:left="360"/>
        <w:contextualSpacing/>
        <w:jc w:val="both"/>
        <w:rPr>
          <w:rFonts w:ascii="Times New Roman" w:hAnsi="Times New Roman"/>
          <w:sz w:val="24"/>
          <w:szCs w:val="24"/>
        </w:rPr>
      </w:pPr>
      <w:r w:rsidRPr="00D94BC3">
        <w:rPr>
          <w:rFonts w:ascii="Times New Roman" w:hAnsi="Times New Roman"/>
          <w:sz w:val="24"/>
          <w:szCs w:val="24"/>
        </w:rPr>
        <w:t>системой охраны.</w:t>
      </w:r>
    </w:p>
    <w:p w:rsidR="00D94BC3" w:rsidRPr="00D94BC3" w:rsidRDefault="00D94BC3" w:rsidP="00D94BC3">
      <w:pPr>
        <w:spacing w:after="0" w:line="240" w:lineRule="auto"/>
        <w:jc w:val="both"/>
        <w:rPr>
          <w:rFonts w:ascii="Times New Roman" w:hAnsi="Times New Roman"/>
          <w:sz w:val="24"/>
          <w:szCs w:val="24"/>
        </w:rPr>
      </w:pPr>
      <w:r w:rsidRPr="00D94BC3">
        <w:rPr>
          <w:rFonts w:ascii="Times New Roman" w:hAnsi="Times New Roman"/>
          <w:sz w:val="24"/>
          <w:szCs w:val="24"/>
        </w:rPr>
        <w:t xml:space="preserve">     Вход и выход из помещений оборудуются соответствующими указателями с автономными источниками бесперебойного питания.</w:t>
      </w:r>
    </w:p>
    <w:p w:rsidR="00D94BC3" w:rsidRPr="00D94BC3" w:rsidRDefault="00D94BC3" w:rsidP="00D94BC3">
      <w:pPr>
        <w:spacing w:after="0" w:line="240" w:lineRule="auto"/>
        <w:jc w:val="both"/>
        <w:rPr>
          <w:rFonts w:ascii="Times New Roman" w:hAnsi="Times New Roman"/>
          <w:sz w:val="24"/>
          <w:szCs w:val="24"/>
        </w:rPr>
      </w:pPr>
      <w:r w:rsidRPr="00D94BC3">
        <w:rPr>
          <w:rFonts w:ascii="Times New Roman" w:hAnsi="Times New Roman"/>
          <w:sz w:val="24"/>
          <w:szCs w:val="24"/>
        </w:rPr>
        <w:t xml:space="preserve">      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D94BC3">
        <w:rPr>
          <w:rFonts w:ascii="Times New Roman" w:hAnsi="Times New Roman"/>
          <w:sz w:val="24"/>
          <w:szCs w:val="24"/>
        </w:rPr>
        <w:t>банкетками</w:t>
      </w:r>
      <w:proofErr w:type="spellEnd"/>
      <w:r w:rsidRPr="00D94BC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94BC3" w:rsidRPr="00D94BC3" w:rsidRDefault="00D94BC3" w:rsidP="00D94BC3">
      <w:pPr>
        <w:suppressAutoHyphens/>
        <w:autoSpaceDE w:val="0"/>
        <w:autoSpaceDN w:val="0"/>
        <w:spacing w:after="0" w:line="240" w:lineRule="auto"/>
        <w:jc w:val="both"/>
        <w:rPr>
          <w:rFonts w:ascii="Times New Roman" w:hAnsi="Times New Roman"/>
          <w:sz w:val="24"/>
          <w:szCs w:val="24"/>
        </w:rPr>
      </w:pPr>
      <w:r w:rsidRPr="00D94BC3">
        <w:rPr>
          <w:rFonts w:ascii="Times New Roman" w:hAnsi="Times New Roman"/>
          <w:sz w:val="24"/>
          <w:szCs w:val="24"/>
        </w:rPr>
        <w:t xml:space="preserve">       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94BC3" w:rsidRPr="00D94BC3" w:rsidRDefault="00D94BC3" w:rsidP="00D94BC3">
      <w:pPr>
        <w:spacing w:after="0" w:line="240" w:lineRule="auto"/>
        <w:jc w:val="both"/>
        <w:rPr>
          <w:rFonts w:ascii="Times New Roman" w:hAnsi="Times New Roman"/>
          <w:sz w:val="24"/>
          <w:szCs w:val="24"/>
        </w:rPr>
      </w:pPr>
      <w:r w:rsidRPr="00D94BC3">
        <w:rPr>
          <w:rFonts w:ascii="Times New Roman" w:hAnsi="Times New Roman"/>
          <w:sz w:val="24"/>
          <w:szCs w:val="24"/>
        </w:rPr>
        <w:t xml:space="preserve">      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 настоящего Административного регламента.</w:t>
      </w:r>
    </w:p>
    <w:p w:rsidR="00D94BC3" w:rsidRPr="00D94BC3" w:rsidRDefault="00D94BC3" w:rsidP="00D94BC3">
      <w:pPr>
        <w:spacing w:after="0" w:line="240" w:lineRule="auto"/>
        <w:jc w:val="both"/>
        <w:rPr>
          <w:rFonts w:ascii="Times New Roman" w:eastAsia="Times New Roman" w:hAnsi="Times New Roman" w:cs="Times New Roman"/>
          <w:color w:val="000000"/>
          <w:sz w:val="24"/>
          <w:szCs w:val="24"/>
        </w:rPr>
      </w:pPr>
      <w:r w:rsidRPr="00D94BC3">
        <w:rPr>
          <w:rFonts w:ascii="Times New Roman" w:hAnsi="Times New Roman"/>
          <w:sz w:val="24"/>
          <w:szCs w:val="24"/>
          <w:lang w:eastAsia="ar-SA"/>
        </w:rPr>
        <w:lastRenderedPageBreak/>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D94BC3">
        <w:rPr>
          <w:rFonts w:ascii="Times New Roman" w:eastAsia="Times New Roman" w:hAnsi="Times New Roman" w:cs="Times New Roman"/>
          <w:color w:val="000000"/>
          <w:sz w:val="24"/>
          <w:szCs w:val="24"/>
        </w:rPr>
        <w:t>.</w:t>
      </w:r>
    </w:p>
    <w:p w:rsidR="00D94BC3" w:rsidRPr="00D94BC3" w:rsidRDefault="00D94BC3" w:rsidP="00D94BC3">
      <w:pPr>
        <w:spacing w:after="0" w:line="240" w:lineRule="auto"/>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 xml:space="preserve">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3 </w:t>
      </w:r>
      <w:proofErr w:type="spellStart"/>
      <w:r w:rsidRPr="00D94BC3">
        <w:rPr>
          <w:rFonts w:ascii="Times New Roman" w:eastAsia="Times New Roman" w:hAnsi="Times New Roman" w:cs="Times New Roman"/>
          <w:color w:val="000000"/>
          <w:sz w:val="24"/>
          <w:szCs w:val="24"/>
        </w:rPr>
        <w:t>машино</w:t>
      </w:r>
      <w:proofErr w:type="spellEnd"/>
      <w:r w:rsidRPr="00D94BC3">
        <w:rPr>
          <w:rFonts w:ascii="Times New Roman" w:eastAsia="Times New Roman" w:hAnsi="Times New Roman" w:cs="Times New Roman"/>
          <w:color w:val="000000"/>
          <w:sz w:val="24"/>
          <w:szCs w:val="24"/>
        </w:rPr>
        <w:t xml:space="preserve">-мест, из них не менее 10% (но не менее одного </w:t>
      </w:r>
      <w:proofErr w:type="spellStart"/>
      <w:r w:rsidRPr="00D94BC3">
        <w:rPr>
          <w:rFonts w:ascii="Times New Roman" w:eastAsia="Times New Roman" w:hAnsi="Times New Roman" w:cs="Times New Roman"/>
          <w:color w:val="000000"/>
          <w:sz w:val="24"/>
          <w:szCs w:val="24"/>
        </w:rPr>
        <w:t>машино</w:t>
      </w:r>
      <w:proofErr w:type="spellEnd"/>
      <w:r w:rsidRPr="00D94BC3">
        <w:rPr>
          <w:rFonts w:ascii="Times New Roman" w:eastAsia="Times New Roman" w:hAnsi="Times New Roman" w:cs="Times New Roman"/>
          <w:color w:val="000000"/>
          <w:sz w:val="24"/>
          <w:szCs w:val="24"/>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Доступ заявителей (в том числе заявителей-инвалидов) к парковочным местам является бесплатным.</w:t>
      </w:r>
    </w:p>
    <w:p w:rsidR="00D94BC3" w:rsidRPr="00D94BC3" w:rsidRDefault="00D94BC3" w:rsidP="00D94BC3">
      <w:pPr>
        <w:spacing w:after="0" w:line="240" w:lineRule="auto"/>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 xml:space="preserve">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Показателями доступности и качества предоставления муниципальной услуги являются: </w:t>
      </w:r>
    </w:p>
    <w:p w:rsidR="00D94BC3" w:rsidRPr="00D94BC3" w:rsidRDefault="00D94BC3" w:rsidP="00D94BC3">
      <w:pPr>
        <w:widowControl w:val="0"/>
        <w:autoSpaceDE w:val="0"/>
        <w:autoSpaceDN w:val="0"/>
        <w:adjustRightInd w:val="0"/>
        <w:spacing w:after="0" w:line="240" w:lineRule="auto"/>
        <w:contextualSpacing/>
        <w:jc w:val="both"/>
        <w:rPr>
          <w:rFonts w:ascii="Times New Roman" w:hAnsi="Times New Roman"/>
          <w:sz w:val="24"/>
          <w:szCs w:val="24"/>
        </w:rPr>
      </w:pPr>
      <w:r w:rsidRPr="00D94BC3">
        <w:rPr>
          <w:rFonts w:ascii="Times New Roman" w:hAnsi="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94BC3" w:rsidRPr="00D94BC3" w:rsidRDefault="00D94BC3" w:rsidP="00D94BC3">
      <w:pPr>
        <w:widowControl w:val="0"/>
        <w:autoSpaceDE w:val="0"/>
        <w:autoSpaceDN w:val="0"/>
        <w:adjustRightInd w:val="0"/>
        <w:spacing w:after="0" w:line="240" w:lineRule="auto"/>
        <w:contextualSpacing/>
        <w:jc w:val="both"/>
        <w:rPr>
          <w:rFonts w:ascii="Times New Roman" w:hAnsi="Times New Roman"/>
          <w:sz w:val="24"/>
          <w:szCs w:val="24"/>
        </w:rPr>
      </w:pPr>
      <w:r w:rsidRPr="00D94BC3">
        <w:rPr>
          <w:rFonts w:ascii="Times New Roman" w:hAnsi="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94BC3" w:rsidRPr="00D94BC3" w:rsidRDefault="00D94BC3" w:rsidP="00D94BC3">
      <w:pPr>
        <w:widowControl w:val="0"/>
        <w:autoSpaceDE w:val="0"/>
        <w:autoSpaceDN w:val="0"/>
        <w:adjustRightInd w:val="0"/>
        <w:spacing w:after="0" w:line="240" w:lineRule="auto"/>
        <w:contextualSpacing/>
        <w:jc w:val="both"/>
        <w:rPr>
          <w:rFonts w:ascii="Times New Roman" w:hAnsi="Times New Roman"/>
          <w:sz w:val="24"/>
          <w:szCs w:val="24"/>
        </w:rPr>
      </w:pPr>
      <w:r w:rsidRPr="00D94BC3">
        <w:rPr>
          <w:rFonts w:ascii="Times New Roman" w:hAnsi="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94BC3" w:rsidRPr="00D94BC3" w:rsidRDefault="00D94BC3" w:rsidP="00D94BC3">
      <w:pPr>
        <w:widowControl w:val="0"/>
        <w:autoSpaceDE w:val="0"/>
        <w:autoSpaceDN w:val="0"/>
        <w:adjustRightInd w:val="0"/>
        <w:spacing w:after="0" w:line="240" w:lineRule="auto"/>
        <w:contextualSpacing/>
        <w:jc w:val="both"/>
        <w:rPr>
          <w:rFonts w:ascii="Times New Roman" w:hAnsi="Times New Roman"/>
          <w:sz w:val="24"/>
          <w:szCs w:val="24"/>
        </w:rPr>
      </w:pPr>
      <w:r w:rsidRPr="00D94BC3">
        <w:rPr>
          <w:rFonts w:ascii="Times New Roman" w:hAnsi="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94BC3" w:rsidRPr="00D94BC3" w:rsidRDefault="00D94BC3" w:rsidP="00D94BC3">
      <w:pPr>
        <w:spacing w:after="0" w:line="240" w:lineRule="auto"/>
        <w:contextualSpacing/>
        <w:jc w:val="both"/>
        <w:rPr>
          <w:rFonts w:ascii="Times New Roman" w:eastAsia="Times New Roman" w:hAnsi="Times New Roman" w:cs="Times New Roman"/>
          <w:color w:val="000000"/>
          <w:sz w:val="24"/>
          <w:szCs w:val="24"/>
        </w:rPr>
      </w:pPr>
      <w:r w:rsidRPr="00D94BC3">
        <w:rPr>
          <w:rFonts w:ascii="Times New Roman" w:hAnsi="Times New Roman"/>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r w:rsidRPr="00D94BC3">
        <w:rPr>
          <w:rFonts w:ascii="Times New Roman" w:eastAsia="Times New Roman" w:hAnsi="Times New Roman" w:cs="Times New Roman"/>
          <w:color w:val="000000"/>
          <w:sz w:val="24"/>
          <w:szCs w:val="24"/>
        </w:rPr>
        <w:t>.</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D94BC3" w:rsidRPr="00D94BC3" w:rsidRDefault="00D94BC3" w:rsidP="00450FF4">
      <w:pPr>
        <w:numPr>
          <w:ilvl w:val="1"/>
          <w:numId w:val="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Случаи и порядок предоставления муниципальной услуги в упреждающем   (</w:t>
      </w:r>
      <w:proofErr w:type="spellStart"/>
      <w:r w:rsidRPr="00D94BC3">
        <w:rPr>
          <w:rFonts w:ascii="Times New Roman" w:eastAsia="Calibri" w:hAnsi="Times New Roman" w:cs="Times New Roman"/>
          <w:sz w:val="24"/>
          <w:szCs w:val="24"/>
          <w:lang w:eastAsia="en-US"/>
        </w:rPr>
        <w:t>проактивном</w:t>
      </w:r>
      <w:proofErr w:type="spellEnd"/>
      <w:r w:rsidRPr="00D94BC3">
        <w:rPr>
          <w:rFonts w:ascii="Times New Roman" w:eastAsia="Calibri" w:hAnsi="Times New Roman" w:cs="Times New Roman"/>
          <w:sz w:val="24"/>
          <w:szCs w:val="24"/>
          <w:lang w:eastAsia="en-US"/>
        </w:rPr>
        <w:t>) режиме не предусмотрены.</w:t>
      </w:r>
    </w:p>
    <w:p w:rsidR="00D94BC3" w:rsidRPr="00D94BC3" w:rsidRDefault="00D94BC3" w:rsidP="00450FF4">
      <w:pPr>
        <w:numPr>
          <w:ilvl w:val="0"/>
          <w:numId w:val="5"/>
        </w:num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lastRenderedPageBreak/>
        <w:t xml:space="preserve">3.1. Предоставление муниципальной услуги включает в себя следующие административные процедуры: </w:t>
      </w:r>
    </w:p>
    <w:p w:rsidR="00D94BC3" w:rsidRPr="00D94BC3" w:rsidRDefault="00D94BC3" w:rsidP="00450FF4">
      <w:pPr>
        <w:numPr>
          <w:ilvl w:val="0"/>
          <w:numId w:val="1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прием заявления и иных документов, необходимых для предоставления муниципальной услуги, при личном обращении заявителя; </w:t>
      </w:r>
    </w:p>
    <w:p w:rsidR="00D94BC3" w:rsidRPr="00D94BC3" w:rsidRDefault="00D94BC3" w:rsidP="00450FF4">
      <w:pPr>
        <w:numPr>
          <w:ilvl w:val="0"/>
          <w:numId w:val="1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прием документов при обращении по почте либо в электронной форме; </w:t>
      </w:r>
    </w:p>
    <w:p w:rsidR="00D94BC3" w:rsidRPr="00D94BC3" w:rsidRDefault="00D94BC3" w:rsidP="00450FF4">
      <w:pPr>
        <w:numPr>
          <w:ilvl w:val="0"/>
          <w:numId w:val="1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прием документов, необходимых для предоставления муниципальной услуги, на базе МБУ «МФЦ», работа с документами в МБУ «МФЦ»; </w:t>
      </w:r>
    </w:p>
    <w:p w:rsidR="00D94BC3" w:rsidRPr="00D94BC3" w:rsidRDefault="00D94BC3" w:rsidP="00450FF4">
      <w:pPr>
        <w:numPr>
          <w:ilvl w:val="0"/>
          <w:numId w:val="1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предварительное рассмотрение заявления о перераспределении земельных участков; </w:t>
      </w:r>
    </w:p>
    <w:p w:rsidR="00D94BC3" w:rsidRPr="00D94BC3" w:rsidRDefault="00D94BC3" w:rsidP="00450FF4">
      <w:pPr>
        <w:numPr>
          <w:ilvl w:val="0"/>
          <w:numId w:val="1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формирование и направление межведомственных запросов; </w:t>
      </w:r>
    </w:p>
    <w:p w:rsidR="00D94BC3" w:rsidRPr="00D94BC3" w:rsidRDefault="00D94BC3" w:rsidP="00450FF4">
      <w:pPr>
        <w:numPr>
          <w:ilvl w:val="0"/>
          <w:numId w:val="12"/>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Блок-схемы административных процедур приведены в Приложении № 11 к Административному регламенту.</w:t>
      </w:r>
    </w:p>
    <w:p w:rsidR="00D94BC3" w:rsidRPr="00D94BC3" w:rsidRDefault="00D94BC3" w:rsidP="00D94BC3">
      <w:pPr>
        <w:spacing w:after="0" w:line="240" w:lineRule="auto"/>
        <w:ind w:firstLine="567"/>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Прием заявления (уведомления) и иных документов, необходимых для предоставления муниципальной услуги, при личном обращении заявителя</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сельского поселения Большая Дергуновка муниципального района Большеглушицкий Самарской области (далее – Администрация)  (приложение № 1) с соответствующим запросом (заявлением) и документами, необходимыми для предоставления муниципальной услуги.</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Должностное лицо, ответственное за прием запроса (заявления) и документов: </w:t>
      </w:r>
    </w:p>
    <w:p w:rsidR="00D94BC3" w:rsidRPr="00D94BC3" w:rsidRDefault="00D94BC3" w:rsidP="00450FF4">
      <w:pPr>
        <w:numPr>
          <w:ilvl w:val="0"/>
          <w:numId w:val="14"/>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осуществляет прием запроса (заявления) и документов; </w:t>
      </w:r>
    </w:p>
    <w:p w:rsidR="00D94BC3" w:rsidRPr="00D94BC3" w:rsidRDefault="00D94BC3" w:rsidP="00450FF4">
      <w:pPr>
        <w:numPr>
          <w:ilvl w:val="0"/>
          <w:numId w:val="14"/>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D94BC3" w:rsidRPr="00D94BC3" w:rsidRDefault="00D94BC3" w:rsidP="00450FF4">
      <w:pPr>
        <w:numPr>
          <w:ilvl w:val="0"/>
          <w:numId w:val="14"/>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регистрирует запрос (заявление) в журнале регистрации входящих документов.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Максимальный срок выполнения действий, предусмотренных настоящим пунктом, составляет 15 минут.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Критерием принятия решения является наличие запроса (заявления) и (или) документов, которые заявитель должен представить самостоятельно.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D94BC3" w:rsidRPr="00D94BC3" w:rsidRDefault="00D94BC3" w:rsidP="006B0E15">
      <w:pPr>
        <w:spacing w:after="0" w:line="240" w:lineRule="auto"/>
        <w:ind w:firstLine="567"/>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Прием документов при обращении по почте либо в электронной форме</w:t>
      </w:r>
    </w:p>
    <w:p w:rsidR="00D94BC3" w:rsidRPr="00D94BC3" w:rsidRDefault="00D94BC3" w:rsidP="006B0E15">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lastRenderedPageBreak/>
        <w:t xml:space="preserve">Должностное лицо, ответственное за прием запроса (заявления) и документов: </w:t>
      </w:r>
    </w:p>
    <w:p w:rsidR="00D94BC3" w:rsidRPr="00D94BC3" w:rsidRDefault="00D94BC3" w:rsidP="00450FF4">
      <w:pPr>
        <w:numPr>
          <w:ilvl w:val="0"/>
          <w:numId w:val="1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регистрирует поступивший запрос (заявление) в журнале регистрации входящих документов; </w:t>
      </w:r>
    </w:p>
    <w:p w:rsidR="00D94BC3" w:rsidRPr="00D94BC3" w:rsidRDefault="00D94BC3" w:rsidP="00450FF4">
      <w:pPr>
        <w:numPr>
          <w:ilvl w:val="0"/>
          <w:numId w:val="1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D94BC3" w:rsidRPr="00D94BC3" w:rsidRDefault="00D94BC3" w:rsidP="00450FF4">
      <w:pPr>
        <w:numPr>
          <w:ilvl w:val="0"/>
          <w:numId w:val="15"/>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Критерием принятия решения является наличие запроса (заявления) и (или) документов, представленных по почте либо в электронной форме.</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D94BC3" w:rsidRPr="00D94BC3" w:rsidRDefault="00D94BC3" w:rsidP="006B0E15">
      <w:pPr>
        <w:spacing w:after="0" w:line="240" w:lineRule="auto"/>
        <w:ind w:firstLine="567"/>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Прием документов, необходимых для предоставления муниципальной услуги, на базе МБУ «МФЦ», работа с документами в МБУ «МФЦ»</w:t>
      </w:r>
    </w:p>
    <w:p w:rsidR="00D94BC3" w:rsidRPr="00D94BC3" w:rsidRDefault="00D94BC3" w:rsidP="006B0E15">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четвертым настоящего пункта,  сотруднику МБУ «МФЦ», ответственному за направление межведомственных запросов;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 составляет и направляет в адрес заявителя расписку о приеме пакета документов согласно приложению № 4 к Административному регламенту. В случае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w:t>
      </w:r>
      <w:r w:rsidRPr="00D94BC3">
        <w:rPr>
          <w:rFonts w:ascii="Times New Roman" w:eastAsia="Calibri" w:hAnsi="Times New Roman" w:cs="Times New Roman"/>
          <w:sz w:val="24"/>
          <w:szCs w:val="24"/>
          <w:lang w:eastAsia="en-US"/>
        </w:rPr>
        <w:lastRenderedPageBreak/>
        <w:t xml:space="preserve">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экспресс-почтой.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Сотрудник МБУ «МФЦ», ответственный за прием и регистрацию документов, передает: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 сотруднику МБУ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Дело доставляется в уполномоченный орган сотрудником МБУ «МФЦ», ответственным за доставку документов.</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D94BC3" w:rsidRPr="00D94BC3" w:rsidRDefault="00D94BC3" w:rsidP="006B0E15">
      <w:pPr>
        <w:spacing w:after="0" w:line="240" w:lineRule="auto"/>
        <w:ind w:firstLine="567"/>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Предварительное рассмотрение заявления о перераспределении земельных участков</w:t>
      </w:r>
    </w:p>
    <w:p w:rsidR="00D94BC3" w:rsidRPr="00D94BC3" w:rsidRDefault="00D94BC3" w:rsidP="006B0E15">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Должностное лицо, ответственное за предварительное рассмотрение:</w:t>
      </w:r>
    </w:p>
    <w:p w:rsidR="00D94BC3" w:rsidRPr="00D94BC3" w:rsidRDefault="00D94BC3" w:rsidP="00450FF4">
      <w:pPr>
        <w:numPr>
          <w:ilvl w:val="0"/>
          <w:numId w:val="16"/>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проверяет содержание и комплектность представленных заявителем документов;</w:t>
      </w:r>
    </w:p>
    <w:p w:rsidR="00D94BC3" w:rsidRPr="00D94BC3" w:rsidRDefault="00D94BC3" w:rsidP="00450FF4">
      <w:pPr>
        <w:numPr>
          <w:ilvl w:val="0"/>
          <w:numId w:val="16"/>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 </w:t>
      </w:r>
      <w:r w:rsidRPr="00D94BC3">
        <w:rPr>
          <w:rFonts w:ascii="Times New Roman" w:eastAsia="Calibri" w:hAnsi="Times New Roman" w:cs="Times New Roman"/>
          <w:sz w:val="24"/>
          <w:szCs w:val="24"/>
          <w:lang w:eastAsia="en-US"/>
        </w:rPr>
        <w:lastRenderedPageBreak/>
        <w:t>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D94BC3" w:rsidRPr="00D94BC3" w:rsidRDefault="00D94BC3" w:rsidP="00450FF4">
      <w:pPr>
        <w:numPr>
          <w:ilvl w:val="0"/>
          <w:numId w:val="16"/>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Администрацию, то десяти дней со дня поступления заявления о перераспределении земельных участков в Администрацию.</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Критериями принятия решений являются наличие или отсутствие предусмотренных пунктом </w:t>
      </w:r>
      <w:r w:rsidRPr="00D94BC3">
        <w:rPr>
          <w:rFonts w:ascii="Times New Roman" w:eastAsia="Calibri" w:hAnsi="Times New Roman" w:cs="Times New Roman"/>
          <w:color w:val="000000"/>
          <w:sz w:val="24"/>
          <w:szCs w:val="24"/>
          <w:lang w:eastAsia="en-US"/>
        </w:rPr>
        <w:t>2.10</w:t>
      </w:r>
      <w:r w:rsidRPr="00D94BC3">
        <w:rPr>
          <w:rFonts w:ascii="Times New Roman" w:eastAsia="Calibri" w:hAnsi="Times New Roman" w:cs="Times New Roman"/>
          <w:sz w:val="24"/>
          <w:szCs w:val="24"/>
          <w:lang w:eastAsia="en-US"/>
        </w:rPr>
        <w:t xml:space="preserve"> Административного регламента оснований для возврата документов.</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D94BC3" w:rsidRPr="00D94BC3" w:rsidRDefault="00D94BC3" w:rsidP="006B0E15">
      <w:pPr>
        <w:spacing w:after="0" w:line="240" w:lineRule="auto"/>
        <w:ind w:firstLine="567"/>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Формирование и направление межведомственных запросов</w:t>
      </w:r>
    </w:p>
    <w:p w:rsidR="00D94BC3" w:rsidRPr="00D94BC3" w:rsidRDefault="00D94BC3" w:rsidP="006B0E15">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Администрации (его должностного лица) документов (сведений).</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Если заявитель не представил документы, предусмотренные пунктом 2.8 Административного регламента, а также в случае отсутствия в распоряжении Администрации (его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lastRenderedPageBreak/>
        <w:t>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w:t>
      </w:r>
    </w:p>
    <w:p w:rsidR="00D94BC3" w:rsidRPr="00D94BC3" w:rsidRDefault="00D94BC3" w:rsidP="00450FF4">
      <w:pPr>
        <w:numPr>
          <w:ilvl w:val="1"/>
          <w:numId w:val="13"/>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D94BC3" w:rsidRPr="009E1138" w:rsidRDefault="00D94BC3" w:rsidP="00450FF4">
      <w:pPr>
        <w:numPr>
          <w:ilvl w:val="1"/>
          <w:numId w:val="13"/>
        </w:num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Принятие решения о предоставлении муниципальной услуги или об отказе в ее предоставлении и выдача (направление) заявителю документов</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3.40.1.Основанием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3.40.2.Должностным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3.40.3.При предоставлении муниципальной услуги должностное лицо совершает следующие административные действия:</w:t>
      </w:r>
    </w:p>
    <w:p w:rsidR="00D94BC3" w:rsidRPr="00D94BC3" w:rsidRDefault="00D94BC3" w:rsidP="00450FF4">
      <w:pPr>
        <w:numPr>
          <w:ilvl w:val="0"/>
          <w:numId w:val="1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D94BC3" w:rsidRPr="00D94BC3" w:rsidRDefault="00D94BC3" w:rsidP="00450FF4">
      <w:pPr>
        <w:numPr>
          <w:ilvl w:val="0"/>
          <w:numId w:val="1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обеспечивает хранение в бумажном или электронном виде документов (информации), представленных на межведомственные запросы; </w:t>
      </w:r>
    </w:p>
    <w:p w:rsidR="00D94BC3" w:rsidRPr="00D94BC3" w:rsidRDefault="00D94BC3" w:rsidP="00450FF4">
      <w:pPr>
        <w:numPr>
          <w:ilvl w:val="0"/>
          <w:numId w:val="1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D94BC3" w:rsidRPr="00D94BC3" w:rsidRDefault="00D94BC3" w:rsidP="00450FF4">
      <w:pPr>
        <w:numPr>
          <w:ilvl w:val="0"/>
          <w:numId w:val="1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обеспечивает подготовку, подписание и направление (вручение) заявителю решения Администрации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
    <w:p w:rsidR="00D94BC3" w:rsidRPr="00D94BC3" w:rsidRDefault="00D94BC3" w:rsidP="00450FF4">
      <w:pPr>
        <w:numPr>
          <w:ilvl w:val="0"/>
          <w:numId w:val="1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
    <w:p w:rsidR="00D94BC3" w:rsidRPr="00D94BC3" w:rsidRDefault="00D94BC3" w:rsidP="00450FF4">
      <w:pPr>
        <w:numPr>
          <w:ilvl w:val="0"/>
          <w:numId w:val="1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D94BC3" w:rsidRPr="00D94BC3" w:rsidRDefault="00D94BC3" w:rsidP="00450FF4">
      <w:pPr>
        <w:numPr>
          <w:ilvl w:val="0"/>
          <w:numId w:val="17"/>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обеспечивает подготовку, подписание и направление (вручение) решения Администрации об отказе в заключение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3.40.4.Заявитель, получивший решение Администрации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Администрацию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lastRenderedPageBreak/>
        <w:t xml:space="preserve">        В течение 30 дней со дня поступления уведомления, предусмотренного предыдущим абзацем, должностное лицо:</w:t>
      </w:r>
    </w:p>
    <w:p w:rsidR="00D94BC3" w:rsidRPr="00D94BC3" w:rsidRDefault="00D94BC3" w:rsidP="00450FF4">
      <w:pPr>
        <w:numPr>
          <w:ilvl w:val="0"/>
          <w:numId w:val="18"/>
        </w:numPr>
        <w:tabs>
          <w:tab w:val="left" w:pos="426"/>
        </w:tabs>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
    <w:p w:rsidR="00D94BC3" w:rsidRPr="00D94BC3" w:rsidRDefault="00D94BC3" w:rsidP="00450FF4">
      <w:pPr>
        <w:numPr>
          <w:ilvl w:val="0"/>
          <w:numId w:val="18"/>
        </w:numPr>
        <w:tabs>
          <w:tab w:val="left" w:pos="426"/>
        </w:tabs>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 8 к настоящему Административному регламенту; </w:t>
      </w:r>
    </w:p>
    <w:p w:rsidR="00D94BC3" w:rsidRPr="00D94BC3" w:rsidRDefault="00D94BC3" w:rsidP="00450FF4">
      <w:pPr>
        <w:numPr>
          <w:ilvl w:val="0"/>
          <w:numId w:val="18"/>
        </w:numPr>
        <w:tabs>
          <w:tab w:val="left" w:pos="426"/>
        </w:tabs>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заключение соглашения о перераспределении земельных участков по форме согласно приложению № 9 к настоящему Административному регламенту;</w:t>
      </w:r>
    </w:p>
    <w:p w:rsidR="00D94BC3" w:rsidRPr="00D94BC3" w:rsidRDefault="00D94BC3" w:rsidP="00450FF4">
      <w:pPr>
        <w:numPr>
          <w:ilvl w:val="0"/>
          <w:numId w:val="18"/>
        </w:numPr>
        <w:tabs>
          <w:tab w:val="left" w:pos="426"/>
        </w:tabs>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в случае </w:t>
      </w:r>
      <w:proofErr w:type="spellStart"/>
      <w:r w:rsidRPr="00D94BC3">
        <w:rPr>
          <w:rFonts w:ascii="Times New Roman" w:eastAsia="Calibri" w:hAnsi="Times New Roman" w:cs="Times New Roman"/>
          <w:sz w:val="24"/>
          <w:szCs w:val="24"/>
          <w:lang w:eastAsia="en-US"/>
        </w:rPr>
        <w:t>неподтверждения</w:t>
      </w:r>
      <w:proofErr w:type="spellEnd"/>
      <w:r w:rsidRPr="00D94BC3">
        <w:rPr>
          <w:rFonts w:ascii="Times New Roman" w:eastAsia="Calibri" w:hAnsi="Times New Roman" w:cs="Times New Roman"/>
          <w:sz w:val="24"/>
          <w:szCs w:val="24"/>
          <w:lang w:eastAsia="en-US"/>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Администрации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3.40.5. Общий максимальный срок административной процедуры составляет 5 рабочих дней.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3.40.6.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3.40.7. Результатом выполнения рассматриваемой административной процедуры является выдача заявителю документа.</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3.40.8. 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Администрацию подписанного им проекта соглашения о перераспределении земельных участков должностное лицо в недельный срок обеспечивает направление документов в </w:t>
      </w:r>
      <w:proofErr w:type="spellStart"/>
      <w:r w:rsidRPr="00D94BC3">
        <w:rPr>
          <w:rFonts w:ascii="Times New Roman" w:eastAsia="Calibri" w:hAnsi="Times New Roman" w:cs="Times New Roman"/>
          <w:sz w:val="24"/>
          <w:szCs w:val="24"/>
          <w:lang w:eastAsia="en-US"/>
        </w:rPr>
        <w:t>Росреестр</w:t>
      </w:r>
      <w:proofErr w:type="spellEnd"/>
      <w:r w:rsidRPr="00D94BC3">
        <w:rPr>
          <w:rFonts w:ascii="Times New Roman" w:eastAsia="Calibri" w:hAnsi="Times New Roman" w:cs="Times New Roman"/>
          <w:sz w:val="24"/>
          <w:szCs w:val="24"/>
          <w:lang w:eastAsia="en-US"/>
        </w:rPr>
        <w:t xml:space="preserve"> для регистрации прав, связанных с перераспределением земельных участков.</w:t>
      </w:r>
    </w:p>
    <w:p w:rsidR="00D94BC3" w:rsidRPr="00202E3C" w:rsidRDefault="00D94BC3" w:rsidP="00202E3C">
      <w:pPr>
        <w:widowControl w:val="0"/>
        <w:spacing w:after="0" w:line="240" w:lineRule="auto"/>
        <w:ind w:firstLine="567"/>
        <w:jc w:val="center"/>
        <w:outlineLvl w:val="0"/>
        <w:rPr>
          <w:rFonts w:ascii="Times New Roman" w:eastAsia="Times New Roman" w:hAnsi="Times New Roman" w:cs="Times New Roman"/>
          <w:b/>
          <w:bCs/>
          <w:kern w:val="32"/>
          <w:sz w:val="24"/>
          <w:szCs w:val="24"/>
        </w:rPr>
      </w:pPr>
      <w:r w:rsidRPr="00D94BC3">
        <w:rPr>
          <w:rFonts w:ascii="Times New Roman" w:eastAsia="Times New Roman" w:hAnsi="Times New Roman" w:cs="Times New Roman"/>
          <w:b/>
          <w:bCs/>
          <w:kern w:val="32"/>
          <w:sz w:val="24"/>
          <w:szCs w:val="24"/>
        </w:rPr>
        <w:t>4. Формы контроля за исполнени</w:t>
      </w:r>
      <w:r w:rsidR="00202E3C">
        <w:rPr>
          <w:rFonts w:ascii="Times New Roman" w:eastAsia="Times New Roman" w:hAnsi="Times New Roman" w:cs="Times New Roman"/>
          <w:b/>
          <w:bCs/>
          <w:kern w:val="32"/>
          <w:sz w:val="24"/>
          <w:szCs w:val="24"/>
        </w:rPr>
        <w:t>ем Административного регламента</w:t>
      </w:r>
    </w:p>
    <w:p w:rsidR="00D94BC3" w:rsidRPr="00D94BC3" w:rsidRDefault="00D94BC3" w:rsidP="00D94BC3">
      <w:pPr>
        <w:spacing w:after="0" w:line="240" w:lineRule="auto"/>
        <w:ind w:firstLine="709"/>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должностными лицами администрации, осуществляется главой сельского поселения </w:t>
      </w:r>
      <w:r w:rsidRPr="00D94BC3">
        <w:rPr>
          <w:rFonts w:ascii="Times New Roman" w:hAnsi="Times New Roman" w:cs="Times New Roman"/>
          <w:sz w:val="24"/>
          <w:szCs w:val="24"/>
        </w:rPr>
        <w:t xml:space="preserve">Большая Дергуновка </w:t>
      </w:r>
      <w:r w:rsidRPr="00D94BC3">
        <w:rPr>
          <w:rFonts w:ascii="Times New Roman" w:eastAsia="Times New Roman" w:hAnsi="Times New Roman" w:cs="Times New Roman"/>
          <w:color w:val="000000"/>
          <w:sz w:val="24"/>
          <w:szCs w:val="24"/>
        </w:rPr>
        <w:t>муниципального района Большеглушицкий Самарской области</w:t>
      </w:r>
      <w:r w:rsidRPr="00D94BC3">
        <w:rPr>
          <w:rFonts w:ascii="Times New Roman" w:hAnsi="Times New Roman"/>
          <w:sz w:val="24"/>
          <w:szCs w:val="24"/>
        </w:rPr>
        <w:t xml:space="preserve"> либо лицом, его замещающим</w:t>
      </w:r>
      <w:r w:rsidRPr="00D94BC3">
        <w:rPr>
          <w:rFonts w:ascii="Times New Roman" w:eastAsia="Times New Roman" w:hAnsi="Times New Roman" w:cs="Times New Roman"/>
          <w:color w:val="000000"/>
          <w:sz w:val="24"/>
          <w:szCs w:val="24"/>
        </w:rPr>
        <w:t>.</w:t>
      </w:r>
    </w:p>
    <w:p w:rsidR="00D94BC3" w:rsidRPr="00D94BC3" w:rsidRDefault="00D94BC3" w:rsidP="00D94BC3">
      <w:pPr>
        <w:spacing w:after="0" w:line="240" w:lineRule="auto"/>
        <w:ind w:firstLine="709"/>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4.2. Текущий контроль осуществляется путем проведения проверок соблюдения и исполнения должностными лицами администрации положений настоящего административного регламента, иных правовых актов.</w:t>
      </w:r>
    </w:p>
    <w:p w:rsidR="00D94BC3" w:rsidRPr="00D94BC3" w:rsidRDefault="00D94BC3" w:rsidP="00D94BC3">
      <w:pPr>
        <w:spacing w:after="0" w:line="240" w:lineRule="auto"/>
        <w:ind w:firstLine="709"/>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4.3. Должностные лица администрации, участвующие в предоставлении муниципальной услуги, руководствуются положениями настоящего административного регламента.</w:t>
      </w:r>
    </w:p>
    <w:p w:rsidR="00D94BC3" w:rsidRPr="00D94BC3" w:rsidRDefault="00D94BC3" w:rsidP="00D94BC3">
      <w:pPr>
        <w:spacing w:after="0" w:line="240" w:lineRule="auto"/>
        <w:ind w:firstLine="709"/>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 xml:space="preserve">4.5. Должностные лица администрации,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D94BC3">
        <w:rPr>
          <w:rFonts w:ascii="Times New Roman" w:eastAsia="Times New Roman" w:hAnsi="Times New Roman" w:cs="Times New Roman"/>
          <w:color w:val="000000"/>
          <w:sz w:val="24"/>
          <w:szCs w:val="24"/>
        </w:rPr>
        <w:lastRenderedPageBreak/>
        <w:t>условиях оказания муниципальной услуги; защиту сведений о персональных данных; уважительное отношение со стороны должностных лиц администрации.</w:t>
      </w:r>
    </w:p>
    <w:p w:rsidR="00D94BC3" w:rsidRPr="00D94BC3" w:rsidRDefault="00D94BC3" w:rsidP="00D94BC3">
      <w:pPr>
        <w:spacing w:after="0" w:line="240" w:lineRule="auto"/>
        <w:ind w:firstLine="709"/>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должностных лиц администрации.</w:t>
      </w:r>
    </w:p>
    <w:p w:rsidR="00D94BC3" w:rsidRPr="00D94BC3" w:rsidRDefault="00D94BC3" w:rsidP="00D94BC3">
      <w:pPr>
        <w:spacing w:after="0" w:line="240" w:lineRule="auto"/>
        <w:ind w:firstLine="709"/>
        <w:jc w:val="both"/>
        <w:rPr>
          <w:rFonts w:ascii="Times New Roman" w:eastAsia="Times New Roman" w:hAnsi="Times New Roman" w:cs="Times New Roman"/>
          <w:color w:val="000000"/>
          <w:sz w:val="24"/>
          <w:szCs w:val="24"/>
        </w:rPr>
      </w:pPr>
      <w:r w:rsidRPr="00D94BC3">
        <w:rPr>
          <w:rFonts w:ascii="Times New Roman" w:eastAsia="Times New Roman" w:hAnsi="Times New Roman" w:cs="Times New Roman"/>
          <w:color w:val="000000"/>
          <w:sz w:val="24"/>
          <w:szCs w:val="24"/>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94BC3" w:rsidRPr="00D94BC3" w:rsidRDefault="00D94BC3" w:rsidP="00D94BC3">
      <w:pPr>
        <w:tabs>
          <w:tab w:val="left" w:pos="1268"/>
        </w:tabs>
        <w:spacing w:after="0" w:line="240" w:lineRule="auto"/>
        <w:ind w:firstLine="709"/>
        <w:jc w:val="both"/>
        <w:rPr>
          <w:rFonts w:ascii="Times New Roman" w:hAnsi="Times New Roman"/>
          <w:color w:val="000000"/>
          <w:sz w:val="24"/>
          <w:szCs w:val="24"/>
          <w:lang w:val="ru"/>
        </w:rPr>
      </w:pPr>
      <w:r w:rsidRPr="00D94BC3">
        <w:rPr>
          <w:rFonts w:ascii="Times New Roman" w:hAnsi="Times New Roman"/>
          <w:color w:val="000000"/>
          <w:sz w:val="24"/>
          <w:szCs w:val="24"/>
          <w:lang w:val="ru"/>
        </w:rPr>
        <w:t>4.8.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D94BC3" w:rsidRPr="00202E3C" w:rsidRDefault="00D94BC3" w:rsidP="00202E3C">
      <w:pPr>
        <w:spacing w:after="0" w:line="240" w:lineRule="auto"/>
        <w:ind w:firstLine="709"/>
        <w:jc w:val="both"/>
        <w:rPr>
          <w:rFonts w:ascii="Times New Roman" w:hAnsi="Times New Roman"/>
          <w:color w:val="000000"/>
          <w:sz w:val="24"/>
          <w:szCs w:val="24"/>
        </w:rPr>
      </w:pPr>
      <w:r w:rsidRPr="00D94BC3">
        <w:rPr>
          <w:rFonts w:ascii="Times New Roman" w:hAnsi="Times New Roman"/>
          <w:color w:val="000000"/>
          <w:sz w:val="24"/>
          <w:szCs w:val="24"/>
          <w:lang w:val="ru"/>
        </w:rPr>
        <w:t>4.9. Заявители, направившие заявления о предоставлении муниципальной услуги, могут осуществлять контроль за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b/>
          <w:sz w:val="24"/>
          <w:szCs w:val="24"/>
        </w:rPr>
      </w:pPr>
      <w:r w:rsidRPr="00D94BC3">
        <w:rPr>
          <w:rFonts w:ascii="Times New Roman" w:eastAsia="Times New Roman" w:hAnsi="Times New Roman" w:cs="Times New Roman"/>
          <w:b/>
          <w:color w:val="000000"/>
          <w:sz w:val="24"/>
          <w:szCs w:val="24"/>
        </w:rPr>
        <w:t xml:space="preserve">5. </w:t>
      </w:r>
      <w:r w:rsidRPr="00D94BC3">
        <w:rPr>
          <w:rFonts w:ascii="Times New Roman" w:hAnsi="Times New Roman" w:cs="Times New Roman"/>
          <w:b/>
          <w:sz w:val="24"/>
          <w:szCs w:val="24"/>
        </w:rPr>
        <w:t>Досудебный (внесудебный) порядок обжалования решений и</w:t>
      </w:r>
    </w:p>
    <w:p w:rsidR="00D94BC3" w:rsidRPr="00202E3C" w:rsidRDefault="00D94BC3" w:rsidP="00202E3C">
      <w:pPr>
        <w:autoSpaceDE w:val="0"/>
        <w:autoSpaceDN w:val="0"/>
        <w:adjustRightInd w:val="0"/>
        <w:spacing w:after="0" w:line="240" w:lineRule="auto"/>
        <w:ind w:firstLine="709"/>
        <w:jc w:val="center"/>
        <w:rPr>
          <w:rFonts w:ascii="Times New Roman" w:hAnsi="Times New Roman" w:cs="Times New Roman"/>
          <w:b/>
          <w:bCs/>
          <w:sz w:val="24"/>
          <w:szCs w:val="24"/>
        </w:rPr>
      </w:pPr>
      <w:r w:rsidRPr="00D94BC3">
        <w:rPr>
          <w:rFonts w:ascii="Times New Roman" w:hAnsi="Times New Roman" w:cs="Times New Roman"/>
          <w:b/>
          <w:sz w:val="24"/>
          <w:szCs w:val="24"/>
        </w:rPr>
        <w:t xml:space="preserve">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sidRPr="00D94BC3">
        <w:rPr>
          <w:rFonts w:ascii="Times New Roman" w:hAnsi="Times New Roman" w:cs="Times New Roman"/>
          <w:b/>
          <w:bCs/>
          <w:sz w:val="24"/>
          <w:szCs w:val="24"/>
        </w:rPr>
        <w:t xml:space="preserve">многофункционального центра, работника многофункционального центра, а также организаций, </w:t>
      </w:r>
      <w:r w:rsidRPr="00D94BC3">
        <w:rPr>
          <w:rFonts w:ascii="Times New Roman" w:hAnsi="Times New Roman" w:cs="Times New Roman"/>
          <w:b/>
          <w:sz w:val="24"/>
          <w:szCs w:val="24"/>
        </w:rPr>
        <w:t xml:space="preserve">предусмотренных </w:t>
      </w:r>
      <w:hyperlink r:id="rId20" w:history="1">
        <w:r w:rsidRPr="00D94BC3">
          <w:rPr>
            <w:rFonts w:ascii="Times New Roman" w:hAnsi="Times New Roman" w:cs="Times New Roman"/>
            <w:b/>
            <w:sz w:val="24"/>
            <w:szCs w:val="24"/>
          </w:rPr>
          <w:t>частью 1.1 статьи 16</w:t>
        </w:r>
      </w:hyperlink>
      <w:r w:rsidRPr="00D94BC3">
        <w:rPr>
          <w:rFonts w:ascii="Times New Roman"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w:t>
      </w:r>
      <w:r w:rsidR="00202E3C">
        <w:rPr>
          <w:rFonts w:ascii="Times New Roman" w:hAnsi="Times New Roman" w:cs="Times New Roman"/>
          <w:b/>
          <w:bCs/>
          <w:sz w:val="24"/>
          <w:szCs w:val="24"/>
        </w:rPr>
        <w:t>, или их работников</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Информация для заявителей об их праве на досудебное</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(внесудебное) обжалование действий (бездействия) и решений,</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принятых (осуществляемых) в ходе предоставления</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муниципальной услуги</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D94BC3">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w:t>
      </w:r>
      <w:r w:rsidRPr="00D94BC3">
        <w:rPr>
          <w:rFonts w:ascii="Times New Roman" w:hAnsi="Times New Roman" w:cs="Times New Roman"/>
          <w:sz w:val="24"/>
          <w:szCs w:val="24"/>
        </w:rPr>
        <w:t xml:space="preserve">предусмотренных </w:t>
      </w:r>
      <w:hyperlink r:id="rId21"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D94BC3">
        <w:rPr>
          <w:rFonts w:ascii="Times New Roman" w:hAnsi="Times New Roman" w:cs="Times New Roman"/>
          <w:bCs/>
          <w:sz w:val="24"/>
          <w:szCs w:val="24"/>
        </w:rPr>
        <w:t>, или их работников</w:t>
      </w:r>
      <w:r w:rsidRPr="00D94BC3">
        <w:rPr>
          <w:rFonts w:ascii="Times New Roman" w:hAnsi="Times New Roman" w:cs="Times New Roman"/>
          <w:sz w:val="24"/>
          <w:szCs w:val="24"/>
        </w:rPr>
        <w:t xml:space="preserve"> в досудебном (внесудебном) порядке.</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D94BC3">
        <w:rPr>
          <w:rFonts w:ascii="Times New Roman" w:hAnsi="Times New Roman" w:cs="Times New Roman"/>
          <w:bCs/>
          <w:sz w:val="24"/>
          <w:szCs w:val="24"/>
        </w:rPr>
        <w:t xml:space="preserve">многофункциональным центром, </w:t>
      </w:r>
      <w:r w:rsidRPr="00D94BC3">
        <w:rPr>
          <w:rFonts w:ascii="Times New Roman" w:hAnsi="Times New Roman" w:cs="Times New Roman"/>
          <w:sz w:val="24"/>
          <w:szCs w:val="24"/>
        </w:rPr>
        <w:t xml:space="preserve">должностным лицом органа, предоставляющего муниципальную услугу, </w:t>
      </w:r>
      <w:r w:rsidRPr="00D94BC3">
        <w:rPr>
          <w:rFonts w:ascii="Times New Roman" w:hAnsi="Times New Roman" w:cs="Times New Roman"/>
          <w:bCs/>
          <w:sz w:val="24"/>
          <w:szCs w:val="24"/>
        </w:rPr>
        <w:t xml:space="preserve">работником многофункционального центра, </w:t>
      </w:r>
      <w:r w:rsidRPr="00D94BC3">
        <w:rPr>
          <w:rFonts w:ascii="Times New Roman" w:hAnsi="Times New Roman" w:cs="Times New Roman"/>
          <w:sz w:val="24"/>
          <w:szCs w:val="24"/>
        </w:rPr>
        <w:t xml:space="preserve">муниципальным служащим либо </w:t>
      </w:r>
      <w:r w:rsidRPr="00D94BC3">
        <w:rPr>
          <w:rFonts w:ascii="Times New Roman" w:hAnsi="Times New Roman" w:cs="Times New Roman"/>
          <w:bCs/>
          <w:sz w:val="24"/>
          <w:szCs w:val="24"/>
        </w:rPr>
        <w:t xml:space="preserve">организациями, </w:t>
      </w:r>
      <w:r w:rsidRPr="00D94BC3">
        <w:rPr>
          <w:rFonts w:ascii="Times New Roman" w:hAnsi="Times New Roman" w:cs="Times New Roman"/>
          <w:sz w:val="24"/>
          <w:szCs w:val="24"/>
        </w:rPr>
        <w:t xml:space="preserve">предусмотренными </w:t>
      </w:r>
      <w:hyperlink r:id="rId22"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D94BC3">
        <w:rPr>
          <w:rFonts w:ascii="Times New Roman" w:hAnsi="Times New Roman" w:cs="Times New Roman"/>
          <w:bCs/>
          <w:sz w:val="24"/>
          <w:szCs w:val="24"/>
        </w:rPr>
        <w:t>, или их работниками</w:t>
      </w:r>
      <w:r w:rsidRPr="00D94BC3">
        <w:rPr>
          <w:rFonts w:ascii="Times New Roman" w:hAnsi="Times New Roman" w:cs="Times New Roman"/>
          <w:sz w:val="24"/>
          <w:szCs w:val="24"/>
        </w:rPr>
        <w:t xml:space="preserve"> при получении данным заявителем муниципальной услуги (далее – жалоба).</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sidRPr="00D94BC3">
        <w:rPr>
          <w:rFonts w:ascii="Times New Roman" w:hAnsi="Times New Roman" w:cs="Times New Roman"/>
          <w:sz w:val="24"/>
          <w:szCs w:val="24"/>
        </w:rPr>
        <w:lastRenderedPageBreak/>
        <w:t xml:space="preserve">центра), а также в организации, предусмотренные </w:t>
      </w:r>
      <w:hyperlink r:id="rId23"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24"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94BC3" w:rsidRPr="00D94BC3" w:rsidRDefault="00D94BC3" w:rsidP="00202E3C">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202E3C">
        <w:rPr>
          <w:rFonts w:ascii="Times New Roman" w:hAnsi="Times New Roman" w:cs="Times New Roman"/>
          <w:sz w:val="24"/>
          <w:szCs w:val="24"/>
        </w:rPr>
        <w:t>та при личном приеме заявителя.</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Предмет досудебного (внесудебного) обжалования</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5.5. Заявитель или его законный представитель могут обратиться с жалобой, в том числе в следующих случаях:</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6" w:history="1">
        <w:r w:rsidRPr="00D94BC3">
          <w:rPr>
            <w:rFonts w:ascii="Times New Roman" w:hAnsi="Times New Roman" w:cs="Times New Roman"/>
            <w:sz w:val="24"/>
            <w:szCs w:val="24"/>
          </w:rPr>
          <w:t>статье 15.1</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94BC3">
          <w:rPr>
            <w:rFonts w:ascii="Times New Roman" w:hAnsi="Times New Roman" w:cs="Times New Roman"/>
            <w:sz w:val="24"/>
            <w:szCs w:val="24"/>
          </w:rPr>
          <w:t>частью 1.3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w:t>
      </w:r>
      <w:r w:rsidRPr="00D94BC3">
        <w:rPr>
          <w:rFonts w:ascii="Times New Roman" w:hAnsi="Times New Roman" w:cs="Times New Roman"/>
          <w:sz w:val="24"/>
          <w:szCs w:val="24"/>
        </w:rPr>
        <w:lastRenderedPageBreak/>
        <w:t xml:space="preserve">услуги в полном объеме в порядке, определенном </w:t>
      </w:r>
      <w:hyperlink r:id="rId28" w:history="1">
        <w:r w:rsidRPr="00D94BC3">
          <w:rPr>
            <w:rFonts w:ascii="Times New Roman" w:hAnsi="Times New Roman" w:cs="Times New Roman"/>
            <w:sz w:val="24"/>
            <w:szCs w:val="24"/>
          </w:rPr>
          <w:t>частью 1.3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D94BC3">
          <w:rPr>
            <w:rFonts w:ascii="Times New Roman" w:hAnsi="Times New Roman" w:cs="Times New Roman"/>
            <w:sz w:val="24"/>
            <w:szCs w:val="24"/>
          </w:rPr>
          <w:t>частью 1.3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94BC3">
          <w:rPr>
            <w:rFonts w:ascii="Times New Roman" w:hAnsi="Times New Roman" w:cs="Times New Roman"/>
            <w:sz w:val="24"/>
            <w:szCs w:val="24"/>
          </w:rPr>
          <w:t>частью 1.3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D94BC3">
          <w:rPr>
            <w:rFonts w:ascii="Times New Roman" w:hAnsi="Times New Roman" w:cs="Times New Roman"/>
            <w:sz w:val="24"/>
            <w:szCs w:val="24"/>
          </w:rPr>
          <w:t>пунктом 4 части 1 статьи 7</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94BC3">
          <w:rPr>
            <w:rFonts w:ascii="Times New Roman" w:hAnsi="Times New Roman" w:cs="Times New Roman"/>
            <w:sz w:val="24"/>
            <w:szCs w:val="24"/>
          </w:rPr>
          <w:t>частью 1.3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Исчерпывающий перечень оснований для продления</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срока рассмотрения жалобы и случаев,</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в которых ответ на жалобу не дается</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5.6. Основания для продления срока рассмотрения жалобы и случаи, в которых ответ на жалобу не дается, не предусмотрены.</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Основания для начала процедуры</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досудебного (внесудебного) обжалования</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4"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5.8. Жалоба должна содержать:</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D94BC3">
        <w:rPr>
          <w:rFonts w:ascii="Times New Roman" w:hAnsi="Times New Roman" w:cs="Times New Roman"/>
          <w:sz w:val="24"/>
          <w:szCs w:val="24"/>
        </w:rPr>
        <w:lastRenderedPageBreak/>
        <w:t xml:space="preserve">центра, его руководителя и (или) работника, организаций, предусмотренных </w:t>
      </w:r>
      <w:hyperlink r:id="rId35"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Права заявителя на получение информации и документов,</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необходимых для обоснования и рассмотрения жалобы</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Сроки рассмотрения жалобы</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Результат досудебного (внесудебного) обжалования</w:t>
      </w:r>
    </w:p>
    <w:p w:rsidR="00D94BC3" w:rsidRPr="00D94BC3" w:rsidRDefault="00D94BC3" w:rsidP="00D94BC3">
      <w:pPr>
        <w:autoSpaceDE w:val="0"/>
        <w:autoSpaceDN w:val="0"/>
        <w:adjustRightInd w:val="0"/>
        <w:spacing w:after="0" w:line="240" w:lineRule="auto"/>
        <w:ind w:firstLine="709"/>
        <w:jc w:val="center"/>
        <w:rPr>
          <w:rFonts w:ascii="Times New Roman" w:hAnsi="Times New Roman" w:cs="Times New Roman"/>
          <w:sz w:val="24"/>
          <w:szCs w:val="24"/>
        </w:rPr>
      </w:pPr>
      <w:r w:rsidRPr="00D94BC3">
        <w:rPr>
          <w:rFonts w:ascii="Times New Roman" w:hAnsi="Times New Roman" w:cs="Times New Roman"/>
          <w:sz w:val="24"/>
          <w:szCs w:val="24"/>
        </w:rPr>
        <w:t>применительно к каждой процедуре либо инстанции обжалования</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5.11. По результатам рассмотрения жалобы принимается одно из следующих решений:</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в удовлетворении жалобы отказывается.</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w:t>
      </w:r>
      <w:hyperlink r:id="rId40" w:history="1">
        <w:r w:rsidRPr="00D94BC3">
          <w:rPr>
            <w:rFonts w:ascii="Times New Roman" w:hAnsi="Times New Roman" w:cs="Times New Roman"/>
            <w:sz w:val="24"/>
            <w:szCs w:val="24"/>
          </w:rPr>
          <w:t>пункте</w:t>
        </w:r>
      </w:hyperlink>
      <w:r w:rsidRPr="00D94BC3">
        <w:rPr>
          <w:rFonts w:ascii="Times New Roman" w:hAnsi="Times New Roman" w:cs="Times New Roman"/>
          <w:sz w:val="24"/>
          <w:szCs w:val="24"/>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D94BC3">
          <w:rPr>
            <w:rFonts w:ascii="Times New Roman" w:hAnsi="Times New Roman" w:cs="Times New Roman"/>
            <w:sz w:val="24"/>
            <w:szCs w:val="24"/>
          </w:rPr>
          <w:t>частью 1.1 статьи 16</w:t>
        </w:r>
      </w:hyperlink>
      <w:r w:rsidRPr="00D94BC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BC3" w:rsidRPr="00D94BC3" w:rsidRDefault="00D94BC3" w:rsidP="00D94BC3">
      <w:pPr>
        <w:autoSpaceDE w:val="0"/>
        <w:autoSpaceDN w:val="0"/>
        <w:adjustRightInd w:val="0"/>
        <w:spacing w:after="0" w:line="240" w:lineRule="auto"/>
        <w:ind w:firstLine="709"/>
        <w:jc w:val="both"/>
        <w:rPr>
          <w:rFonts w:ascii="Times New Roman" w:hAnsi="Times New Roman" w:cs="Times New Roman"/>
          <w:sz w:val="24"/>
          <w:szCs w:val="24"/>
        </w:rPr>
      </w:pPr>
      <w:r w:rsidRPr="00D94BC3">
        <w:rPr>
          <w:rFonts w:ascii="Times New Roman" w:hAnsi="Times New Roman" w:cs="Times New Roman"/>
          <w:sz w:val="24"/>
          <w:szCs w:val="24"/>
        </w:rPr>
        <w:lastRenderedPageBreak/>
        <w:t xml:space="preserve">5.14. В случае признания жалобы не подлежащей удовлетворению в ответе заявителю, указанном в </w:t>
      </w:r>
      <w:hyperlink r:id="rId42" w:history="1">
        <w:r w:rsidRPr="00D94BC3">
          <w:rPr>
            <w:rFonts w:ascii="Times New Roman" w:hAnsi="Times New Roman" w:cs="Times New Roman"/>
            <w:sz w:val="24"/>
            <w:szCs w:val="24"/>
          </w:rPr>
          <w:t>пункте</w:t>
        </w:r>
      </w:hyperlink>
      <w:r w:rsidRPr="00D94BC3">
        <w:rPr>
          <w:rFonts w:ascii="Times New Roman" w:hAnsi="Times New Roman" w:cs="Times New Roman"/>
          <w:sz w:val="24"/>
          <w:szCs w:val="24"/>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94BC3" w:rsidRPr="00D94BC3" w:rsidRDefault="00D94BC3" w:rsidP="00D94BC3">
      <w:pPr>
        <w:spacing w:after="0" w:line="240" w:lineRule="auto"/>
        <w:ind w:firstLine="709"/>
        <w:jc w:val="both"/>
        <w:rPr>
          <w:rFonts w:ascii="Times New Roman" w:eastAsia="Times New Roman" w:hAnsi="Times New Roman" w:cs="Times New Roman"/>
          <w:color w:val="000000"/>
          <w:sz w:val="24"/>
          <w:szCs w:val="24"/>
        </w:rPr>
      </w:pPr>
      <w:r w:rsidRPr="00D94BC3">
        <w:rPr>
          <w:rFonts w:ascii="Times New Roman" w:hAnsi="Times New Roman" w:cs="Times New Roman"/>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94BC3">
        <w:rPr>
          <w:rFonts w:ascii="Times New Roman" w:eastAsia="Times New Roman" w:hAnsi="Times New Roman" w:cs="Times New Roman"/>
          <w:color w:val="000000"/>
          <w:sz w:val="24"/>
          <w:szCs w:val="24"/>
        </w:rPr>
        <w:t xml:space="preserve">. </w:t>
      </w:r>
    </w:p>
    <w:p w:rsidR="00D94BC3" w:rsidRPr="00202E3C" w:rsidRDefault="00D94BC3" w:rsidP="00D94BC3">
      <w:pPr>
        <w:autoSpaceDE w:val="0"/>
        <w:autoSpaceDN w:val="0"/>
        <w:adjustRightInd w:val="0"/>
        <w:spacing w:after="0" w:line="240" w:lineRule="auto"/>
        <w:jc w:val="right"/>
        <w:outlineLvl w:val="0"/>
        <w:rPr>
          <w:rFonts w:ascii="Times New Roman" w:hAnsi="Times New Roman" w:cs="Times New Roman"/>
          <w:b/>
          <w:sz w:val="20"/>
          <w:szCs w:val="20"/>
        </w:rPr>
      </w:pPr>
      <w:r w:rsidRPr="00202E3C">
        <w:rPr>
          <w:rFonts w:ascii="Times New Roman" w:hAnsi="Times New Roman" w:cs="Times New Roman"/>
          <w:b/>
          <w:sz w:val="20"/>
          <w:szCs w:val="20"/>
        </w:rPr>
        <w:t>Приложение 1</w:t>
      </w:r>
    </w:p>
    <w:p w:rsidR="00D94BC3" w:rsidRPr="00202E3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202E3C">
        <w:rPr>
          <w:rFonts w:ascii="Times New Roman" w:hAnsi="Times New Roman" w:cs="Times New Roman"/>
          <w:b/>
          <w:sz w:val="20"/>
          <w:szCs w:val="20"/>
        </w:rPr>
        <w:t xml:space="preserve">к </w:t>
      </w:r>
      <w:r w:rsidRPr="00202E3C">
        <w:rPr>
          <w:rFonts w:ascii="Times New Roman" w:eastAsia="Times New Roman" w:hAnsi="Times New Roman" w:cs="Times New Roman"/>
          <w:b/>
          <w:color w:val="000000"/>
          <w:sz w:val="20"/>
          <w:szCs w:val="20"/>
        </w:rPr>
        <w:t>Административному регламенту предоставления</w:t>
      </w:r>
    </w:p>
    <w:p w:rsidR="00D94BC3" w:rsidRPr="00202E3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202E3C">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202E3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202E3C">
        <w:rPr>
          <w:rFonts w:ascii="Times New Roman" w:eastAsia="Times New Roman" w:hAnsi="Times New Roman" w:cs="Times New Roman"/>
          <w:b/>
          <w:color w:val="000000"/>
          <w:sz w:val="20"/>
          <w:szCs w:val="20"/>
        </w:rPr>
        <w:t>муниципального района Большеглушицкий</w:t>
      </w:r>
    </w:p>
    <w:p w:rsidR="00D94BC3" w:rsidRPr="00202E3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202E3C">
        <w:rPr>
          <w:rFonts w:ascii="Times New Roman" w:eastAsia="Times New Roman" w:hAnsi="Times New Roman" w:cs="Times New Roman"/>
          <w:b/>
          <w:color w:val="000000"/>
          <w:sz w:val="20"/>
          <w:szCs w:val="20"/>
        </w:rPr>
        <w:t xml:space="preserve"> Самарской области</w:t>
      </w:r>
    </w:p>
    <w:p w:rsidR="00D94BC3" w:rsidRPr="00D94BC3" w:rsidRDefault="00D94BC3" w:rsidP="00D94BC3">
      <w:pPr>
        <w:spacing w:after="0" w:line="240" w:lineRule="auto"/>
        <w:ind w:left="4860"/>
        <w:jc w:val="right"/>
        <w:rPr>
          <w:rFonts w:ascii="Times New Roman" w:hAnsi="Times New Roman" w:cs="Times New Roman"/>
          <w:sz w:val="24"/>
          <w:szCs w:val="24"/>
        </w:rPr>
      </w:pPr>
      <w:r w:rsidRPr="00202E3C">
        <w:rPr>
          <w:rFonts w:ascii="Times New Roman" w:eastAsia="Times New Roman" w:hAnsi="Times New Roman" w:cs="Times New Roman"/>
          <w:b/>
          <w:color w:val="000000"/>
          <w:sz w:val="20"/>
          <w:szCs w:val="20"/>
        </w:rPr>
        <w:t xml:space="preserve">муниципальной услуги </w:t>
      </w:r>
      <w:r w:rsidRPr="00202E3C">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w:t>
      </w:r>
      <w:r w:rsidR="00202E3C">
        <w:rPr>
          <w:rFonts w:ascii="Times New Roman" w:hAnsi="Times New Roman" w:cs="Times New Roman"/>
          <w:b/>
          <w:sz w:val="20"/>
          <w:szCs w:val="20"/>
        </w:rPr>
        <w:t>и»</w:t>
      </w:r>
    </w:p>
    <w:p w:rsidR="00D94BC3" w:rsidRPr="00D94BC3" w:rsidRDefault="00D94BC3" w:rsidP="00D94BC3">
      <w:pPr>
        <w:spacing w:after="0" w:line="240" w:lineRule="auto"/>
        <w:jc w:val="center"/>
        <w:rPr>
          <w:rFonts w:ascii="Times New Roman" w:hAnsi="Times New Roman" w:cs="Times New Roman"/>
          <w:b/>
          <w:sz w:val="24"/>
          <w:szCs w:val="24"/>
        </w:rPr>
      </w:pPr>
      <w:r w:rsidRPr="00D94BC3">
        <w:rPr>
          <w:rFonts w:ascii="Times New Roman" w:hAnsi="Times New Roman" w:cs="Times New Roman"/>
          <w:b/>
          <w:sz w:val="24"/>
          <w:szCs w:val="24"/>
        </w:rPr>
        <w:t>КОНТАКТНЫЕ КООРДИНАТЫ</w:t>
      </w:r>
    </w:p>
    <w:p w:rsidR="00D94BC3" w:rsidRPr="00D94BC3" w:rsidRDefault="00D94BC3" w:rsidP="00D94BC3">
      <w:pPr>
        <w:spacing w:after="0" w:line="240" w:lineRule="auto"/>
        <w:jc w:val="center"/>
        <w:rPr>
          <w:rFonts w:ascii="Times New Roman" w:hAnsi="Times New Roman" w:cs="Times New Roman"/>
          <w:b/>
          <w:sz w:val="24"/>
          <w:szCs w:val="24"/>
        </w:rPr>
      </w:pPr>
      <w:r w:rsidRPr="00D94BC3">
        <w:rPr>
          <w:rFonts w:ascii="Times New Roman" w:hAnsi="Times New Roman" w:cs="Times New Roman"/>
          <w:b/>
          <w:sz w:val="24"/>
          <w:szCs w:val="24"/>
        </w:rPr>
        <w:t>АДМИНИСТРАЦИИ  СЕЛЬСКОГО ПОСЕЛЕНИЯ БОЛЬШАЯ ДЕРГУНОВКА МУНИЦИПАЛЬНОГО РАЙОНА БОЛЬШЕГЛУШИЦКИЙ САМАРСКОЙ ОБЛАСТИ</w:t>
      </w:r>
    </w:p>
    <w:p w:rsidR="00D94BC3" w:rsidRPr="00D94BC3" w:rsidRDefault="00D94BC3" w:rsidP="00D94BC3">
      <w:pPr>
        <w:spacing w:after="0" w:line="240" w:lineRule="auto"/>
        <w:jc w:val="center"/>
        <w:rPr>
          <w:rFonts w:ascii="Times New Roman" w:hAnsi="Times New Roman" w:cs="Times New Roman"/>
          <w:b/>
          <w:sz w:val="24"/>
          <w:szCs w:val="24"/>
        </w:rPr>
      </w:pPr>
    </w:p>
    <w:tbl>
      <w:tblPr>
        <w:tblW w:w="5000" w:type="pct"/>
        <w:tblCellMar>
          <w:left w:w="70" w:type="dxa"/>
          <w:right w:w="70" w:type="dxa"/>
        </w:tblCellMar>
        <w:tblLook w:val="0000" w:firstRow="0" w:lastRow="0" w:firstColumn="0" w:lastColumn="0" w:noHBand="0" w:noVBand="0"/>
      </w:tblPr>
      <w:tblGrid>
        <w:gridCol w:w="3662"/>
        <w:gridCol w:w="7250"/>
      </w:tblGrid>
      <w:tr w:rsidR="00D94BC3" w:rsidRPr="00202E3C" w:rsidTr="006B0E15">
        <w:trPr>
          <w:cantSplit/>
          <w:trHeight w:val="240"/>
        </w:trPr>
        <w:tc>
          <w:tcPr>
            <w:tcW w:w="1678" w:type="pct"/>
            <w:tcBorders>
              <w:top w:val="single" w:sz="6" w:space="0" w:color="auto"/>
              <w:left w:val="single" w:sz="6" w:space="0" w:color="auto"/>
              <w:bottom w:val="single" w:sz="6" w:space="0" w:color="auto"/>
              <w:right w:val="single" w:sz="6" w:space="0" w:color="auto"/>
            </w:tcBorders>
          </w:tcPr>
          <w:p w:rsidR="00D94BC3" w:rsidRPr="00202E3C" w:rsidRDefault="00D94BC3" w:rsidP="00D94BC3">
            <w:pPr>
              <w:autoSpaceDE w:val="0"/>
              <w:autoSpaceDN w:val="0"/>
              <w:adjustRightInd w:val="0"/>
              <w:spacing w:after="0" w:line="240" w:lineRule="auto"/>
              <w:rPr>
                <w:rFonts w:ascii="Times New Roman" w:hAnsi="Times New Roman" w:cs="Times New Roman"/>
                <w:sz w:val="20"/>
                <w:szCs w:val="20"/>
              </w:rPr>
            </w:pPr>
            <w:r w:rsidRPr="00202E3C">
              <w:rPr>
                <w:rFonts w:ascii="Times New Roman" w:hAnsi="Times New Roman" w:cs="Times New Roman"/>
                <w:sz w:val="20"/>
                <w:szCs w:val="20"/>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D94BC3" w:rsidRPr="00202E3C" w:rsidRDefault="00D94BC3" w:rsidP="00202E3C">
            <w:pPr>
              <w:autoSpaceDE w:val="0"/>
              <w:autoSpaceDN w:val="0"/>
              <w:adjustRightInd w:val="0"/>
              <w:spacing w:after="0" w:line="240" w:lineRule="auto"/>
              <w:jc w:val="center"/>
              <w:rPr>
                <w:rFonts w:ascii="Times New Roman" w:hAnsi="Times New Roman" w:cs="Times New Roman"/>
                <w:sz w:val="20"/>
                <w:szCs w:val="20"/>
              </w:rPr>
            </w:pPr>
            <w:r w:rsidRPr="00202E3C">
              <w:rPr>
                <w:rFonts w:ascii="Times New Roman" w:hAnsi="Times New Roman" w:cs="Times New Roman"/>
                <w:sz w:val="20"/>
                <w:szCs w:val="20"/>
              </w:rPr>
              <w:t>446190, Самарская область, Бо</w:t>
            </w:r>
            <w:r w:rsidR="00202E3C">
              <w:rPr>
                <w:rFonts w:ascii="Times New Roman" w:hAnsi="Times New Roman" w:cs="Times New Roman"/>
                <w:sz w:val="20"/>
                <w:szCs w:val="20"/>
              </w:rPr>
              <w:t>льшеглушицкий район,</w:t>
            </w:r>
            <w:r w:rsidRPr="00202E3C">
              <w:rPr>
                <w:rFonts w:ascii="Times New Roman" w:hAnsi="Times New Roman" w:cs="Times New Roman"/>
                <w:sz w:val="20"/>
                <w:szCs w:val="20"/>
              </w:rPr>
              <w:t xml:space="preserve"> с. Большая Дергуновка, ул. Советская, д. 99</w:t>
            </w:r>
          </w:p>
        </w:tc>
      </w:tr>
      <w:tr w:rsidR="00D94BC3" w:rsidRPr="00202E3C" w:rsidTr="006B0E15">
        <w:trPr>
          <w:cantSplit/>
          <w:trHeight w:val="240"/>
        </w:trPr>
        <w:tc>
          <w:tcPr>
            <w:tcW w:w="1678" w:type="pct"/>
            <w:tcBorders>
              <w:top w:val="single" w:sz="6" w:space="0" w:color="auto"/>
              <w:left w:val="single" w:sz="6" w:space="0" w:color="auto"/>
              <w:bottom w:val="single" w:sz="6" w:space="0" w:color="auto"/>
              <w:right w:val="single" w:sz="6" w:space="0" w:color="auto"/>
            </w:tcBorders>
          </w:tcPr>
          <w:p w:rsidR="00D94BC3" w:rsidRPr="00202E3C" w:rsidRDefault="00D94BC3" w:rsidP="00D94BC3">
            <w:pPr>
              <w:autoSpaceDE w:val="0"/>
              <w:autoSpaceDN w:val="0"/>
              <w:adjustRightInd w:val="0"/>
              <w:spacing w:after="0" w:line="240" w:lineRule="auto"/>
              <w:rPr>
                <w:rFonts w:ascii="Times New Roman" w:hAnsi="Times New Roman" w:cs="Times New Roman"/>
                <w:sz w:val="20"/>
                <w:szCs w:val="20"/>
              </w:rPr>
            </w:pPr>
            <w:r w:rsidRPr="00202E3C">
              <w:rPr>
                <w:rFonts w:ascii="Times New Roman" w:hAnsi="Times New Roman" w:cs="Times New Roman"/>
                <w:sz w:val="20"/>
                <w:szCs w:val="20"/>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D94BC3" w:rsidRPr="00202E3C" w:rsidRDefault="002D6D5B" w:rsidP="00202E3C">
            <w:pPr>
              <w:spacing w:after="0" w:line="240" w:lineRule="auto"/>
              <w:ind w:firstLine="708"/>
              <w:jc w:val="center"/>
              <w:rPr>
                <w:rFonts w:ascii="Times New Roman" w:hAnsi="Times New Roman" w:cs="Times New Roman"/>
                <w:bCs/>
                <w:sz w:val="20"/>
                <w:szCs w:val="20"/>
              </w:rPr>
            </w:pPr>
            <w:hyperlink r:id="rId43" w:history="1">
              <w:r w:rsidR="00D94BC3" w:rsidRPr="00202E3C">
                <w:rPr>
                  <w:color w:val="0000FF" w:themeColor="hyperlink"/>
                  <w:sz w:val="20"/>
                  <w:szCs w:val="20"/>
                  <w:u w:val="single"/>
                </w:rPr>
                <w:t>https://adm-dergunovka.ru/</w:t>
              </w:r>
            </w:hyperlink>
          </w:p>
        </w:tc>
      </w:tr>
      <w:tr w:rsidR="00D94BC3" w:rsidRPr="00202E3C" w:rsidTr="006B0E15">
        <w:trPr>
          <w:cantSplit/>
          <w:trHeight w:val="240"/>
        </w:trPr>
        <w:tc>
          <w:tcPr>
            <w:tcW w:w="1678" w:type="pct"/>
            <w:tcBorders>
              <w:top w:val="single" w:sz="6" w:space="0" w:color="auto"/>
              <w:left w:val="single" w:sz="6" w:space="0" w:color="auto"/>
              <w:bottom w:val="single" w:sz="6" w:space="0" w:color="auto"/>
              <w:right w:val="single" w:sz="6" w:space="0" w:color="auto"/>
            </w:tcBorders>
          </w:tcPr>
          <w:p w:rsidR="00D94BC3" w:rsidRPr="00202E3C" w:rsidRDefault="00D94BC3" w:rsidP="00D94BC3">
            <w:pPr>
              <w:autoSpaceDE w:val="0"/>
              <w:autoSpaceDN w:val="0"/>
              <w:adjustRightInd w:val="0"/>
              <w:spacing w:after="0" w:line="240" w:lineRule="auto"/>
              <w:rPr>
                <w:rFonts w:ascii="Times New Roman" w:hAnsi="Times New Roman" w:cs="Times New Roman"/>
                <w:sz w:val="20"/>
                <w:szCs w:val="20"/>
              </w:rPr>
            </w:pPr>
            <w:r w:rsidRPr="00202E3C">
              <w:rPr>
                <w:rFonts w:ascii="Times New Roman" w:hAnsi="Times New Roman" w:cs="Times New Roman"/>
                <w:sz w:val="20"/>
                <w:szCs w:val="20"/>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D94BC3" w:rsidRPr="00202E3C" w:rsidRDefault="00D94BC3" w:rsidP="00202E3C">
            <w:pPr>
              <w:autoSpaceDE w:val="0"/>
              <w:autoSpaceDN w:val="0"/>
              <w:adjustRightInd w:val="0"/>
              <w:spacing w:after="0" w:line="240" w:lineRule="auto"/>
              <w:jc w:val="center"/>
              <w:rPr>
                <w:rFonts w:ascii="Times New Roman" w:hAnsi="Times New Roman" w:cs="Times New Roman"/>
                <w:sz w:val="20"/>
                <w:szCs w:val="20"/>
              </w:rPr>
            </w:pPr>
            <w:r w:rsidRPr="00202E3C">
              <w:rPr>
                <w:rFonts w:ascii="Times New Roman" w:hAnsi="Times New Roman" w:cs="Times New Roman"/>
                <w:sz w:val="20"/>
                <w:szCs w:val="20"/>
              </w:rPr>
              <w:t>Понедельник-Пятница 08.00 – 16.12;  обед 12.00 –13.00</w:t>
            </w:r>
          </w:p>
        </w:tc>
      </w:tr>
      <w:tr w:rsidR="00D94BC3" w:rsidRPr="00202E3C" w:rsidTr="006B0E15">
        <w:trPr>
          <w:cantSplit/>
          <w:trHeight w:val="240"/>
        </w:trPr>
        <w:tc>
          <w:tcPr>
            <w:tcW w:w="1678" w:type="pct"/>
            <w:tcBorders>
              <w:top w:val="single" w:sz="6" w:space="0" w:color="auto"/>
              <w:left w:val="single" w:sz="6" w:space="0" w:color="auto"/>
              <w:bottom w:val="single" w:sz="6" w:space="0" w:color="auto"/>
              <w:right w:val="single" w:sz="6" w:space="0" w:color="auto"/>
            </w:tcBorders>
          </w:tcPr>
          <w:p w:rsidR="00D94BC3" w:rsidRPr="00202E3C" w:rsidRDefault="00D94BC3" w:rsidP="00D94BC3">
            <w:pPr>
              <w:autoSpaceDE w:val="0"/>
              <w:autoSpaceDN w:val="0"/>
              <w:adjustRightInd w:val="0"/>
              <w:spacing w:after="0" w:line="240" w:lineRule="auto"/>
              <w:rPr>
                <w:rFonts w:ascii="Times New Roman" w:hAnsi="Times New Roman" w:cs="Times New Roman"/>
                <w:sz w:val="20"/>
                <w:szCs w:val="20"/>
              </w:rPr>
            </w:pPr>
            <w:r w:rsidRPr="00202E3C">
              <w:rPr>
                <w:rFonts w:ascii="Times New Roman" w:hAnsi="Times New Roman" w:cs="Times New Roman"/>
                <w:sz w:val="20"/>
                <w:szCs w:val="20"/>
              </w:rPr>
              <w:t>Телефон</w:t>
            </w:r>
          </w:p>
        </w:tc>
        <w:tc>
          <w:tcPr>
            <w:tcW w:w="3322" w:type="pct"/>
            <w:tcBorders>
              <w:top w:val="single" w:sz="6" w:space="0" w:color="auto"/>
              <w:left w:val="single" w:sz="6" w:space="0" w:color="auto"/>
              <w:bottom w:val="single" w:sz="6" w:space="0" w:color="auto"/>
              <w:right w:val="single" w:sz="6" w:space="0" w:color="auto"/>
            </w:tcBorders>
          </w:tcPr>
          <w:p w:rsidR="00D94BC3" w:rsidRPr="00202E3C" w:rsidRDefault="00D94BC3" w:rsidP="00202E3C">
            <w:pPr>
              <w:autoSpaceDE w:val="0"/>
              <w:autoSpaceDN w:val="0"/>
              <w:adjustRightInd w:val="0"/>
              <w:spacing w:after="0" w:line="240" w:lineRule="auto"/>
              <w:jc w:val="center"/>
              <w:rPr>
                <w:rFonts w:ascii="Times New Roman" w:hAnsi="Times New Roman" w:cs="Times New Roman"/>
                <w:sz w:val="20"/>
                <w:szCs w:val="20"/>
              </w:rPr>
            </w:pPr>
            <w:r w:rsidRPr="00202E3C">
              <w:rPr>
                <w:rFonts w:ascii="Times New Roman" w:hAnsi="Times New Roman" w:cs="Times New Roman"/>
                <w:sz w:val="20"/>
                <w:szCs w:val="20"/>
              </w:rPr>
              <w:t>8(84673) 65-5-75</w:t>
            </w:r>
          </w:p>
        </w:tc>
      </w:tr>
      <w:tr w:rsidR="00D94BC3" w:rsidRPr="00202E3C" w:rsidTr="006B0E15">
        <w:trPr>
          <w:cantSplit/>
          <w:trHeight w:val="240"/>
        </w:trPr>
        <w:tc>
          <w:tcPr>
            <w:tcW w:w="1678" w:type="pct"/>
            <w:tcBorders>
              <w:top w:val="single" w:sz="6" w:space="0" w:color="auto"/>
              <w:left w:val="single" w:sz="6" w:space="0" w:color="auto"/>
              <w:bottom w:val="single" w:sz="6" w:space="0" w:color="auto"/>
              <w:right w:val="single" w:sz="6" w:space="0" w:color="auto"/>
            </w:tcBorders>
          </w:tcPr>
          <w:p w:rsidR="00D94BC3" w:rsidRPr="00202E3C" w:rsidRDefault="00D94BC3" w:rsidP="00D94BC3">
            <w:pPr>
              <w:autoSpaceDE w:val="0"/>
              <w:autoSpaceDN w:val="0"/>
              <w:adjustRightInd w:val="0"/>
              <w:spacing w:after="0" w:line="240" w:lineRule="auto"/>
              <w:rPr>
                <w:rFonts w:ascii="Times New Roman" w:hAnsi="Times New Roman" w:cs="Times New Roman"/>
                <w:sz w:val="20"/>
                <w:szCs w:val="20"/>
              </w:rPr>
            </w:pPr>
            <w:r w:rsidRPr="00202E3C">
              <w:rPr>
                <w:rFonts w:ascii="Times New Roman" w:hAnsi="Times New Roman" w:cs="Times New Roman"/>
                <w:sz w:val="20"/>
                <w:szCs w:val="20"/>
              </w:rPr>
              <w:t>E-</w:t>
            </w:r>
            <w:proofErr w:type="spellStart"/>
            <w:r w:rsidRPr="00202E3C">
              <w:rPr>
                <w:rFonts w:ascii="Times New Roman" w:hAnsi="Times New Roman" w:cs="Times New Roman"/>
                <w:sz w:val="20"/>
                <w:szCs w:val="20"/>
              </w:rPr>
              <w:t>mail</w:t>
            </w:r>
            <w:proofErr w:type="spellEnd"/>
          </w:p>
        </w:tc>
        <w:tc>
          <w:tcPr>
            <w:tcW w:w="3322" w:type="pct"/>
            <w:tcBorders>
              <w:top w:val="single" w:sz="6" w:space="0" w:color="auto"/>
              <w:left w:val="single" w:sz="6" w:space="0" w:color="auto"/>
              <w:bottom w:val="single" w:sz="6" w:space="0" w:color="auto"/>
              <w:right w:val="single" w:sz="6" w:space="0" w:color="auto"/>
            </w:tcBorders>
          </w:tcPr>
          <w:p w:rsidR="00D94BC3" w:rsidRPr="00202E3C" w:rsidRDefault="002D6D5B" w:rsidP="00202E3C">
            <w:pPr>
              <w:autoSpaceDE w:val="0"/>
              <w:autoSpaceDN w:val="0"/>
              <w:adjustRightInd w:val="0"/>
              <w:spacing w:after="0" w:line="240" w:lineRule="auto"/>
              <w:jc w:val="center"/>
              <w:rPr>
                <w:rFonts w:ascii="Times New Roman" w:hAnsi="Times New Roman" w:cs="Times New Roman"/>
                <w:sz w:val="20"/>
                <w:szCs w:val="20"/>
              </w:rPr>
            </w:pPr>
            <w:hyperlink r:id="rId44" w:history="1">
              <w:r w:rsidR="00D94BC3" w:rsidRPr="00202E3C">
                <w:rPr>
                  <w:rFonts w:ascii="Times New Roman" w:hAnsi="Times New Roman" w:cs="Times New Roman"/>
                  <w:color w:val="0000FF" w:themeColor="hyperlink"/>
                  <w:sz w:val="20"/>
                  <w:szCs w:val="20"/>
                  <w:u w:val="single"/>
                  <w:lang w:val="en-US"/>
                </w:rPr>
                <w:t>SPBDSO@admbg.org</w:t>
              </w:r>
            </w:hyperlink>
          </w:p>
        </w:tc>
      </w:tr>
    </w:tbl>
    <w:p w:rsidR="00D94BC3" w:rsidRPr="00D94BC3" w:rsidRDefault="00D94BC3" w:rsidP="00A5000F">
      <w:pPr>
        <w:spacing w:after="0" w:line="240" w:lineRule="auto"/>
        <w:rPr>
          <w:rFonts w:ascii="Times New Roman" w:eastAsia="MS Mincho" w:hAnsi="Times New Roman" w:cs="Times New Roman"/>
          <w:sz w:val="24"/>
          <w:szCs w:val="24"/>
        </w:rPr>
      </w:pPr>
    </w:p>
    <w:p w:rsidR="00D94BC3" w:rsidRPr="00D94BC3" w:rsidRDefault="00D94BC3" w:rsidP="00D94BC3">
      <w:pPr>
        <w:spacing w:after="0" w:line="240" w:lineRule="auto"/>
        <w:jc w:val="center"/>
        <w:rPr>
          <w:rFonts w:ascii="Times New Roman" w:hAnsi="Times New Roman" w:cs="Times New Roman"/>
          <w:b/>
          <w:sz w:val="24"/>
          <w:szCs w:val="24"/>
        </w:rPr>
      </w:pPr>
      <w:r w:rsidRPr="00D94BC3">
        <w:rPr>
          <w:rFonts w:ascii="Times New Roman" w:hAnsi="Times New Roman" w:cs="Times New Roman"/>
          <w:b/>
          <w:sz w:val="24"/>
          <w:szCs w:val="24"/>
        </w:rPr>
        <w:t>КОНТАКТНЫЕ КООРДИНАТЫ</w:t>
      </w:r>
    </w:p>
    <w:p w:rsidR="00D94BC3" w:rsidRPr="00D94BC3" w:rsidRDefault="00D94BC3" w:rsidP="00D94BC3">
      <w:pPr>
        <w:spacing w:after="0" w:line="240" w:lineRule="auto"/>
        <w:jc w:val="center"/>
        <w:rPr>
          <w:rFonts w:ascii="Times New Roman" w:hAnsi="Times New Roman" w:cs="Times New Roman"/>
          <w:sz w:val="24"/>
          <w:szCs w:val="24"/>
        </w:rPr>
      </w:pPr>
      <w:r w:rsidRPr="00D94BC3">
        <w:rPr>
          <w:rFonts w:ascii="Times New Roman" w:hAnsi="Times New Roman" w:cs="Times New Roman"/>
          <w:b/>
          <w:sz w:val="24"/>
          <w:szCs w:val="24"/>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r w:rsidRPr="00D94BC3">
        <w:rPr>
          <w:rFonts w:ascii="Times New Roman" w:hAnsi="Times New Roman" w:cs="Times New Roman"/>
          <w:sz w:val="24"/>
          <w:szCs w:val="24"/>
        </w:rPr>
        <w:t>»</w:t>
      </w:r>
    </w:p>
    <w:p w:rsidR="00D94BC3" w:rsidRPr="00D94BC3" w:rsidRDefault="00D94BC3" w:rsidP="00D94BC3">
      <w:pPr>
        <w:spacing w:after="0" w:line="240" w:lineRule="auto"/>
        <w:jc w:val="center"/>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4068"/>
        <w:gridCol w:w="6844"/>
      </w:tblGrid>
      <w:tr w:rsidR="00D94BC3" w:rsidRPr="00546F72" w:rsidTr="006B0E15">
        <w:trPr>
          <w:cantSplit/>
          <w:trHeight w:val="240"/>
        </w:trPr>
        <w:tc>
          <w:tcPr>
            <w:tcW w:w="1864" w:type="pct"/>
            <w:tcBorders>
              <w:top w:val="single" w:sz="6" w:space="0" w:color="auto"/>
              <w:left w:val="single" w:sz="6" w:space="0" w:color="auto"/>
              <w:bottom w:val="single" w:sz="6" w:space="0" w:color="auto"/>
              <w:right w:val="single" w:sz="6" w:space="0" w:color="auto"/>
            </w:tcBorders>
          </w:tcPr>
          <w:p w:rsidR="00D94BC3" w:rsidRPr="00546F72" w:rsidRDefault="00D94BC3" w:rsidP="00D94BC3">
            <w:pPr>
              <w:autoSpaceDE w:val="0"/>
              <w:autoSpaceDN w:val="0"/>
              <w:adjustRightInd w:val="0"/>
              <w:spacing w:after="0" w:line="240" w:lineRule="auto"/>
              <w:rPr>
                <w:rFonts w:ascii="Times New Roman" w:hAnsi="Times New Roman" w:cs="Times New Roman"/>
                <w:sz w:val="20"/>
                <w:szCs w:val="20"/>
              </w:rPr>
            </w:pPr>
            <w:r w:rsidRPr="00546F72">
              <w:rPr>
                <w:rFonts w:ascii="Times New Roman" w:hAnsi="Times New Roman" w:cs="Times New Roman"/>
                <w:sz w:val="20"/>
                <w:szCs w:val="20"/>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D94BC3" w:rsidRPr="00546F72" w:rsidRDefault="00D94BC3" w:rsidP="00546F72">
            <w:pPr>
              <w:autoSpaceDE w:val="0"/>
              <w:autoSpaceDN w:val="0"/>
              <w:adjustRightInd w:val="0"/>
              <w:spacing w:after="0" w:line="240" w:lineRule="auto"/>
              <w:jc w:val="center"/>
              <w:rPr>
                <w:rFonts w:ascii="Times New Roman" w:hAnsi="Times New Roman" w:cs="Times New Roman"/>
                <w:sz w:val="20"/>
                <w:szCs w:val="20"/>
              </w:rPr>
            </w:pPr>
            <w:r w:rsidRPr="00546F72">
              <w:rPr>
                <w:rFonts w:ascii="Times New Roman" w:hAnsi="Times New Roman" w:cs="Times New Roman"/>
                <w:sz w:val="20"/>
                <w:szCs w:val="20"/>
              </w:rPr>
              <w:t>446180, Самарская область, Большеглушицкий район, с. Большая Глушица, ул. Пионерская, 2</w:t>
            </w:r>
          </w:p>
        </w:tc>
      </w:tr>
      <w:tr w:rsidR="00D94BC3" w:rsidRPr="00546F72" w:rsidTr="006B0E15">
        <w:trPr>
          <w:cantSplit/>
          <w:trHeight w:val="240"/>
        </w:trPr>
        <w:tc>
          <w:tcPr>
            <w:tcW w:w="1864" w:type="pct"/>
            <w:tcBorders>
              <w:top w:val="single" w:sz="6" w:space="0" w:color="auto"/>
              <w:left w:val="single" w:sz="6" w:space="0" w:color="auto"/>
              <w:bottom w:val="single" w:sz="6" w:space="0" w:color="auto"/>
              <w:right w:val="single" w:sz="6" w:space="0" w:color="auto"/>
            </w:tcBorders>
          </w:tcPr>
          <w:p w:rsidR="00D94BC3" w:rsidRPr="00546F72" w:rsidRDefault="00D94BC3" w:rsidP="00D94BC3">
            <w:pPr>
              <w:autoSpaceDE w:val="0"/>
              <w:autoSpaceDN w:val="0"/>
              <w:adjustRightInd w:val="0"/>
              <w:spacing w:after="0" w:line="240" w:lineRule="auto"/>
              <w:rPr>
                <w:rFonts w:ascii="Times New Roman" w:hAnsi="Times New Roman" w:cs="Times New Roman"/>
                <w:sz w:val="20"/>
                <w:szCs w:val="20"/>
              </w:rPr>
            </w:pPr>
            <w:r w:rsidRPr="00546F72">
              <w:rPr>
                <w:rFonts w:ascii="Times New Roman" w:hAnsi="Times New Roman" w:cs="Times New Roman"/>
                <w:sz w:val="20"/>
                <w:szCs w:val="20"/>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D94BC3" w:rsidRPr="00546F72" w:rsidRDefault="002D6D5B" w:rsidP="00546F72">
            <w:pPr>
              <w:autoSpaceDE w:val="0"/>
              <w:autoSpaceDN w:val="0"/>
              <w:adjustRightInd w:val="0"/>
              <w:spacing w:after="0" w:line="240" w:lineRule="auto"/>
              <w:jc w:val="center"/>
              <w:rPr>
                <w:rFonts w:ascii="Times New Roman" w:hAnsi="Times New Roman" w:cs="Times New Roman"/>
                <w:b/>
                <w:bCs/>
                <w:sz w:val="20"/>
                <w:szCs w:val="20"/>
              </w:rPr>
            </w:pPr>
            <w:hyperlink r:id="rId45" w:history="1">
              <w:r w:rsidR="00D94BC3" w:rsidRPr="00546F72">
                <w:rPr>
                  <w:rFonts w:ascii="Times New Roman" w:hAnsi="Times New Roman" w:cs="Times New Roman"/>
                  <w:sz w:val="20"/>
                  <w:szCs w:val="20"/>
                  <w:u w:val="single"/>
                  <w:lang w:val="en-US"/>
                </w:rPr>
                <w:t>http</w:t>
              </w:r>
              <w:r w:rsidR="00D94BC3" w:rsidRPr="00546F72">
                <w:rPr>
                  <w:rFonts w:ascii="Times New Roman" w:hAnsi="Times New Roman" w:cs="Times New Roman"/>
                  <w:sz w:val="20"/>
                  <w:szCs w:val="20"/>
                  <w:u w:val="single"/>
                </w:rPr>
                <w:t>://</w:t>
              </w:r>
              <w:r w:rsidR="00D94BC3" w:rsidRPr="00546F72">
                <w:rPr>
                  <w:rFonts w:ascii="Times New Roman" w:hAnsi="Times New Roman" w:cs="Times New Roman"/>
                  <w:sz w:val="20"/>
                  <w:szCs w:val="20"/>
                  <w:u w:val="single"/>
                  <w:lang w:val="en-US"/>
                </w:rPr>
                <w:t>www</w:t>
              </w:r>
              <w:r w:rsidR="00D94BC3" w:rsidRPr="00546F72">
                <w:rPr>
                  <w:rFonts w:ascii="Times New Roman" w:hAnsi="Times New Roman" w:cs="Times New Roman"/>
                  <w:sz w:val="20"/>
                  <w:szCs w:val="20"/>
                  <w:u w:val="single"/>
                </w:rPr>
                <w:t>.</w:t>
              </w:r>
              <w:proofErr w:type="spellStart"/>
              <w:r w:rsidR="00D94BC3" w:rsidRPr="00546F72">
                <w:rPr>
                  <w:rFonts w:ascii="Times New Roman" w:hAnsi="Times New Roman" w:cs="Times New Roman"/>
                  <w:sz w:val="20"/>
                  <w:szCs w:val="20"/>
                  <w:u w:val="single"/>
                  <w:lang w:val="en-US"/>
                </w:rPr>
                <w:t>mfc</w:t>
              </w:r>
              <w:proofErr w:type="spellEnd"/>
              <w:r w:rsidR="00D94BC3" w:rsidRPr="00546F72">
                <w:rPr>
                  <w:rFonts w:ascii="Times New Roman" w:hAnsi="Times New Roman" w:cs="Times New Roman"/>
                  <w:sz w:val="20"/>
                  <w:szCs w:val="20"/>
                  <w:u w:val="single"/>
                </w:rPr>
                <w:t>63.ru</w:t>
              </w:r>
            </w:hyperlink>
          </w:p>
        </w:tc>
      </w:tr>
      <w:tr w:rsidR="00D94BC3" w:rsidRPr="00546F72" w:rsidTr="006B0E15">
        <w:trPr>
          <w:cantSplit/>
          <w:trHeight w:val="240"/>
        </w:trPr>
        <w:tc>
          <w:tcPr>
            <w:tcW w:w="1864" w:type="pct"/>
            <w:tcBorders>
              <w:top w:val="single" w:sz="6" w:space="0" w:color="auto"/>
              <w:left w:val="single" w:sz="6" w:space="0" w:color="auto"/>
              <w:bottom w:val="single" w:sz="6" w:space="0" w:color="auto"/>
              <w:right w:val="single" w:sz="6" w:space="0" w:color="auto"/>
            </w:tcBorders>
          </w:tcPr>
          <w:p w:rsidR="00D94BC3" w:rsidRPr="00546F72" w:rsidRDefault="00D94BC3" w:rsidP="00D94BC3">
            <w:pPr>
              <w:autoSpaceDE w:val="0"/>
              <w:autoSpaceDN w:val="0"/>
              <w:adjustRightInd w:val="0"/>
              <w:spacing w:after="0" w:line="240" w:lineRule="auto"/>
              <w:rPr>
                <w:rFonts w:ascii="Times New Roman" w:hAnsi="Times New Roman" w:cs="Times New Roman"/>
                <w:sz w:val="20"/>
                <w:szCs w:val="20"/>
              </w:rPr>
            </w:pPr>
            <w:r w:rsidRPr="00546F72">
              <w:rPr>
                <w:rFonts w:ascii="Times New Roman" w:hAnsi="Times New Roman" w:cs="Times New Roman"/>
                <w:sz w:val="20"/>
                <w:szCs w:val="20"/>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D94BC3" w:rsidRPr="00546F72" w:rsidRDefault="00D94BC3" w:rsidP="00546F72">
            <w:pPr>
              <w:autoSpaceDE w:val="0"/>
              <w:autoSpaceDN w:val="0"/>
              <w:adjustRightInd w:val="0"/>
              <w:spacing w:after="0" w:line="240" w:lineRule="auto"/>
              <w:jc w:val="center"/>
              <w:rPr>
                <w:rFonts w:ascii="Times New Roman" w:hAnsi="Times New Roman" w:cs="Times New Roman"/>
                <w:b/>
                <w:sz w:val="20"/>
                <w:szCs w:val="20"/>
              </w:rPr>
            </w:pPr>
            <w:r w:rsidRPr="00546F72">
              <w:rPr>
                <w:rFonts w:ascii="Times New Roman" w:hAnsi="Times New Roman" w:cs="Times New Roman"/>
                <w:b/>
                <w:bCs/>
                <w:sz w:val="20"/>
                <w:szCs w:val="20"/>
                <w:lang w:val="en-US"/>
              </w:rPr>
              <w:t>8(84673) 21111</w:t>
            </w:r>
          </w:p>
        </w:tc>
      </w:tr>
      <w:tr w:rsidR="00D94BC3" w:rsidRPr="00546F72" w:rsidTr="006B0E15">
        <w:trPr>
          <w:cantSplit/>
          <w:trHeight w:val="240"/>
        </w:trPr>
        <w:tc>
          <w:tcPr>
            <w:tcW w:w="1864" w:type="pct"/>
            <w:tcBorders>
              <w:top w:val="single" w:sz="6" w:space="0" w:color="auto"/>
              <w:left w:val="single" w:sz="6" w:space="0" w:color="auto"/>
              <w:bottom w:val="single" w:sz="6" w:space="0" w:color="auto"/>
              <w:right w:val="single" w:sz="6" w:space="0" w:color="auto"/>
            </w:tcBorders>
          </w:tcPr>
          <w:p w:rsidR="00D94BC3" w:rsidRPr="00546F72" w:rsidRDefault="00D94BC3" w:rsidP="00D94BC3">
            <w:pPr>
              <w:autoSpaceDE w:val="0"/>
              <w:autoSpaceDN w:val="0"/>
              <w:adjustRightInd w:val="0"/>
              <w:spacing w:after="0" w:line="240" w:lineRule="auto"/>
              <w:rPr>
                <w:rFonts w:ascii="Times New Roman" w:hAnsi="Times New Roman" w:cs="Times New Roman"/>
                <w:sz w:val="20"/>
                <w:szCs w:val="20"/>
              </w:rPr>
            </w:pPr>
            <w:r w:rsidRPr="00546F72">
              <w:rPr>
                <w:rFonts w:ascii="Times New Roman" w:hAnsi="Times New Roman" w:cs="Times New Roman"/>
                <w:sz w:val="20"/>
                <w:szCs w:val="20"/>
              </w:rPr>
              <w:t>E-</w:t>
            </w:r>
            <w:proofErr w:type="spellStart"/>
            <w:r w:rsidRPr="00546F72">
              <w:rPr>
                <w:rFonts w:ascii="Times New Roman" w:hAnsi="Times New Roman" w:cs="Times New Roman"/>
                <w:sz w:val="20"/>
                <w:szCs w:val="20"/>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D94BC3" w:rsidRPr="00546F72" w:rsidRDefault="002D6D5B" w:rsidP="00546F72">
            <w:pPr>
              <w:autoSpaceDE w:val="0"/>
              <w:autoSpaceDN w:val="0"/>
              <w:adjustRightInd w:val="0"/>
              <w:spacing w:after="0" w:line="240" w:lineRule="auto"/>
              <w:jc w:val="center"/>
              <w:rPr>
                <w:rFonts w:ascii="Times New Roman" w:hAnsi="Times New Roman" w:cs="Times New Roman"/>
                <w:sz w:val="20"/>
                <w:szCs w:val="20"/>
              </w:rPr>
            </w:pPr>
            <w:hyperlink r:id="rId46" w:history="1">
              <w:r w:rsidR="00D94BC3" w:rsidRPr="00546F72">
                <w:rPr>
                  <w:rFonts w:ascii="Times New Roman" w:hAnsi="Times New Roman" w:cs="Times New Roman"/>
                  <w:b/>
                  <w:bCs/>
                  <w:sz w:val="20"/>
                  <w:szCs w:val="20"/>
                  <w:lang w:val="en-US"/>
                </w:rPr>
                <w:t>mfcbg@admbg.org</w:t>
              </w:r>
            </w:hyperlink>
          </w:p>
        </w:tc>
      </w:tr>
      <w:tr w:rsidR="00D94BC3" w:rsidRPr="00546F72" w:rsidTr="006B0E15">
        <w:trPr>
          <w:cantSplit/>
          <w:trHeight w:val="240"/>
        </w:trPr>
        <w:tc>
          <w:tcPr>
            <w:tcW w:w="1864" w:type="pct"/>
            <w:tcBorders>
              <w:top w:val="single" w:sz="6" w:space="0" w:color="auto"/>
              <w:left w:val="single" w:sz="6" w:space="0" w:color="auto"/>
              <w:bottom w:val="single" w:sz="6" w:space="0" w:color="auto"/>
              <w:right w:val="single" w:sz="6" w:space="0" w:color="auto"/>
            </w:tcBorders>
          </w:tcPr>
          <w:p w:rsidR="00D94BC3" w:rsidRPr="00546F72" w:rsidRDefault="00D94BC3" w:rsidP="00D94BC3">
            <w:pPr>
              <w:autoSpaceDE w:val="0"/>
              <w:autoSpaceDN w:val="0"/>
              <w:adjustRightInd w:val="0"/>
              <w:spacing w:after="0" w:line="240" w:lineRule="auto"/>
              <w:rPr>
                <w:rFonts w:ascii="Times New Roman" w:hAnsi="Times New Roman" w:cs="Times New Roman"/>
                <w:sz w:val="20"/>
                <w:szCs w:val="20"/>
              </w:rPr>
            </w:pPr>
            <w:r w:rsidRPr="00546F72">
              <w:rPr>
                <w:rFonts w:ascii="Times New Roman" w:hAnsi="Times New Roman" w:cs="Times New Roman"/>
                <w:sz w:val="20"/>
                <w:szCs w:val="20"/>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D94BC3" w:rsidRPr="00546F72" w:rsidRDefault="00D94BC3" w:rsidP="00546F72">
            <w:pPr>
              <w:autoSpaceDE w:val="0"/>
              <w:autoSpaceDN w:val="0"/>
              <w:adjustRightInd w:val="0"/>
              <w:spacing w:after="0" w:line="240" w:lineRule="auto"/>
              <w:jc w:val="center"/>
              <w:rPr>
                <w:rFonts w:ascii="Times New Roman" w:hAnsi="Times New Roman" w:cs="Times New Roman"/>
                <w:b/>
                <w:sz w:val="20"/>
                <w:szCs w:val="20"/>
              </w:rPr>
            </w:pPr>
            <w:r w:rsidRPr="00546F72">
              <w:rPr>
                <w:rFonts w:ascii="Times New Roman" w:hAnsi="Times New Roman" w:cs="Times New Roman"/>
                <w:sz w:val="20"/>
                <w:szCs w:val="20"/>
              </w:rPr>
              <w:t>Понедельник-Пятница 08.00 – 16.00</w:t>
            </w:r>
          </w:p>
        </w:tc>
      </w:tr>
    </w:tbl>
    <w:p w:rsidR="00D94BC3" w:rsidRPr="00D94BC3" w:rsidRDefault="00D94BC3" w:rsidP="00D94BC3">
      <w:pPr>
        <w:spacing w:after="0" w:line="240" w:lineRule="auto"/>
        <w:rPr>
          <w:rFonts w:ascii="Times New Roman" w:eastAsia="Calibri" w:hAnsi="Times New Roman" w:cs="Times New Roman"/>
          <w:sz w:val="24"/>
          <w:szCs w:val="24"/>
          <w:lang w:val="en-US" w:eastAsia="en-US"/>
        </w:rPr>
      </w:pPr>
    </w:p>
    <w:p w:rsidR="00D94BC3" w:rsidRPr="00A5000F" w:rsidRDefault="00D94BC3" w:rsidP="00D94BC3">
      <w:pPr>
        <w:autoSpaceDE w:val="0"/>
        <w:autoSpaceDN w:val="0"/>
        <w:adjustRightInd w:val="0"/>
        <w:spacing w:after="0" w:line="240" w:lineRule="auto"/>
        <w:jc w:val="right"/>
        <w:outlineLvl w:val="0"/>
        <w:rPr>
          <w:rFonts w:ascii="Times New Roman" w:hAnsi="Times New Roman" w:cs="Times New Roman"/>
          <w:b/>
          <w:sz w:val="20"/>
          <w:szCs w:val="20"/>
        </w:rPr>
      </w:pPr>
      <w:r w:rsidRPr="00A5000F">
        <w:rPr>
          <w:rFonts w:ascii="Times New Roman" w:hAnsi="Times New Roman" w:cs="Times New Roman"/>
          <w:b/>
          <w:sz w:val="20"/>
          <w:szCs w:val="20"/>
        </w:rPr>
        <w:t>Приложение 2</w:t>
      </w:r>
    </w:p>
    <w:p w:rsidR="00D94BC3" w:rsidRPr="00A5000F"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A5000F">
        <w:rPr>
          <w:rFonts w:ascii="Times New Roman" w:hAnsi="Times New Roman" w:cs="Times New Roman"/>
          <w:b/>
          <w:sz w:val="20"/>
          <w:szCs w:val="20"/>
        </w:rPr>
        <w:t xml:space="preserve">к </w:t>
      </w:r>
      <w:r w:rsidRPr="00A5000F">
        <w:rPr>
          <w:rFonts w:ascii="Times New Roman" w:eastAsia="Times New Roman" w:hAnsi="Times New Roman" w:cs="Times New Roman"/>
          <w:b/>
          <w:color w:val="000000"/>
          <w:sz w:val="20"/>
          <w:szCs w:val="20"/>
        </w:rPr>
        <w:t>Административному регламенту предоставления</w:t>
      </w:r>
    </w:p>
    <w:p w:rsidR="00D94BC3" w:rsidRPr="00A5000F"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A5000F">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A5000F"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A5000F">
        <w:rPr>
          <w:rFonts w:ascii="Times New Roman" w:eastAsia="Times New Roman" w:hAnsi="Times New Roman" w:cs="Times New Roman"/>
          <w:b/>
          <w:color w:val="000000"/>
          <w:sz w:val="20"/>
          <w:szCs w:val="20"/>
        </w:rPr>
        <w:t>муниципального района Большеглушицкий</w:t>
      </w:r>
    </w:p>
    <w:p w:rsidR="00D94BC3" w:rsidRPr="00A5000F"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A5000F">
        <w:rPr>
          <w:rFonts w:ascii="Times New Roman" w:eastAsia="Times New Roman" w:hAnsi="Times New Roman" w:cs="Times New Roman"/>
          <w:b/>
          <w:color w:val="000000"/>
          <w:sz w:val="20"/>
          <w:szCs w:val="20"/>
        </w:rPr>
        <w:t xml:space="preserve"> Самарской области</w:t>
      </w:r>
    </w:p>
    <w:p w:rsidR="00D94BC3" w:rsidRPr="00A5000F" w:rsidRDefault="00D94BC3" w:rsidP="00D94BC3">
      <w:pPr>
        <w:spacing w:after="0" w:line="240" w:lineRule="auto"/>
        <w:ind w:left="4860"/>
        <w:jc w:val="right"/>
        <w:rPr>
          <w:rFonts w:ascii="Times New Roman" w:hAnsi="Times New Roman" w:cs="Times New Roman"/>
          <w:b/>
          <w:sz w:val="20"/>
          <w:szCs w:val="20"/>
        </w:rPr>
      </w:pPr>
      <w:r w:rsidRPr="00A5000F">
        <w:rPr>
          <w:rFonts w:ascii="Times New Roman" w:eastAsia="Times New Roman" w:hAnsi="Times New Roman" w:cs="Times New Roman"/>
          <w:b/>
          <w:color w:val="000000"/>
          <w:sz w:val="20"/>
          <w:szCs w:val="20"/>
        </w:rPr>
        <w:t xml:space="preserve">муниципальной услуги </w:t>
      </w:r>
      <w:r w:rsidRPr="00A5000F">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94BC3" w:rsidRPr="00D94BC3" w:rsidRDefault="00D94BC3" w:rsidP="00D94BC3">
      <w:pPr>
        <w:spacing w:after="0" w:line="240" w:lineRule="auto"/>
        <w:ind w:left="4860"/>
        <w:jc w:val="right"/>
      </w:pPr>
    </w:p>
    <w:tbl>
      <w:tblPr>
        <w:tblW w:w="0" w:type="auto"/>
        <w:tblLook w:val="04A0" w:firstRow="1" w:lastRow="0" w:firstColumn="1" w:lastColumn="0" w:noHBand="0" w:noVBand="1"/>
      </w:tblPr>
      <w:tblGrid>
        <w:gridCol w:w="4892"/>
        <w:gridCol w:w="6096"/>
      </w:tblGrid>
      <w:tr w:rsidR="00D94BC3" w:rsidRPr="00D94BC3" w:rsidTr="006B0E15">
        <w:tc>
          <w:tcPr>
            <w:tcW w:w="499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256"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Главе сельского поселения Большая Дергуновка</w:t>
            </w:r>
          </w:p>
        </w:tc>
      </w:tr>
      <w:tr w:rsidR="00D94BC3" w:rsidRPr="00D94BC3" w:rsidTr="006B0E15">
        <w:tc>
          <w:tcPr>
            <w:tcW w:w="499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256"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tc>
      </w:tr>
      <w:tr w:rsidR="00D94BC3" w:rsidRPr="00D94BC3" w:rsidTr="006B0E15">
        <w:tc>
          <w:tcPr>
            <w:tcW w:w="499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(наименование руководителя и  уполномоченного органа)</w:t>
            </w:r>
          </w:p>
        </w:tc>
      </w:tr>
      <w:tr w:rsidR="00D94BC3" w:rsidRPr="00D94BC3" w:rsidTr="006B0E15">
        <w:tc>
          <w:tcPr>
            <w:tcW w:w="499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rPr>
                <w:rFonts w:ascii="Calibri" w:eastAsia="Calibri" w:hAnsi="Calibri"/>
                <w:lang w:eastAsia="en-US"/>
              </w:rPr>
            </w:pPr>
            <w:r w:rsidRPr="00D94BC3">
              <w:rPr>
                <w:sz w:val="20"/>
                <w:szCs w:val="20"/>
              </w:rPr>
              <w:t>__________________________________________________________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(для юридических лиц: наименование,    место нахождения,  ОГРН, ИНН &lt;1&gt;</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p>
        </w:tc>
      </w:tr>
      <w:tr w:rsidR="00D94BC3" w:rsidRPr="00D94BC3" w:rsidTr="006B0E15">
        <w:tc>
          <w:tcPr>
            <w:tcW w:w="499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Calibri" w:eastAsia="Calibri" w:hAnsi="Calibri"/>
                <w:lang w:eastAsia="en-US"/>
              </w:rPr>
            </w:pPr>
            <w:r w:rsidRPr="00D94BC3">
              <w:lastRenderedPageBreak/>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_________________________________________________________                                  (наименование, серия и номер, дата выдачи,  наименование органа, выдавшего документ)</w:t>
            </w:r>
          </w:p>
        </w:tc>
      </w:tr>
      <w:tr w:rsidR="00D94BC3" w:rsidRPr="00D94BC3" w:rsidTr="006B0E15">
        <w:tc>
          <w:tcPr>
            <w:tcW w:w="499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(телефон, факс)</w:t>
            </w:r>
          </w:p>
        </w:tc>
      </w:tr>
      <w:tr w:rsidR="00D94BC3" w:rsidRPr="00D94BC3" w:rsidTr="006B0E15">
        <w:tc>
          <w:tcPr>
            <w:tcW w:w="499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(почтовый адрес и (или) адрес электронной   почты для связи)</w:t>
            </w:r>
          </w:p>
        </w:tc>
      </w:tr>
    </w:tbl>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ЗАЯВЛЕНИЕ</w:t>
      </w:r>
    </w:p>
    <w:p w:rsidR="00D94BC3" w:rsidRPr="00D94BC3" w:rsidRDefault="00D94BC3" w:rsidP="00D94BC3">
      <w:pPr>
        <w:spacing w:after="0" w:line="240" w:lineRule="auto"/>
        <w:jc w:val="center"/>
        <w:rPr>
          <w:rFonts w:ascii="Times New Roman" w:eastAsia="Times New Roman" w:hAnsi="Times New Roman" w:cs="Times New Roman"/>
          <w:sz w:val="24"/>
          <w:szCs w:val="24"/>
          <w:lang w:eastAsia="en-US"/>
        </w:rPr>
      </w:pPr>
      <w:r w:rsidRPr="00D94BC3">
        <w:rPr>
          <w:rFonts w:ascii="Times New Roman" w:eastAsia="Times New Roman" w:hAnsi="Times New Roman" w:cs="Times New Roman"/>
          <w:sz w:val="24"/>
          <w:szCs w:val="24"/>
          <w:lang w:eastAsia="en-US"/>
        </w:rPr>
        <w:t xml:space="preserve">о перераспределении земель и (или) земельных участков, </w:t>
      </w:r>
      <w:r w:rsidRPr="00D94BC3">
        <w:rPr>
          <w:rFonts w:ascii="Times New Roman" w:eastAsia="Calibri" w:hAnsi="Times New Roman" w:cs="Times New Roman"/>
          <w:sz w:val="24"/>
          <w:szCs w:val="24"/>
          <w:lang w:eastAsia="en-US"/>
        </w:rPr>
        <w:t>находящихся в муниципальной собственности сельского поселения Большая Дергуновка муниципального района Большеглушицкий Самарской области</w:t>
      </w:r>
      <w:r w:rsidRPr="00D94BC3">
        <w:rPr>
          <w:rFonts w:ascii="Times New Roman" w:eastAsia="Times New Roman" w:hAnsi="Times New Roman" w:cs="Times New Roman"/>
          <w:sz w:val="24"/>
          <w:szCs w:val="24"/>
          <w:lang w:eastAsia="en-US"/>
        </w:rPr>
        <w:t>, и земельных участков, находящихся в частной собственности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Прошу  осуществить </w:t>
      </w:r>
      <w:r w:rsidRPr="00D94BC3">
        <w:rPr>
          <w:rFonts w:ascii="Times New Roman" w:eastAsia="Times New Roman" w:hAnsi="Times New Roman" w:cs="Times New Roman"/>
          <w:sz w:val="24"/>
          <w:szCs w:val="24"/>
          <w:lang w:eastAsia="en-US"/>
        </w:rPr>
        <w:t xml:space="preserve">перераспределение земель и (или) земельных участков, </w:t>
      </w:r>
      <w:r w:rsidRPr="00D94BC3">
        <w:rPr>
          <w:rFonts w:ascii="Times New Roman" w:eastAsia="Calibri" w:hAnsi="Times New Roman" w:cs="Times New Roman"/>
          <w:sz w:val="24"/>
          <w:szCs w:val="24"/>
          <w:lang w:eastAsia="en-US"/>
        </w:rPr>
        <w:t>находящихся в муниципальной собственности сельского поселения Большая Дергуновка муниципального района Большеглушицкий Самарской области</w:t>
      </w:r>
      <w:r w:rsidRPr="00D94BC3">
        <w:rPr>
          <w:rFonts w:ascii="Times New Roman" w:eastAsia="Times New Roman" w:hAnsi="Times New Roman" w:cs="Times New Roman"/>
          <w:sz w:val="24"/>
          <w:szCs w:val="24"/>
          <w:lang w:eastAsia="en-US"/>
        </w:rPr>
        <w:t>, и земельных участков, находящихся в частной собственности</w:t>
      </w:r>
      <w:r w:rsidRPr="00D94BC3">
        <w:rPr>
          <w:rFonts w:ascii="Times New Roman" w:eastAsia="Calibri" w:hAnsi="Times New Roman" w:cs="Times New Roman"/>
          <w:sz w:val="24"/>
          <w:szCs w:val="24"/>
          <w:lang w:eastAsia="en-US"/>
        </w:rPr>
        <w:t xml:space="preserve">, имеющих следующие кадастровые номера:     </w:t>
      </w:r>
    </w:p>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1) ________________________;   </w:t>
      </w:r>
    </w:p>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2) ________________________;  </w:t>
      </w:r>
    </w:p>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3) _________________________ на основании подпункта __________ &lt;2&gt; пункта 1.2 Административного регламента  предоставления    муниципальной    услуги  «</w:t>
      </w:r>
      <w:r w:rsidRPr="00D94BC3">
        <w:rPr>
          <w:rFonts w:ascii="Times New Roman" w:eastAsia="Times New Roman" w:hAnsi="Times New Roman" w:cs="Times New Roman"/>
          <w:sz w:val="24"/>
          <w:szCs w:val="24"/>
          <w:lang w:eastAsia="en-US"/>
        </w:rPr>
        <w:t xml:space="preserve">Заключение соглашений о перераспределении земель и (или) земельных участков, </w:t>
      </w:r>
      <w:r w:rsidRPr="00D94BC3">
        <w:rPr>
          <w:rFonts w:ascii="Times New Roman" w:eastAsia="Calibri" w:hAnsi="Times New Roman" w:cs="Times New Roman"/>
          <w:sz w:val="24"/>
          <w:szCs w:val="24"/>
          <w:lang w:eastAsia="en-US"/>
        </w:rPr>
        <w:t>находящихся в муниципальной собственности</w:t>
      </w:r>
      <w:r w:rsidRPr="00D94BC3">
        <w:rPr>
          <w:rFonts w:ascii="Times New Roman" w:eastAsia="Times New Roman" w:hAnsi="Times New Roman" w:cs="Times New Roman"/>
          <w:sz w:val="24"/>
          <w:szCs w:val="24"/>
          <w:lang w:eastAsia="en-US"/>
        </w:rPr>
        <w:t>, и земельных участков, находящихся в частной собственности».</w:t>
      </w:r>
      <w:r w:rsidRPr="00D94BC3">
        <w:rPr>
          <w:rFonts w:ascii="Times New Roman" w:eastAsia="Calibri" w:hAnsi="Times New Roman" w:cs="Times New Roman"/>
          <w:sz w:val="24"/>
          <w:szCs w:val="24"/>
          <w:lang w:eastAsia="en-US"/>
        </w:rPr>
        <w:t xml:space="preserve"> Информирую о реквизитах утвержденного проекта межевания территории &lt;3&gt;: ______________________________________________________________________________________________________________________________________________________________________   </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Прошу  результат  предоставления муниципальной услуги в форме документа на бумажном носителе прошу:    </w:t>
      </w:r>
    </w:p>
    <w:p w:rsidR="00D94BC3" w:rsidRPr="00D94BC3" w:rsidRDefault="00D94BC3" w:rsidP="00D94BC3">
      <w:pPr>
        <w:spacing w:after="0" w:line="240" w:lineRule="auto"/>
        <w:ind w:firstLine="567"/>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а) вручить лично;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б) направить  по месту  фактического  проживания  (месту нахождения)  в форме документа на бумажном носителе    (нужное подчеркнуть).     </w:t>
      </w:r>
    </w:p>
    <w:p w:rsidR="00D94BC3" w:rsidRPr="00D94BC3" w:rsidRDefault="00D94BC3" w:rsidP="00D94BC3">
      <w:pPr>
        <w:spacing w:after="0" w:line="240" w:lineRule="auto"/>
        <w:ind w:firstLine="567"/>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tbl>
      <w:tblPr>
        <w:tblW w:w="0" w:type="auto"/>
        <w:tblLook w:val="04A0" w:firstRow="1" w:lastRow="0" w:firstColumn="1" w:lastColumn="0" w:noHBand="0" w:noVBand="1"/>
      </w:tblPr>
      <w:tblGrid>
        <w:gridCol w:w="2976"/>
        <w:gridCol w:w="7448"/>
      </w:tblGrid>
      <w:tr w:rsidR="00D94BC3" w:rsidRPr="00D94BC3" w:rsidTr="006B0E15">
        <w:tc>
          <w:tcPr>
            <w:tcW w:w="2802" w:type="dxa"/>
            <w:shd w:val="clear" w:color="auto" w:fill="auto"/>
          </w:tcPr>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w:t>
            </w:r>
          </w:p>
        </w:tc>
        <w:tc>
          <w:tcPr>
            <w:tcW w:w="7448" w:type="dxa"/>
            <w:shd w:val="clear" w:color="auto" w:fill="auto"/>
          </w:tcPr>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__________________________________________________________</w:t>
            </w:r>
          </w:p>
        </w:tc>
      </w:tr>
      <w:tr w:rsidR="00D94BC3" w:rsidRPr="000A1ECD" w:rsidTr="006B0E15">
        <w:tc>
          <w:tcPr>
            <w:tcW w:w="2802" w:type="dxa"/>
            <w:shd w:val="clear" w:color="auto" w:fill="auto"/>
          </w:tcPr>
          <w:p w:rsidR="00D94BC3" w:rsidRPr="000A1ECD" w:rsidRDefault="00D94BC3" w:rsidP="00D94BC3">
            <w:pPr>
              <w:spacing w:after="0" w:line="240" w:lineRule="auto"/>
              <w:jc w:val="center"/>
              <w:rPr>
                <w:rFonts w:ascii="Times New Roman" w:eastAsia="Calibri" w:hAnsi="Times New Roman" w:cs="Times New Roman"/>
                <w:sz w:val="16"/>
                <w:szCs w:val="16"/>
                <w:lang w:eastAsia="en-US"/>
              </w:rPr>
            </w:pPr>
            <w:r w:rsidRPr="000A1ECD">
              <w:rPr>
                <w:rFonts w:ascii="Times New Roman" w:eastAsia="Calibri" w:hAnsi="Times New Roman" w:cs="Times New Roman"/>
                <w:sz w:val="16"/>
                <w:szCs w:val="16"/>
                <w:lang w:eastAsia="en-US"/>
              </w:rPr>
              <w:t>(подпись)</w:t>
            </w:r>
          </w:p>
        </w:tc>
        <w:tc>
          <w:tcPr>
            <w:tcW w:w="7448" w:type="dxa"/>
            <w:shd w:val="clear" w:color="auto" w:fill="auto"/>
          </w:tcPr>
          <w:p w:rsidR="00D94BC3" w:rsidRPr="000A1ECD" w:rsidRDefault="00D94BC3" w:rsidP="00D94BC3">
            <w:pPr>
              <w:spacing w:after="0" w:line="240" w:lineRule="auto"/>
              <w:jc w:val="center"/>
              <w:rPr>
                <w:rFonts w:ascii="Times New Roman" w:eastAsia="Calibri" w:hAnsi="Times New Roman" w:cs="Times New Roman"/>
                <w:sz w:val="16"/>
                <w:szCs w:val="16"/>
                <w:lang w:eastAsia="en-US"/>
              </w:rPr>
            </w:pPr>
            <w:r w:rsidRPr="000A1ECD">
              <w:rPr>
                <w:rFonts w:ascii="Times New Roman" w:eastAsia="Calibri" w:hAnsi="Times New Roman" w:cs="Times New Roman"/>
                <w:sz w:val="16"/>
                <w:szCs w:val="16"/>
                <w:lang w:eastAsia="en-US"/>
              </w:rPr>
              <w:t>(фамилия, имя и (при наличии) отчество подписавшего лица,                         наименование должности подписавшего лица либо указание (для юридических лиц)   на то, что подписавшее лицо является представителем по  доверенности)</w:t>
            </w:r>
          </w:p>
        </w:tc>
      </w:tr>
    </w:tbl>
    <w:p w:rsidR="00A5000F" w:rsidRDefault="00A5000F" w:rsidP="00A5000F">
      <w:pPr>
        <w:spacing w:after="0" w:line="24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М.П.    </w:t>
      </w:r>
    </w:p>
    <w:p w:rsidR="00D94BC3" w:rsidRPr="00D94BC3" w:rsidRDefault="00D94BC3" w:rsidP="00A5000F">
      <w:pPr>
        <w:spacing w:after="0" w:line="240" w:lineRule="auto"/>
        <w:ind w:firstLine="567"/>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_________________________________________________________________                                            </w:t>
      </w:r>
    </w:p>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    </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4"/>
          <w:szCs w:val="24"/>
          <w:lang w:eastAsia="en-US"/>
        </w:rPr>
        <w:t xml:space="preserve"> </w:t>
      </w:r>
      <w:r w:rsidRPr="00D94BC3">
        <w:rPr>
          <w:rFonts w:ascii="Times New Roman" w:eastAsia="Calibri" w:hAnsi="Times New Roman" w:cs="Times New Roman"/>
          <w:sz w:val="20"/>
          <w:szCs w:val="20"/>
          <w:lang w:eastAsia="en-US"/>
        </w:rPr>
        <w:t xml:space="preserve">&lt;1&gt; ОГРН и ИНН не указываются в отношении иностранных юридических лиц.   </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 &lt;2&gt;   Указывается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&lt;4&gt;  Указывается в случае, если заявителем является физическое лицо. </w:t>
      </w:r>
    </w:p>
    <w:p w:rsidR="00D94BC3" w:rsidRPr="000A1ECD" w:rsidRDefault="00D94BC3" w:rsidP="00D94BC3">
      <w:pPr>
        <w:spacing w:after="0" w:line="240" w:lineRule="auto"/>
        <w:jc w:val="right"/>
        <w:rPr>
          <w:rFonts w:ascii="Times New Roman" w:eastAsia="Calibri" w:hAnsi="Times New Roman" w:cs="Times New Roman"/>
          <w:b/>
          <w:sz w:val="20"/>
          <w:szCs w:val="20"/>
          <w:lang w:eastAsia="en-US"/>
        </w:rPr>
      </w:pPr>
      <w:r w:rsidRPr="00D94BC3">
        <w:rPr>
          <w:rFonts w:ascii="Times New Roman" w:eastAsia="Calibri" w:hAnsi="Times New Roman" w:cs="Times New Roman"/>
          <w:sz w:val="24"/>
          <w:szCs w:val="24"/>
          <w:lang w:eastAsia="en-US"/>
        </w:rPr>
        <w:t xml:space="preserve"> </w:t>
      </w:r>
      <w:r w:rsidRPr="000A1ECD">
        <w:rPr>
          <w:rFonts w:ascii="Times New Roman" w:eastAsia="Calibri" w:hAnsi="Times New Roman" w:cs="Times New Roman"/>
          <w:b/>
          <w:sz w:val="20"/>
          <w:szCs w:val="20"/>
          <w:lang w:eastAsia="en-US"/>
        </w:rPr>
        <w:t>Приложение 3</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hAnsi="Times New Roman" w:cs="Times New Roman"/>
          <w:b/>
          <w:sz w:val="20"/>
          <w:szCs w:val="20"/>
        </w:rPr>
        <w:t xml:space="preserve">к </w:t>
      </w:r>
      <w:r w:rsidRPr="000A1ECD">
        <w:rPr>
          <w:rFonts w:ascii="Times New Roman" w:eastAsia="Times New Roman" w:hAnsi="Times New Roman" w:cs="Times New Roman"/>
          <w:b/>
          <w:color w:val="000000"/>
          <w:sz w:val="20"/>
          <w:szCs w:val="20"/>
        </w:rPr>
        <w:t>Административному регламенту предоставления</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муниципального района Большеглушицкий</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 xml:space="preserve"> Самарской области</w:t>
      </w:r>
    </w:p>
    <w:p w:rsidR="00D94BC3" w:rsidRPr="000A1ECD" w:rsidRDefault="00D94BC3" w:rsidP="00D94BC3">
      <w:pPr>
        <w:spacing w:after="0" w:line="240" w:lineRule="auto"/>
        <w:ind w:left="4860"/>
        <w:jc w:val="right"/>
        <w:rPr>
          <w:rFonts w:ascii="Times New Roman" w:hAnsi="Times New Roman" w:cs="Times New Roman"/>
          <w:b/>
          <w:sz w:val="20"/>
          <w:szCs w:val="20"/>
        </w:rPr>
      </w:pPr>
      <w:r w:rsidRPr="000A1ECD">
        <w:rPr>
          <w:rFonts w:ascii="Times New Roman" w:eastAsia="Times New Roman" w:hAnsi="Times New Roman" w:cs="Times New Roman"/>
          <w:b/>
          <w:color w:val="000000"/>
          <w:sz w:val="20"/>
          <w:szCs w:val="20"/>
        </w:rPr>
        <w:t xml:space="preserve">муниципальной услуги </w:t>
      </w:r>
      <w:r w:rsidRPr="000A1ECD">
        <w:rPr>
          <w:rFonts w:ascii="Times New Roman" w:hAnsi="Times New Roman" w:cs="Times New Roman"/>
          <w:b/>
          <w:sz w:val="20"/>
          <w:szCs w:val="20"/>
        </w:rPr>
        <w:t xml:space="preserve">«Заключение соглашений о перераспределении земель и (или) земельных участков, </w:t>
      </w:r>
      <w:r w:rsidRPr="000A1ECD">
        <w:rPr>
          <w:rFonts w:ascii="Times New Roman" w:hAnsi="Times New Roman" w:cs="Times New Roman"/>
          <w:b/>
          <w:sz w:val="20"/>
          <w:szCs w:val="20"/>
        </w:rPr>
        <w:lastRenderedPageBreak/>
        <w:t>находящихся в муниципальной собственности, и земельных участков,  находящихся в частной собственности»</w:t>
      </w:r>
    </w:p>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Бланк уполномоченного органа</w:t>
      </w:r>
    </w:p>
    <w:tbl>
      <w:tblPr>
        <w:tblW w:w="0" w:type="auto"/>
        <w:tblLook w:val="04A0" w:firstRow="1" w:lastRow="0" w:firstColumn="1" w:lastColumn="0" w:noHBand="0" w:noVBand="1"/>
      </w:tblPr>
      <w:tblGrid>
        <w:gridCol w:w="4634"/>
        <w:gridCol w:w="5616"/>
      </w:tblGrid>
      <w:tr w:rsidR="00D94BC3" w:rsidRPr="00D94BC3" w:rsidTr="006B0E15">
        <w:tc>
          <w:tcPr>
            <w:tcW w:w="463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6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w:t>
            </w:r>
          </w:p>
        </w:tc>
      </w:tr>
      <w:tr w:rsidR="00D94BC3" w:rsidRPr="00D94BC3" w:rsidTr="006B0E15">
        <w:tc>
          <w:tcPr>
            <w:tcW w:w="463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6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наименование и почтовый адрес получателя муниципальной услуги</w:t>
            </w:r>
          </w:p>
        </w:tc>
      </w:tr>
    </w:tbl>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Уведомление</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 xml:space="preserve">    о регистрации запроса (заявления),  направленного по почте (в электронной форме)</w:t>
      </w:r>
    </w:p>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"___" ___________ 20__ г.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 ________. </w:t>
      </w:r>
    </w:p>
    <w:p w:rsidR="00D94BC3" w:rsidRPr="00D94BC3" w:rsidRDefault="00D94BC3" w:rsidP="000A1ECD">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Специалист _</w:t>
      </w:r>
      <w:r w:rsidR="000A1ECD">
        <w:rPr>
          <w:rFonts w:ascii="Times New Roman" w:eastAsia="Calibri" w:hAnsi="Times New Roman" w:cs="Times New Roman"/>
          <w:sz w:val="24"/>
          <w:szCs w:val="24"/>
          <w:lang w:eastAsia="en-US"/>
        </w:rPr>
        <w:t>______________________________</w:t>
      </w:r>
    </w:p>
    <w:tbl>
      <w:tblPr>
        <w:tblW w:w="0" w:type="auto"/>
        <w:jc w:val="center"/>
        <w:tblLook w:val="04A0" w:firstRow="1" w:lastRow="0" w:firstColumn="1" w:lastColumn="0" w:noHBand="0" w:noVBand="1"/>
      </w:tblPr>
      <w:tblGrid>
        <w:gridCol w:w="3416"/>
        <w:gridCol w:w="3417"/>
        <w:gridCol w:w="3417"/>
      </w:tblGrid>
      <w:tr w:rsidR="00D94BC3" w:rsidRPr="00D94BC3" w:rsidTr="006B0E15">
        <w:trPr>
          <w:jc w:val="center"/>
        </w:trPr>
        <w:tc>
          <w:tcPr>
            <w:tcW w:w="3416" w:type="dxa"/>
            <w:shd w:val="clear" w:color="auto" w:fill="auto"/>
          </w:tcPr>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Глава сельского поселения Большая Дергуновка</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r>
      <w:tr w:rsidR="00D94BC3" w:rsidRPr="00D94BC3" w:rsidTr="006B0E15">
        <w:trPr>
          <w:jc w:val="center"/>
        </w:trPr>
        <w:tc>
          <w:tcPr>
            <w:tcW w:w="3416" w:type="dxa"/>
            <w:shd w:val="clear" w:color="auto" w:fill="auto"/>
          </w:tcPr>
          <w:p w:rsidR="00D94BC3" w:rsidRPr="00D94BC3" w:rsidRDefault="00D94BC3" w:rsidP="000A1ECD">
            <w:pPr>
              <w:spacing w:after="0" w:line="240" w:lineRule="auto"/>
              <w:rPr>
                <w:rFonts w:ascii="Times New Roman" w:eastAsia="Calibri" w:hAnsi="Times New Roman" w:cs="Times New Roman"/>
                <w:sz w:val="20"/>
                <w:szCs w:val="20"/>
                <w:lang w:eastAsia="en-US"/>
              </w:rPr>
            </w:pP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(подпись)</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(фамилия, инициалы)</w:t>
            </w:r>
          </w:p>
        </w:tc>
      </w:tr>
    </w:tbl>
    <w:p w:rsidR="000A1ECD" w:rsidRDefault="000A1ECD" w:rsidP="000A1ECD">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p w:rsidR="00D94BC3" w:rsidRPr="000A1ECD" w:rsidRDefault="00D94BC3" w:rsidP="000A1ECD">
      <w:pPr>
        <w:spacing w:after="0" w:line="240" w:lineRule="auto"/>
        <w:ind w:firstLine="567"/>
        <w:jc w:val="right"/>
        <w:rPr>
          <w:rFonts w:ascii="Times New Roman" w:hAnsi="Times New Roman" w:cs="Times New Roman"/>
          <w:b/>
          <w:sz w:val="20"/>
          <w:szCs w:val="20"/>
        </w:rPr>
      </w:pPr>
      <w:r w:rsidRPr="000A1ECD">
        <w:rPr>
          <w:rFonts w:ascii="Times New Roman" w:hAnsi="Times New Roman" w:cs="Times New Roman"/>
          <w:b/>
          <w:sz w:val="20"/>
          <w:szCs w:val="20"/>
        </w:rPr>
        <w:t>Приложение 4</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hAnsi="Times New Roman" w:cs="Times New Roman"/>
          <w:b/>
          <w:sz w:val="20"/>
          <w:szCs w:val="20"/>
        </w:rPr>
        <w:t xml:space="preserve">к </w:t>
      </w:r>
      <w:r w:rsidRPr="000A1ECD">
        <w:rPr>
          <w:rFonts w:ascii="Times New Roman" w:eastAsia="Times New Roman" w:hAnsi="Times New Roman" w:cs="Times New Roman"/>
          <w:b/>
          <w:color w:val="000000"/>
          <w:sz w:val="20"/>
          <w:szCs w:val="20"/>
        </w:rPr>
        <w:t>Административному регламенту предоставления</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 xml:space="preserve">администрацией сельского поселения Большая Дергуновка </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муниципального района Большеглушицкий</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 xml:space="preserve"> Самарской области</w:t>
      </w:r>
    </w:p>
    <w:p w:rsidR="00D94BC3" w:rsidRPr="000A1ECD" w:rsidRDefault="00D94BC3" w:rsidP="00D94BC3">
      <w:pPr>
        <w:spacing w:after="0" w:line="240" w:lineRule="auto"/>
        <w:ind w:left="4860"/>
        <w:jc w:val="right"/>
        <w:rPr>
          <w:rFonts w:ascii="Times New Roman" w:hAnsi="Times New Roman" w:cs="Times New Roman"/>
          <w:b/>
          <w:sz w:val="20"/>
          <w:szCs w:val="20"/>
        </w:rPr>
      </w:pPr>
      <w:r w:rsidRPr="000A1ECD">
        <w:rPr>
          <w:rFonts w:ascii="Times New Roman" w:eastAsia="Times New Roman" w:hAnsi="Times New Roman" w:cs="Times New Roman"/>
          <w:b/>
          <w:color w:val="000000"/>
          <w:sz w:val="20"/>
          <w:szCs w:val="20"/>
        </w:rPr>
        <w:t xml:space="preserve">муниципальной услуги </w:t>
      </w:r>
      <w:r w:rsidRPr="000A1ECD">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 xml:space="preserve">РАСПИСКА   </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 xml:space="preserve"> о приеме документов, необходимых для предоставления муниципальной услуги</w:t>
      </w:r>
    </w:p>
    <w:p w:rsidR="00D94BC3" w:rsidRPr="00D94BC3" w:rsidRDefault="00D94BC3" w:rsidP="000A1ECD">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Дана _________________________________________________________________________             </w:t>
      </w:r>
      <w:r w:rsidRPr="00D94BC3">
        <w:rPr>
          <w:rFonts w:ascii="Times New Roman" w:eastAsia="Calibri" w:hAnsi="Times New Roman" w:cs="Times New Roman"/>
          <w:sz w:val="20"/>
          <w:szCs w:val="20"/>
          <w:lang w:eastAsia="en-US"/>
        </w:rPr>
        <w:t>(наименование - для заявителя - юридического лица, фамилия, имя, отчество - для заявителя - физического лица)</w:t>
      </w:r>
      <w:r w:rsidRPr="00D94BC3">
        <w:rPr>
          <w:rFonts w:ascii="Times New Roman" w:eastAsia="Calibri" w:hAnsi="Times New Roman" w:cs="Times New Roman"/>
          <w:sz w:val="24"/>
          <w:szCs w:val="24"/>
          <w:lang w:eastAsia="en-US"/>
        </w:rPr>
        <w:t xml:space="preserve">         </w:t>
      </w:r>
    </w:p>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в том,  что  от него (нее) "___" ____________ 20___ г.  получены  следующие документы:</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_________________________________________________________________________________________ </w:t>
      </w:r>
    </w:p>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Наименование документа __________________________________________________ </w:t>
      </w:r>
    </w:p>
    <w:p w:rsidR="00D94BC3" w:rsidRPr="00D94BC3" w:rsidRDefault="00D94BC3" w:rsidP="00D94BC3">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Количество листов _______________</w:t>
      </w:r>
    </w:p>
    <w:p w:rsidR="00D94BC3" w:rsidRPr="00D94BC3" w:rsidRDefault="00D94BC3" w:rsidP="00D94BC3">
      <w:pPr>
        <w:spacing w:after="0" w:line="240" w:lineRule="auto"/>
        <w:ind w:firstLine="567"/>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Итого предоставленных документов: ________    </w:t>
      </w:r>
    </w:p>
    <w:p w:rsidR="00D94BC3" w:rsidRPr="00D94BC3" w:rsidRDefault="00D94BC3" w:rsidP="000A1ECD">
      <w:pPr>
        <w:spacing w:after="0" w:line="240" w:lineRule="auto"/>
        <w:ind w:firstLine="567"/>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Документы зарегистрированы под   № </w:t>
      </w:r>
      <w:r w:rsidR="000A1ECD">
        <w:rPr>
          <w:rFonts w:ascii="Times New Roman" w:eastAsia="Calibri" w:hAnsi="Times New Roman" w:cs="Times New Roman"/>
          <w:sz w:val="24"/>
          <w:szCs w:val="24"/>
          <w:lang w:eastAsia="en-US"/>
        </w:rPr>
        <w:t xml:space="preserve">____ от "___" _______ 20___ г. </w:t>
      </w:r>
    </w:p>
    <w:tbl>
      <w:tblPr>
        <w:tblW w:w="0" w:type="auto"/>
        <w:jc w:val="center"/>
        <w:tblLook w:val="04A0" w:firstRow="1" w:lastRow="0" w:firstColumn="1" w:lastColumn="0" w:noHBand="0" w:noVBand="1"/>
      </w:tblPr>
      <w:tblGrid>
        <w:gridCol w:w="3416"/>
        <w:gridCol w:w="3417"/>
        <w:gridCol w:w="3417"/>
      </w:tblGrid>
      <w:tr w:rsidR="00D94BC3" w:rsidRPr="00D94BC3" w:rsidTr="006B0E15">
        <w:trPr>
          <w:jc w:val="center"/>
        </w:trPr>
        <w:tc>
          <w:tcPr>
            <w:tcW w:w="34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r>
      <w:tr w:rsidR="00D94BC3" w:rsidRPr="00D94BC3" w:rsidTr="006B0E15">
        <w:trPr>
          <w:jc w:val="center"/>
        </w:trPr>
        <w:tc>
          <w:tcPr>
            <w:tcW w:w="34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(уполномоченное лицо)</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(подпись)</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(фамилия, инициалы)</w:t>
            </w:r>
          </w:p>
        </w:tc>
      </w:tr>
    </w:tbl>
    <w:p w:rsidR="00D94BC3" w:rsidRPr="000A1ECD" w:rsidRDefault="000A1ECD" w:rsidP="00D94BC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 _____________ 20___ г.</w:t>
      </w:r>
    </w:p>
    <w:p w:rsidR="00D94BC3" w:rsidRPr="000A1ECD" w:rsidRDefault="00D94BC3" w:rsidP="00D94BC3">
      <w:pPr>
        <w:autoSpaceDE w:val="0"/>
        <w:autoSpaceDN w:val="0"/>
        <w:adjustRightInd w:val="0"/>
        <w:spacing w:after="0" w:line="240" w:lineRule="auto"/>
        <w:jc w:val="right"/>
        <w:outlineLvl w:val="0"/>
        <w:rPr>
          <w:rFonts w:ascii="Times New Roman" w:hAnsi="Times New Roman" w:cs="Times New Roman"/>
          <w:b/>
          <w:sz w:val="20"/>
          <w:szCs w:val="20"/>
        </w:rPr>
      </w:pPr>
      <w:r w:rsidRPr="000A1ECD">
        <w:rPr>
          <w:rFonts w:ascii="Times New Roman" w:hAnsi="Times New Roman" w:cs="Times New Roman"/>
          <w:b/>
          <w:sz w:val="20"/>
          <w:szCs w:val="20"/>
        </w:rPr>
        <w:t>Приложение 5</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hAnsi="Times New Roman" w:cs="Times New Roman"/>
          <w:b/>
          <w:sz w:val="20"/>
          <w:szCs w:val="20"/>
        </w:rPr>
        <w:t xml:space="preserve">к </w:t>
      </w:r>
      <w:r w:rsidRPr="000A1ECD">
        <w:rPr>
          <w:rFonts w:ascii="Times New Roman" w:eastAsia="Times New Roman" w:hAnsi="Times New Roman" w:cs="Times New Roman"/>
          <w:b/>
          <w:color w:val="000000"/>
          <w:sz w:val="20"/>
          <w:szCs w:val="20"/>
        </w:rPr>
        <w:t>Административному регламенту предоставления</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муниципального района Большеглушицкий</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 xml:space="preserve"> Самарской области</w:t>
      </w:r>
    </w:p>
    <w:p w:rsidR="00D94BC3" w:rsidRPr="000A1ECD" w:rsidRDefault="00D94BC3" w:rsidP="000A1ECD">
      <w:pPr>
        <w:spacing w:after="0" w:line="240" w:lineRule="auto"/>
        <w:ind w:left="4860"/>
        <w:jc w:val="right"/>
        <w:rPr>
          <w:rFonts w:ascii="Times New Roman" w:hAnsi="Times New Roman" w:cs="Times New Roman"/>
          <w:b/>
          <w:sz w:val="20"/>
          <w:szCs w:val="20"/>
        </w:rPr>
      </w:pPr>
      <w:r w:rsidRPr="000A1ECD">
        <w:rPr>
          <w:rFonts w:ascii="Times New Roman" w:eastAsia="Times New Roman" w:hAnsi="Times New Roman" w:cs="Times New Roman"/>
          <w:b/>
          <w:color w:val="000000"/>
          <w:sz w:val="20"/>
          <w:szCs w:val="20"/>
        </w:rPr>
        <w:t xml:space="preserve">муниципальной услуги </w:t>
      </w:r>
      <w:r w:rsidRPr="000A1ECD">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w:t>
      </w:r>
      <w:r w:rsidR="000A1ECD">
        <w:rPr>
          <w:rFonts w:ascii="Times New Roman" w:hAnsi="Times New Roman" w:cs="Times New Roman"/>
          <w:b/>
          <w:sz w:val="20"/>
          <w:szCs w:val="20"/>
        </w:rPr>
        <w:t>ящихся в частной собственности»</w:t>
      </w:r>
    </w:p>
    <w:p w:rsidR="00D94BC3" w:rsidRPr="00D94BC3" w:rsidRDefault="000A1ECD" w:rsidP="000A1ECD">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Бланк уполномоченного органа</w:t>
      </w:r>
    </w:p>
    <w:tbl>
      <w:tblPr>
        <w:tblW w:w="0" w:type="auto"/>
        <w:tblLook w:val="04A0" w:firstRow="1" w:lastRow="0" w:firstColumn="1" w:lastColumn="0" w:noHBand="0" w:noVBand="1"/>
      </w:tblPr>
      <w:tblGrid>
        <w:gridCol w:w="4634"/>
        <w:gridCol w:w="5616"/>
      </w:tblGrid>
      <w:tr w:rsidR="00D94BC3" w:rsidRPr="00D94BC3" w:rsidTr="006B0E15">
        <w:tc>
          <w:tcPr>
            <w:tcW w:w="463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6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w:t>
            </w:r>
          </w:p>
        </w:tc>
      </w:tr>
      <w:tr w:rsidR="00D94BC3" w:rsidRPr="00D94BC3" w:rsidTr="006B0E15">
        <w:tc>
          <w:tcPr>
            <w:tcW w:w="463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6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наименование и почтовый адрес получателя муниципальной услуги</w:t>
            </w:r>
          </w:p>
        </w:tc>
      </w:tr>
    </w:tbl>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О возврате заявления о перераспределении земельных участков и представленных документов</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Рассмотрев  заявление ___________________________________________________________ </w:t>
      </w:r>
    </w:p>
    <w:p w:rsidR="000A1ECD" w:rsidRDefault="00D94BC3" w:rsidP="000A1ECD">
      <w:pPr>
        <w:spacing w:after="0" w:line="240" w:lineRule="auto"/>
        <w:ind w:firstLine="567"/>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w:t>
      </w:r>
      <w:r w:rsidRPr="00D94BC3">
        <w:rPr>
          <w:rFonts w:ascii="Times New Roman" w:eastAsia="Calibri" w:hAnsi="Times New Roman" w:cs="Times New Roman"/>
          <w:sz w:val="20"/>
          <w:szCs w:val="20"/>
          <w:lang w:eastAsia="en-US"/>
        </w:rPr>
        <w:t>(наименование юридического лица либо фамилия,   имя и (при наличии) отчество физического лица в родительном падеже)</w:t>
      </w:r>
      <w:r w:rsidR="000A1ECD">
        <w:rPr>
          <w:rFonts w:ascii="Times New Roman" w:eastAsia="Calibri" w:hAnsi="Times New Roman" w:cs="Times New Roman"/>
          <w:sz w:val="24"/>
          <w:szCs w:val="24"/>
          <w:lang w:eastAsia="en-US"/>
        </w:rPr>
        <w:t xml:space="preserve">  </w:t>
      </w:r>
    </w:p>
    <w:p w:rsidR="00D94BC3" w:rsidRPr="00D94BC3" w:rsidRDefault="00D94BC3" w:rsidP="000A1ECD">
      <w:pPr>
        <w:spacing w:after="0" w:line="240" w:lineRule="auto"/>
        <w:ind w:firstLine="567"/>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lastRenderedPageBreak/>
        <w:t xml:space="preserve"> от ________ входящий номер ________ о перераспределении земель и (или)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земельных  участков, находящихся  в частной собственности, (наименование уполномоченного органа) возвращает  Вам  указанное выше заявление и приложенные к нему документы по следующей причине: _________________________________________________&lt;5&gt;.</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Приложения:     ________________________________________________________________________________________________________________________________________________________________     &lt;6&gt;.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Руководитель органа,  предостав</w:t>
      </w:r>
      <w:r w:rsidR="000A1ECD">
        <w:rPr>
          <w:rFonts w:ascii="Times New Roman" w:eastAsia="Calibri" w:hAnsi="Times New Roman" w:cs="Times New Roman"/>
          <w:sz w:val="24"/>
          <w:szCs w:val="24"/>
          <w:lang w:eastAsia="en-US"/>
        </w:rPr>
        <w:t xml:space="preserve">ляющего муниципальную услугу   </w:t>
      </w:r>
    </w:p>
    <w:tbl>
      <w:tblPr>
        <w:tblW w:w="0" w:type="auto"/>
        <w:jc w:val="center"/>
        <w:tblLook w:val="04A0" w:firstRow="1" w:lastRow="0" w:firstColumn="1" w:lastColumn="0" w:noHBand="0" w:noVBand="1"/>
      </w:tblPr>
      <w:tblGrid>
        <w:gridCol w:w="3416"/>
        <w:gridCol w:w="3417"/>
        <w:gridCol w:w="3417"/>
      </w:tblGrid>
      <w:tr w:rsidR="00D94BC3" w:rsidRPr="00D94BC3" w:rsidTr="006B0E15">
        <w:trPr>
          <w:jc w:val="center"/>
        </w:trPr>
        <w:tc>
          <w:tcPr>
            <w:tcW w:w="34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r>
      <w:tr w:rsidR="00D94BC3" w:rsidRPr="00D94BC3" w:rsidTr="006B0E15">
        <w:trPr>
          <w:jc w:val="center"/>
        </w:trPr>
        <w:tc>
          <w:tcPr>
            <w:tcW w:w="34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(уполномоченное лицо)</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(подпись)</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(фамилия, инициалы)</w:t>
            </w:r>
          </w:p>
        </w:tc>
      </w:tr>
    </w:tbl>
    <w:p w:rsidR="00D94BC3" w:rsidRPr="00D94BC3" w:rsidRDefault="000A1ECD" w:rsidP="00D94B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    </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 &lt;5&gt;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 &lt;6&gt; Перечисляются заявление и документы, представленные заявителем.</w:t>
      </w:r>
    </w:p>
    <w:p w:rsidR="00D94BC3" w:rsidRPr="000A1ECD" w:rsidRDefault="00D94BC3" w:rsidP="00D94BC3">
      <w:pPr>
        <w:autoSpaceDE w:val="0"/>
        <w:autoSpaceDN w:val="0"/>
        <w:adjustRightInd w:val="0"/>
        <w:spacing w:after="0" w:line="240" w:lineRule="auto"/>
        <w:jc w:val="right"/>
        <w:outlineLvl w:val="0"/>
        <w:rPr>
          <w:rFonts w:ascii="Times New Roman" w:hAnsi="Times New Roman" w:cs="Times New Roman"/>
          <w:b/>
          <w:sz w:val="20"/>
          <w:szCs w:val="20"/>
        </w:rPr>
      </w:pPr>
      <w:r w:rsidRPr="000A1ECD">
        <w:rPr>
          <w:rFonts w:ascii="Times New Roman" w:hAnsi="Times New Roman" w:cs="Times New Roman"/>
          <w:b/>
          <w:sz w:val="20"/>
          <w:szCs w:val="20"/>
        </w:rPr>
        <w:t>Приложение 6</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hAnsi="Times New Roman" w:cs="Times New Roman"/>
          <w:b/>
          <w:sz w:val="20"/>
          <w:szCs w:val="20"/>
        </w:rPr>
        <w:t xml:space="preserve">к </w:t>
      </w:r>
      <w:r w:rsidRPr="000A1ECD">
        <w:rPr>
          <w:rFonts w:ascii="Times New Roman" w:eastAsia="Times New Roman" w:hAnsi="Times New Roman" w:cs="Times New Roman"/>
          <w:b/>
          <w:color w:val="000000"/>
          <w:sz w:val="20"/>
          <w:szCs w:val="20"/>
        </w:rPr>
        <w:t>Административному регламенту предоставления</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муниципального района Большеглушицкий</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 xml:space="preserve"> Самарской области</w:t>
      </w:r>
    </w:p>
    <w:p w:rsidR="00D94BC3" w:rsidRPr="000A1ECD" w:rsidRDefault="00D94BC3" w:rsidP="00D94BC3">
      <w:pPr>
        <w:spacing w:after="0" w:line="240" w:lineRule="auto"/>
        <w:ind w:left="4860"/>
        <w:jc w:val="right"/>
        <w:rPr>
          <w:rFonts w:ascii="Times New Roman" w:hAnsi="Times New Roman" w:cs="Times New Roman"/>
          <w:b/>
          <w:sz w:val="20"/>
          <w:szCs w:val="20"/>
        </w:rPr>
      </w:pPr>
      <w:r w:rsidRPr="000A1ECD">
        <w:rPr>
          <w:rFonts w:ascii="Times New Roman" w:eastAsia="Times New Roman" w:hAnsi="Times New Roman" w:cs="Times New Roman"/>
          <w:b/>
          <w:color w:val="000000"/>
          <w:sz w:val="20"/>
          <w:szCs w:val="20"/>
        </w:rPr>
        <w:t xml:space="preserve">муниципальной услуги </w:t>
      </w:r>
      <w:r w:rsidRPr="000A1ECD">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94BC3" w:rsidRPr="00D94BC3" w:rsidRDefault="00D94BC3" w:rsidP="00D94BC3">
      <w:pPr>
        <w:widowControl w:val="0"/>
        <w:tabs>
          <w:tab w:val="left" w:pos="6521"/>
        </w:tabs>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РОССИЙСКАЯ ФЕДЕРАЦИЯ                                                             </w:t>
      </w:r>
    </w:p>
    <w:p w:rsidR="00D94BC3" w:rsidRPr="00D94BC3" w:rsidRDefault="00D94BC3" w:rsidP="00D94BC3">
      <w:pPr>
        <w:widowControl w:val="0"/>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МУНИЦИПАЛЬНЫЙ  РАЙОН                                                                                                      </w:t>
      </w:r>
    </w:p>
    <w:p w:rsidR="00D94BC3" w:rsidRPr="00D94BC3" w:rsidRDefault="00D94BC3" w:rsidP="00D94BC3">
      <w:pPr>
        <w:widowControl w:val="0"/>
        <w:tabs>
          <w:tab w:val="left" w:pos="6379"/>
        </w:tabs>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БОЛЬШЕГЛУШИЦКИЙ</w:t>
      </w:r>
    </w:p>
    <w:p w:rsidR="00D94BC3" w:rsidRPr="00D94BC3" w:rsidRDefault="00D94BC3" w:rsidP="00D94BC3">
      <w:pPr>
        <w:widowControl w:val="0"/>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САМАРСКОЙ  ОБЛАСТИ</w:t>
      </w:r>
    </w:p>
    <w:p w:rsidR="00D94BC3" w:rsidRPr="00D94BC3" w:rsidRDefault="00D94BC3" w:rsidP="00D94BC3">
      <w:pPr>
        <w:widowControl w:val="0"/>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АДМИНИСТРАЦИЯ</w:t>
      </w:r>
    </w:p>
    <w:p w:rsidR="00D94BC3" w:rsidRPr="00D94BC3" w:rsidRDefault="00D94BC3" w:rsidP="00D94BC3">
      <w:pPr>
        <w:widowControl w:val="0"/>
        <w:suppressAutoHyphens/>
        <w:spacing w:after="0" w:line="240" w:lineRule="auto"/>
        <w:ind w:hanging="180"/>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СЕЛЬСКОГО  ПОСЕЛЕНИЯ</w:t>
      </w:r>
    </w:p>
    <w:p w:rsidR="00D94BC3" w:rsidRPr="00D94BC3" w:rsidRDefault="00D94BC3" w:rsidP="00D94BC3">
      <w:pPr>
        <w:widowControl w:val="0"/>
        <w:suppressAutoHyphens/>
        <w:spacing w:after="0" w:line="240" w:lineRule="auto"/>
        <w:ind w:hanging="180"/>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БОЛЬШАЯ ДЕРГУНОВКА</w:t>
      </w:r>
    </w:p>
    <w:p w:rsidR="00D94BC3" w:rsidRPr="00D94BC3" w:rsidRDefault="00D94BC3" w:rsidP="00D94BC3">
      <w:pPr>
        <w:widowControl w:val="0"/>
        <w:suppressAutoHyphens/>
        <w:spacing w:after="0" w:line="240" w:lineRule="auto"/>
        <w:ind w:left="851" w:hanging="1031"/>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______________________________</w:t>
      </w:r>
    </w:p>
    <w:p w:rsidR="00D94BC3" w:rsidRPr="00D94BC3" w:rsidRDefault="00D94BC3" w:rsidP="00D94BC3">
      <w:pPr>
        <w:widowControl w:val="0"/>
        <w:suppressAutoHyphens/>
        <w:spacing w:after="0" w:line="240" w:lineRule="auto"/>
        <w:ind w:left="540" w:hanging="360"/>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ПОСТАНОВЛЕНИЕ</w:t>
      </w:r>
    </w:p>
    <w:p w:rsidR="00D94BC3" w:rsidRPr="00D94BC3" w:rsidRDefault="00D94BC3" w:rsidP="00D94BC3">
      <w:pPr>
        <w:widowControl w:val="0"/>
        <w:suppressAutoHyphens/>
        <w:spacing w:after="0" w:line="240" w:lineRule="auto"/>
        <w:rPr>
          <w:rFonts w:ascii="Times New Roman" w:eastAsia="Arial Unicode MS" w:hAnsi="Times New Roman" w:cs="Times New Roman"/>
          <w:b/>
          <w:i/>
          <w:color w:val="333333"/>
          <w:kern w:val="1"/>
          <w:sz w:val="20"/>
          <w:szCs w:val="20"/>
        </w:rPr>
      </w:pPr>
      <w:r w:rsidRPr="00D94BC3">
        <w:rPr>
          <w:rFonts w:ascii="Times New Roman" w:eastAsia="Arial Unicode MS" w:hAnsi="Times New Roman" w:cs="Times New Roman"/>
          <w:b/>
          <w:i/>
          <w:color w:val="333333"/>
          <w:kern w:val="1"/>
          <w:sz w:val="20"/>
          <w:szCs w:val="20"/>
        </w:rPr>
        <w:t xml:space="preserve">от                           2022 г. № </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Об утверждении схемы расположения земельного участка</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В  соответствии с подпунктом 1 пункта 8 статьи 39.29 Земельного кодекса Российской    Федерации,    Административным    регламентом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основании заявления________________________________________________</w:t>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r>
      <w:r w:rsidRPr="00D94BC3">
        <w:rPr>
          <w:rFonts w:ascii="Times New Roman" w:eastAsia="Calibri" w:hAnsi="Times New Roman" w:cs="Times New Roman"/>
          <w:sz w:val="24"/>
          <w:szCs w:val="24"/>
          <w:lang w:eastAsia="en-US"/>
        </w:rPr>
        <w:softHyphen/>
        <w:t xml:space="preserve">_______________  </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ПОСТАНОВЛЯЮ:</w:t>
      </w:r>
    </w:p>
    <w:p w:rsidR="00D94BC3" w:rsidRPr="00D94BC3" w:rsidRDefault="00D94BC3" w:rsidP="00450FF4">
      <w:pPr>
        <w:numPr>
          <w:ilvl w:val="0"/>
          <w:numId w:val="19"/>
        </w:numPr>
        <w:spacing w:after="0" w:line="240" w:lineRule="auto"/>
        <w:ind w:left="0"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Утвердить схему расположения земельного участка (земельных участков) на кадастровом плане территории.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Образуемый земельный участок (земельные участки):     </w:t>
      </w:r>
    </w:p>
    <w:p w:rsidR="00D94BC3" w:rsidRPr="00D94BC3" w:rsidRDefault="00D94BC3" w:rsidP="000A1ECD">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Площадь_____________, адрес (местоположение)__________________________________,     кадастровый квартал/кадастровый номер ________________________________, территориальная зона/вид разрешенного использования _________________________________________________,     категория земель ______________________________________</w:t>
      </w:r>
      <w:r w:rsidR="000A1ECD">
        <w:rPr>
          <w:rFonts w:ascii="Times New Roman" w:eastAsia="Calibri" w:hAnsi="Times New Roman" w:cs="Times New Roman"/>
          <w:sz w:val="24"/>
          <w:szCs w:val="24"/>
          <w:lang w:eastAsia="en-US"/>
        </w:rPr>
        <w:t xml:space="preserve">______________________________ </w:t>
      </w:r>
    </w:p>
    <w:p w:rsidR="00D94BC3" w:rsidRPr="00D94BC3" w:rsidRDefault="00D94BC3" w:rsidP="00D94BC3">
      <w:pPr>
        <w:spacing w:after="0" w:line="240" w:lineRule="auto"/>
        <w:jc w:val="both"/>
        <w:rPr>
          <w:rFonts w:ascii="Times New Roman" w:hAnsi="Times New Roman" w:cs="Times New Roman"/>
          <w:sz w:val="24"/>
          <w:szCs w:val="24"/>
        </w:rPr>
      </w:pPr>
      <w:r w:rsidRPr="00D94BC3">
        <w:rPr>
          <w:rFonts w:ascii="Times New Roman" w:hAnsi="Times New Roman" w:cs="Times New Roman"/>
          <w:sz w:val="24"/>
          <w:szCs w:val="24"/>
        </w:rPr>
        <w:t>Глава сельского поселения Большая Дергуновка</w:t>
      </w:r>
      <w:r w:rsidR="000A1ECD">
        <w:rPr>
          <w:rFonts w:ascii="Times New Roman" w:hAnsi="Times New Roman" w:cs="Times New Roman"/>
          <w:sz w:val="24"/>
          <w:szCs w:val="24"/>
        </w:rPr>
        <w:t xml:space="preserve"> </w:t>
      </w:r>
      <w:r w:rsidRPr="00D94BC3">
        <w:rPr>
          <w:rFonts w:ascii="Times New Roman" w:hAnsi="Times New Roman" w:cs="Times New Roman"/>
          <w:sz w:val="24"/>
          <w:szCs w:val="24"/>
        </w:rPr>
        <w:t xml:space="preserve">муниципального района Большеглушицкий                                                                </w:t>
      </w:r>
    </w:p>
    <w:p w:rsidR="00D94BC3" w:rsidRPr="00D94BC3" w:rsidRDefault="00D94BC3" w:rsidP="00D94BC3">
      <w:pPr>
        <w:spacing w:after="0" w:line="240" w:lineRule="auto"/>
        <w:jc w:val="both"/>
        <w:rPr>
          <w:rFonts w:ascii="Times New Roman" w:hAnsi="Times New Roman" w:cs="Times New Roman"/>
          <w:sz w:val="24"/>
          <w:szCs w:val="24"/>
        </w:rPr>
      </w:pPr>
      <w:r w:rsidRPr="00D94BC3">
        <w:rPr>
          <w:rFonts w:ascii="Times New Roman" w:hAnsi="Times New Roman" w:cs="Times New Roman"/>
          <w:sz w:val="24"/>
          <w:szCs w:val="24"/>
        </w:rPr>
        <w:t xml:space="preserve">Самарской области                                                 _________________                 _________________                                       </w:t>
      </w:r>
    </w:p>
    <w:p w:rsidR="00D94BC3" w:rsidRPr="000A1ECD" w:rsidRDefault="00D94BC3" w:rsidP="00D94BC3">
      <w:pPr>
        <w:autoSpaceDE w:val="0"/>
        <w:autoSpaceDN w:val="0"/>
        <w:adjustRightInd w:val="0"/>
        <w:spacing w:after="0" w:line="240" w:lineRule="auto"/>
        <w:jc w:val="right"/>
        <w:outlineLvl w:val="0"/>
        <w:rPr>
          <w:rFonts w:ascii="Times New Roman" w:hAnsi="Times New Roman" w:cs="Times New Roman"/>
          <w:b/>
          <w:sz w:val="20"/>
          <w:szCs w:val="20"/>
        </w:rPr>
      </w:pPr>
      <w:r w:rsidRPr="000A1ECD">
        <w:rPr>
          <w:rFonts w:ascii="Times New Roman" w:hAnsi="Times New Roman" w:cs="Times New Roman"/>
          <w:b/>
          <w:sz w:val="20"/>
          <w:szCs w:val="20"/>
        </w:rPr>
        <w:t>Приложение 7</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hAnsi="Times New Roman" w:cs="Times New Roman"/>
          <w:b/>
          <w:sz w:val="20"/>
          <w:szCs w:val="20"/>
        </w:rPr>
        <w:t xml:space="preserve">к </w:t>
      </w:r>
      <w:r w:rsidRPr="000A1ECD">
        <w:rPr>
          <w:rFonts w:ascii="Times New Roman" w:eastAsia="Times New Roman" w:hAnsi="Times New Roman" w:cs="Times New Roman"/>
          <w:b/>
          <w:color w:val="000000"/>
          <w:sz w:val="20"/>
          <w:szCs w:val="20"/>
        </w:rPr>
        <w:t>Административному регламенту предоставления</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lastRenderedPageBreak/>
        <w:t>муниципального района Большеглушицкий</w:t>
      </w:r>
    </w:p>
    <w:p w:rsidR="00D94BC3" w:rsidRPr="000A1ECD"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0A1ECD">
        <w:rPr>
          <w:rFonts w:ascii="Times New Roman" w:eastAsia="Times New Roman" w:hAnsi="Times New Roman" w:cs="Times New Roman"/>
          <w:b/>
          <w:color w:val="000000"/>
          <w:sz w:val="20"/>
          <w:szCs w:val="20"/>
        </w:rPr>
        <w:t xml:space="preserve"> Самарской области</w:t>
      </w:r>
    </w:p>
    <w:p w:rsidR="00D94BC3" w:rsidRPr="000A1ECD" w:rsidRDefault="00D94BC3" w:rsidP="00D94BC3">
      <w:pPr>
        <w:spacing w:after="0" w:line="240" w:lineRule="auto"/>
        <w:ind w:left="4860"/>
        <w:jc w:val="right"/>
        <w:rPr>
          <w:rFonts w:ascii="Times New Roman" w:hAnsi="Times New Roman" w:cs="Times New Roman"/>
          <w:b/>
          <w:sz w:val="20"/>
          <w:szCs w:val="20"/>
        </w:rPr>
      </w:pPr>
      <w:r w:rsidRPr="000A1ECD">
        <w:rPr>
          <w:rFonts w:ascii="Times New Roman" w:eastAsia="Times New Roman" w:hAnsi="Times New Roman" w:cs="Times New Roman"/>
          <w:b/>
          <w:color w:val="000000"/>
          <w:sz w:val="20"/>
          <w:szCs w:val="20"/>
        </w:rPr>
        <w:t xml:space="preserve">муниципальной услуги </w:t>
      </w:r>
      <w:r w:rsidRPr="000A1ECD">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Бланк уполномоченного органа                                      </w:t>
      </w:r>
    </w:p>
    <w:tbl>
      <w:tblPr>
        <w:tblW w:w="0" w:type="auto"/>
        <w:tblLook w:val="04A0" w:firstRow="1" w:lastRow="0" w:firstColumn="1" w:lastColumn="0" w:noHBand="0" w:noVBand="1"/>
      </w:tblPr>
      <w:tblGrid>
        <w:gridCol w:w="4634"/>
        <w:gridCol w:w="5616"/>
      </w:tblGrid>
      <w:tr w:rsidR="00D94BC3" w:rsidRPr="00D94BC3" w:rsidTr="006B0E15">
        <w:tc>
          <w:tcPr>
            <w:tcW w:w="463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6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w:t>
            </w:r>
          </w:p>
        </w:tc>
      </w:tr>
      <w:tr w:rsidR="00D94BC3" w:rsidRPr="00D94BC3" w:rsidTr="006B0E15">
        <w:tc>
          <w:tcPr>
            <w:tcW w:w="4634"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p>
        </w:tc>
        <w:tc>
          <w:tcPr>
            <w:tcW w:w="56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наименование и почтовый адрес получателя муниципальной услуги</w:t>
            </w:r>
          </w:p>
        </w:tc>
      </w:tr>
    </w:tbl>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 xml:space="preserve">Уведомление  </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о согласии на заключение соглашения о перераспределении земельных участков в соответствии с утвержденным   проектом межевания территории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Рассмотрев  заявление__________________________________________________________                            </w:t>
      </w:r>
    </w:p>
    <w:p w:rsidR="00D94BC3" w:rsidRPr="00D94BC3" w:rsidRDefault="00D94BC3" w:rsidP="00D94BC3">
      <w:pPr>
        <w:spacing w:after="0" w:line="240" w:lineRule="auto"/>
        <w:ind w:firstLine="567"/>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(наименование юридического лица либо фамилия,   имя и (при наличии) отчество физического лица   в родительном падеже)</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от ______ входящий  номер  ____ о перераспределении земель и (или) земельных Большая Дергуновка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земельных участков, находящихся  в частной собственности, Администрация сельского поселения Большая Дергуновка муниципального района Большеглушицкий Самарской области информирует  о  согласии на заключение  соглашения  о перераспределении земельных участков в соответствии с утвержденным -_______________________________________________________</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___________________________________________________________________________________  </w:t>
      </w:r>
      <w:r w:rsidRPr="00D94BC3">
        <w:rPr>
          <w:rFonts w:ascii="Times New Roman" w:eastAsia="Calibri" w:hAnsi="Times New Roman" w:cs="Times New Roman"/>
          <w:sz w:val="20"/>
          <w:szCs w:val="20"/>
          <w:lang w:eastAsia="en-US"/>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r w:rsidRPr="00D94BC3">
        <w:rPr>
          <w:rFonts w:ascii="Times New Roman" w:eastAsia="Calibri" w:hAnsi="Times New Roman" w:cs="Times New Roman"/>
          <w:sz w:val="24"/>
          <w:szCs w:val="24"/>
          <w:lang w:eastAsia="en-US"/>
        </w:rPr>
        <w:t xml:space="preserve"> проектом межевания территории.                                                 </w:t>
      </w:r>
      <w:r w:rsidR="003145EC">
        <w:rPr>
          <w:rFonts w:ascii="Times New Roman" w:eastAsia="Calibri" w:hAnsi="Times New Roman" w:cs="Times New Roman"/>
          <w:sz w:val="24"/>
          <w:szCs w:val="24"/>
          <w:lang w:eastAsia="en-US"/>
        </w:rPr>
        <w:t xml:space="preserve">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По окончании проведения указанных работ просим представить в ___________________________________________________________________________________</w:t>
      </w:r>
    </w:p>
    <w:p w:rsidR="00D94BC3" w:rsidRPr="00D94BC3" w:rsidRDefault="00D94BC3" w:rsidP="00D94BC3">
      <w:pPr>
        <w:spacing w:after="0" w:line="240" w:lineRule="auto"/>
        <w:ind w:firstLine="567"/>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0"/>
          <w:szCs w:val="20"/>
          <w:lang w:eastAsia="en-US"/>
        </w:rPr>
        <w:t>(наименование уполномоченного органа)</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D94BC3" w:rsidRPr="00D94BC3" w:rsidRDefault="00D94BC3" w:rsidP="003145EC">
      <w:pPr>
        <w:spacing w:after="0" w:line="240" w:lineRule="auto"/>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Руководитель органа,  предоставля</w:t>
      </w:r>
      <w:r w:rsidR="003145EC">
        <w:rPr>
          <w:rFonts w:ascii="Times New Roman" w:eastAsia="Calibri" w:hAnsi="Times New Roman" w:cs="Times New Roman"/>
          <w:sz w:val="24"/>
          <w:szCs w:val="24"/>
          <w:lang w:eastAsia="en-US"/>
        </w:rPr>
        <w:t xml:space="preserve">ющего муниципальную услугу.    </w:t>
      </w:r>
    </w:p>
    <w:tbl>
      <w:tblPr>
        <w:tblW w:w="0" w:type="auto"/>
        <w:jc w:val="center"/>
        <w:tblLook w:val="04A0" w:firstRow="1" w:lastRow="0" w:firstColumn="1" w:lastColumn="0" w:noHBand="0" w:noVBand="1"/>
      </w:tblPr>
      <w:tblGrid>
        <w:gridCol w:w="3416"/>
        <w:gridCol w:w="3417"/>
        <w:gridCol w:w="3417"/>
      </w:tblGrid>
      <w:tr w:rsidR="00D94BC3" w:rsidRPr="00D94BC3" w:rsidTr="006B0E15">
        <w:trPr>
          <w:jc w:val="center"/>
        </w:trPr>
        <w:tc>
          <w:tcPr>
            <w:tcW w:w="34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w:t>
            </w:r>
          </w:p>
        </w:tc>
      </w:tr>
      <w:tr w:rsidR="00D94BC3" w:rsidRPr="00D94BC3" w:rsidTr="006B0E15">
        <w:trPr>
          <w:jc w:val="center"/>
        </w:trPr>
        <w:tc>
          <w:tcPr>
            <w:tcW w:w="341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(уполномоченное лицо)</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(подпись)</w:t>
            </w:r>
          </w:p>
        </w:tc>
        <w:tc>
          <w:tcPr>
            <w:tcW w:w="3417"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(фамилия, инициалы)</w:t>
            </w:r>
          </w:p>
        </w:tc>
      </w:tr>
    </w:tbl>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МП</w:t>
      </w:r>
    </w:p>
    <w:p w:rsidR="00D94BC3" w:rsidRPr="003145EC" w:rsidRDefault="00D94BC3" w:rsidP="00D94BC3">
      <w:pPr>
        <w:autoSpaceDE w:val="0"/>
        <w:autoSpaceDN w:val="0"/>
        <w:adjustRightInd w:val="0"/>
        <w:spacing w:after="0" w:line="240" w:lineRule="auto"/>
        <w:jc w:val="right"/>
        <w:outlineLvl w:val="0"/>
        <w:rPr>
          <w:rFonts w:ascii="Times New Roman" w:hAnsi="Times New Roman" w:cs="Times New Roman"/>
          <w:b/>
          <w:sz w:val="20"/>
          <w:szCs w:val="20"/>
        </w:rPr>
      </w:pPr>
      <w:r w:rsidRPr="003145EC">
        <w:rPr>
          <w:rFonts w:ascii="Times New Roman" w:hAnsi="Times New Roman" w:cs="Times New Roman"/>
          <w:b/>
          <w:sz w:val="20"/>
          <w:szCs w:val="20"/>
        </w:rPr>
        <w:t>Приложение 8</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hAnsi="Times New Roman" w:cs="Times New Roman"/>
          <w:b/>
          <w:sz w:val="20"/>
          <w:szCs w:val="20"/>
        </w:rPr>
        <w:t xml:space="preserve">к </w:t>
      </w:r>
      <w:r w:rsidRPr="003145EC">
        <w:rPr>
          <w:rFonts w:ascii="Times New Roman" w:eastAsia="Times New Roman" w:hAnsi="Times New Roman" w:cs="Times New Roman"/>
          <w:b/>
          <w:color w:val="000000"/>
          <w:sz w:val="20"/>
          <w:szCs w:val="20"/>
        </w:rPr>
        <w:t>Административному регламенту предоставления</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муниципального района Большеглушицкий</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 xml:space="preserve"> Самарской области</w:t>
      </w:r>
    </w:p>
    <w:p w:rsidR="00D94BC3" w:rsidRPr="003145EC" w:rsidRDefault="00D94BC3" w:rsidP="00D94BC3">
      <w:pPr>
        <w:spacing w:after="0" w:line="240" w:lineRule="auto"/>
        <w:ind w:left="4860"/>
        <w:jc w:val="right"/>
        <w:rPr>
          <w:rFonts w:ascii="Times New Roman" w:hAnsi="Times New Roman" w:cs="Times New Roman"/>
          <w:b/>
          <w:sz w:val="20"/>
          <w:szCs w:val="20"/>
        </w:rPr>
      </w:pPr>
      <w:r w:rsidRPr="003145EC">
        <w:rPr>
          <w:rFonts w:ascii="Times New Roman" w:eastAsia="Times New Roman" w:hAnsi="Times New Roman" w:cs="Times New Roman"/>
          <w:b/>
          <w:color w:val="000000"/>
          <w:sz w:val="20"/>
          <w:szCs w:val="20"/>
        </w:rPr>
        <w:t xml:space="preserve">муниципальной услуги </w:t>
      </w:r>
      <w:r w:rsidRPr="003145EC">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 xml:space="preserve">Соглашение № _______            </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о перераспределении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земельных участков,   находящихся в частной собственности &lt;8&gt;</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4"/>
          <w:szCs w:val="24"/>
          <w:lang w:eastAsia="en-US"/>
        </w:rPr>
        <w:t xml:space="preserve">___________________________________________________________________________________                                  </w:t>
      </w:r>
      <w:r w:rsidRPr="00D94BC3">
        <w:rPr>
          <w:rFonts w:ascii="Times New Roman" w:eastAsia="Calibri" w:hAnsi="Times New Roman" w:cs="Times New Roman"/>
          <w:sz w:val="20"/>
          <w:szCs w:val="20"/>
          <w:lang w:eastAsia="en-US"/>
        </w:rPr>
        <w:t>(место  заключения  соглашения)                                                                       (дата   заключения соглашения прописью)</w:t>
      </w:r>
      <w:r w:rsidRPr="00D94BC3">
        <w:rPr>
          <w:rFonts w:ascii="Times New Roman" w:eastAsia="Calibri" w:hAnsi="Times New Roman" w:cs="Times New Roman"/>
          <w:sz w:val="24"/>
          <w:szCs w:val="24"/>
          <w:lang w:eastAsia="en-US"/>
        </w:rPr>
        <w:t xml:space="preserve"> ___________________________________________________________________________________   </w:t>
      </w:r>
      <w:r w:rsidRPr="00D94BC3">
        <w:rPr>
          <w:rFonts w:ascii="Times New Roman" w:eastAsia="Calibri" w:hAnsi="Times New Roman" w:cs="Times New Roman"/>
          <w:sz w:val="20"/>
          <w:szCs w:val="20"/>
          <w:lang w:eastAsia="en-US"/>
        </w:rPr>
        <w:t xml:space="preserve">(наименование органа местного самоуправления муниципального образования Самарской области, осуществляющего </w:t>
      </w:r>
      <w:r w:rsidRPr="00D94BC3">
        <w:rPr>
          <w:rFonts w:ascii="Times New Roman" w:eastAsia="Calibri" w:hAnsi="Times New Roman" w:cs="Times New Roman"/>
          <w:sz w:val="20"/>
          <w:szCs w:val="20"/>
          <w:lang w:eastAsia="en-US"/>
        </w:rPr>
        <w:lastRenderedPageBreak/>
        <w:t>распоряжение земельными участками, находящимися в муниципальной собственности, без сокращения</w:t>
      </w:r>
      <w:r w:rsidRPr="00D94BC3">
        <w:rPr>
          <w:rFonts w:ascii="Times New Roman" w:eastAsia="Calibri" w:hAnsi="Times New Roman" w:cs="Times New Roman"/>
          <w:sz w:val="24"/>
          <w:szCs w:val="24"/>
          <w:lang w:eastAsia="en-US"/>
        </w:rPr>
        <w:t xml:space="preserve">) в лице _________________________________________________________           </w:t>
      </w:r>
      <w:r w:rsidRPr="00D94BC3">
        <w:rPr>
          <w:rFonts w:ascii="Times New Roman" w:eastAsia="Calibri" w:hAnsi="Times New Roman" w:cs="Times New Roman"/>
          <w:sz w:val="20"/>
          <w:szCs w:val="20"/>
          <w:lang w:eastAsia="en-US"/>
        </w:rPr>
        <w:t>(наименование должности, фамилия, имя и (при наличии) отчество лица</w:t>
      </w:r>
      <w:r w:rsidRPr="00D94BC3">
        <w:rPr>
          <w:rFonts w:ascii="Times New Roman" w:eastAsia="Calibri" w:hAnsi="Times New Roman" w:cs="Times New Roman"/>
          <w:sz w:val="24"/>
          <w:szCs w:val="24"/>
          <w:lang w:eastAsia="en-US"/>
        </w:rPr>
        <w:t xml:space="preserve">, </w:t>
      </w:r>
      <w:r w:rsidRPr="00D94BC3">
        <w:rPr>
          <w:rFonts w:ascii="Times New Roman" w:eastAsia="Calibri" w:hAnsi="Times New Roman" w:cs="Times New Roman"/>
          <w:sz w:val="20"/>
          <w:szCs w:val="20"/>
          <w:lang w:eastAsia="en-US"/>
        </w:rPr>
        <w:t>подписывающего соглашение от имени органа местного самоуправления</w:t>
      </w:r>
      <w:r w:rsidRPr="00D94BC3">
        <w:rPr>
          <w:rFonts w:ascii="Times New Roman" w:eastAsia="Calibri" w:hAnsi="Times New Roman" w:cs="Times New Roman"/>
          <w:sz w:val="24"/>
          <w:szCs w:val="24"/>
          <w:lang w:eastAsia="en-US"/>
        </w:rPr>
        <w:t xml:space="preserve">) действующего  на основании Устава,  принятого решением ___________________№____, и _____________________________________________                                </w:t>
      </w:r>
      <w:r w:rsidRPr="00D94BC3">
        <w:rPr>
          <w:rFonts w:ascii="Times New Roman" w:eastAsia="Calibri" w:hAnsi="Times New Roman" w:cs="Times New Roman"/>
          <w:sz w:val="20"/>
          <w:szCs w:val="20"/>
          <w:lang w:eastAsia="en-US"/>
        </w:rPr>
        <w:t>(наименование документа, если соглашение подписывается лицом, не являющимся руководителем органа местного самоуправления муниципального района, если соглашение подписывается руководителем органа местного самоуправления муниципального района, соответствующая строка исключается из текста</w:t>
      </w:r>
      <w:r w:rsidRPr="00D94BC3">
        <w:rPr>
          <w:rFonts w:ascii="Times New Roman" w:eastAsia="Calibri" w:hAnsi="Times New Roman" w:cs="Times New Roman"/>
          <w:sz w:val="20"/>
          <w:szCs w:val="20"/>
          <w:lang w:eastAsia="en-US"/>
        </w:rPr>
        <w:tab/>
        <w:t xml:space="preserve"> соглашения)</w:t>
      </w:r>
      <w:r w:rsidRPr="00D94BC3">
        <w:rPr>
          <w:rFonts w:ascii="Times New Roman" w:eastAsia="Calibri" w:hAnsi="Times New Roman" w:cs="Times New Roman"/>
          <w:sz w:val="24"/>
          <w:szCs w:val="24"/>
          <w:lang w:eastAsia="en-US"/>
        </w:rPr>
        <w:t xml:space="preserve">                                                                                                                               именуемая(-</w:t>
      </w:r>
      <w:proofErr w:type="spellStart"/>
      <w:r w:rsidRPr="00D94BC3">
        <w:rPr>
          <w:rFonts w:ascii="Times New Roman" w:eastAsia="Calibri" w:hAnsi="Times New Roman" w:cs="Times New Roman"/>
          <w:sz w:val="24"/>
          <w:szCs w:val="24"/>
          <w:lang w:eastAsia="en-US"/>
        </w:rPr>
        <w:t>ый</w:t>
      </w:r>
      <w:proofErr w:type="spellEnd"/>
      <w:r w:rsidRPr="00D94BC3">
        <w:rPr>
          <w:rFonts w:ascii="Times New Roman" w:eastAsia="Calibri" w:hAnsi="Times New Roman" w:cs="Times New Roman"/>
          <w:sz w:val="24"/>
          <w:szCs w:val="24"/>
          <w:lang w:eastAsia="en-US"/>
        </w:rPr>
        <w:t>)    в    дальнейшем   "Сторона  1",  с   одной   стороны,   и ___________________________________________________________________________________</w:t>
      </w:r>
      <w:r w:rsidRPr="00D94BC3">
        <w:rPr>
          <w:rFonts w:ascii="Times New Roman" w:eastAsia="Calibri" w:hAnsi="Times New Roman" w:cs="Times New Roman"/>
          <w:sz w:val="20"/>
          <w:szCs w:val="20"/>
          <w:lang w:eastAsia="en-US"/>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r w:rsidRPr="00D94BC3">
        <w:rPr>
          <w:rFonts w:ascii="Times New Roman" w:eastAsia="Calibri" w:hAnsi="Times New Roman" w:cs="Times New Roman"/>
          <w:sz w:val="24"/>
          <w:szCs w:val="24"/>
          <w:lang w:eastAsia="en-US"/>
        </w:rPr>
        <w:t xml:space="preserve"> в  лице __________________________________________________________       </w:t>
      </w:r>
      <w:r w:rsidRPr="00D94BC3">
        <w:rPr>
          <w:rFonts w:ascii="Times New Roman" w:eastAsia="Calibri" w:hAnsi="Times New Roman" w:cs="Times New Roman"/>
          <w:sz w:val="20"/>
          <w:szCs w:val="20"/>
          <w:lang w:eastAsia="en-US"/>
        </w:rPr>
        <w:t>(наименование должности, фамилия, имя и (при наличии) отчество лица, 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r w:rsidRPr="00D94BC3">
        <w:rPr>
          <w:rFonts w:ascii="Times New Roman" w:eastAsia="Calibri" w:hAnsi="Times New Roman" w:cs="Times New Roman"/>
          <w:sz w:val="24"/>
          <w:szCs w:val="24"/>
          <w:lang w:eastAsia="en-US"/>
        </w:rPr>
        <w:t xml:space="preserve"> действующего на основании ___________________________________________, (</w:t>
      </w:r>
      <w:r w:rsidRPr="00D94BC3">
        <w:rPr>
          <w:rFonts w:ascii="Times New Roman" w:eastAsia="Calibri" w:hAnsi="Times New Roman" w:cs="Times New Roman"/>
          <w:sz w:val="20"/>
          <w:szCs w:val="20"/>
          <w:lang w:eastAsia="en-US"/>
        </w:rPr>
        <w:t>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именуемый(-</w:t>
      </w:r>
      <w:proofErr w:type="spellStart"/>
      <w:r w:rsidRPr="00D94BC3">
        <w:rPr>
          <w:rFonts w:ascii="Times New Roman" w:eastAsia="Calibri" w:hAnsi="Times New Roman" w:cs="Times New Roman"/>
          <w:sz w:val="24"/>
          <w:szCs w:val="24"/>
          <w:lang w:eastAsia="en-US"/>
        </w:rPr>
        <w:t>ая</w:t>
      </w:r>
      <w:proofErr w:type="spellEnd"/>
      <w:r w:rsidRPr="00D94BC3">
        <w:rPr>
          <w:rFonts w:ascii="Times New Roman" w:eastAsia="Calibri" w:hAnsi="Times New Roman" w:cs="Times New Roman"/>
          <w:sz w:val="24"/>
          <w:szCs w:val="24"/>
          <w:lang w:eastAsia="en-US"/>
        </w:rPr>
        <w:t>, -</w:t>
      </w:r>
      <w:proofErr w:type="spellStart"/>
      <w:r w:rsidRPr="00D94BC3">
        <w:rPr>
          <w:rFonts w:ascii="Times New Roman" w:eastAsia="Calibri" w:hAnsi="Times New Roman" w:cs="Times New Roman"/>
          <w:sz w:val="24"/>
          <w:szCs w:val="24"/>
          <w:lang w:eastAsia="en-US"/>
        </w:rPr>
        <w:t>ое</w:t>
      </w:r>
      <w:proofErr w:type="spellEnd"/>
      <w:r w:rsidRPr="00D94BC3">
        <w:rPr>
          <w:rFonts w:ascii="Times New Roman" w:eastAsia="Calibri" w:hAnsi="Times New Roman" w:cs="Times New Roman"/>
          <w:sz w:val="24"/>
          <w:szCs w:val="24"/>
          <w:lang w:eastAsia="en-US"/>
        </w:rPr>
        <w:t xml:space="preserve">)  в  дальнейшем  "Сторона  2",  с другой стороны,  далее при   совместном  упоминании    именуемые    "стороны",   в   соответствии с  подпунктом  _____ &lt;9&gt;  пункта 1 статьи 39.28 Земельного кодекса Российской Федерации,  на основании уведомления N ______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___________________________________________________________________________________,                                                </w:t>
      </w:r>
      <w:r w:rsidRPr="00D94BC3">
        <w:rPr>
          <w:rFonts w:ascii="Times New Roman" w:eastAsia="Calibri" w:hAnsi="Times New Roman" w:cs="Times New Roman"/>
          <w:sz w:val="20"/>
          <w:szCs w:val="20"/>
          <w:lang w:eastAsia="en-US"/>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D94BC3">
        <w:rPr>
          <w:rFonts w:ascii="Times New Roman" w:eastAsia="Calibri" w:hAnsi="Times New Roman" w:cs="Times New Roman"/>
          <w:sz w:val="24"/>
          <w:szCs w:val="24"/>
          <w:lang w:eastAsia="en-US"/>
        </w:rPr>
        <w:t xml:space="preserve"> &lt;10&gt;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заключили   настоящее   соглашение  о  нижеследующем:</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земельный участок с кадастровым номером  ______, площадью ____ кв. м, отнесенный к землям  _______________________________________________, (указывается категория земель) имеющий целевое назначение _______________, расположенный по адресу: ____________________________________ (далее  -  исходный земельный  участок-1).  Исходный  земельный участок-1 принадлежит на праве собственности Стороне 1 на основании, что подтверждается _______________________________________.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D94BC3">
        <w:rPr>
          <w:rFonts w:ascii="Times New Roman" w:eastAsia="Calibri" w:hAnsi="Times New Roman" w:cs="Times New Roman"/>
          <w:sz w:val="24"/>
          <w:szCs w:val="24"/>
          <w:lang w:eastAsia="en-US"/>
        </w:rPr>
        <w:t>правопритязания</w:t>
      </w:r>
      <w:proofErr w:type="spellEnd"/>
      <w:r w:rsidRPr="00D94BC3">
        <w:rPr>
          <w:rFonts w:ascii="Times New Roman" w:eastAsia="Calibri" w:hAnsi="Times New Roman" w:cs="Times New Roman"/>
          <w:sz w:val="24"/>
          <w:szCs w:val="24"/>
          <w:lang w:eastAsia="en-US"/>
        </w:rPr>
        <w:t xml:space="preserve"> третьих лиц;</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земельный участок с кадастровым  номером ______, площадью ____ кв. м, отнесенный</w:t>
      </w:r>
      <w:r w:rsidRPr="00D94BC3">
        <w:rPr>
          <w:rFonts w:ascii="Times New Roman" w:eastAsia="Calibri" w:hAnsi="Times New Roman" w:cs="Times New Roman"/>
          <w:sz w:val="24"/>
          <w:szCs w:val="24"/>
          <w:lang w:eastAsia="en-US"/>
        </w:rPr>
        <w:tab/>
        <w:t xml:space="preserve"> к</w:t>
      </w:r>
      <w:r w:rsidRPr="00D94BC3">
        <w:rPr>
          <w:rFonts w:ascii="Times New Roman" w:eastAsia="Calibri" w:hAnsi="Times New Roman" w:cs="Times New Roman"/>
          <w:sz w:val="24"/>
          <w:szCs w:val="24"/>
          <w:lang w:eastAsia="en-US"/>
        </w:rPr>
        <w:tab/>
        <w:t xml:space="preserve"> землям _________________________________________, (указывается  категория земель) имеющий целевое назначение _________,  расположенный по адресу: _______________________ (далее  -  исходный  земельный участок-2). Исходный   земельный   участок-2 принадлежит на праве собственности Стороне 2 на  основании  ________,   что подтверждается   _____________________.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D94BC3">
        <w:rPr>
          <w:rFonts w:ascii="Times New Roman" w:eastAsia="Calibri" w:hAnsi="Times New Roman" w:cs="Times New Roman"/>
          <w:sz w:val="24"/>
          <w:szCs w:val="24"/>
          <w:lang w:eastAsia="en-US"/>
        </w:rPr>
        <w:t>правопритязания</w:t>
      </w:r>
      <w:proofErr w:type="spellEnd"/>
      <w:r w:rsidRPr="00D94BC3">
        <w:rPr>
          <w:rFonts w:ascii="Times New Roman" w:eastAsia="Calibri" w:hAnsi="Times New Roman" w:cs="Times New Roman"/>
          <w:sz w:val="24"/>
          <w:szCs w:val="24"/>
          <w:lang w:eastAsia="en-US"/>
        </w:rPr>
        <w:t xml:space="preserve"> третьих лиц.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2. Стороны договорились произвести перераспределение исходных земельных участков  следующим  образом: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разделить исходный земельный участок-1 на ___ (___) части: часть 1 площадью _____  кв. м, часть 2 площадью _____  кв. м, часть 3 площадью _____ кв. м, (и так далее);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разделить исходный земельный участок-2 на ___ (___) части: часть 1 площадью _____ кв. м, часть 2 площадью _____ кв. м, часть 3 площадью _____ кв. м,     (и так далее).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Образовать  из  частей,  полученных  в   результате  раздела   исходных земельных  участков,  следующие  новые земельные участки: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 _____________________________________.                            </w:t>
      </w:r>
      <w:r w:rsidRPr="00D94BC3">
        <w:rPr>
          <w:rFonts w:ascii="Times New Roman" w:eastAsia="Calibri" w:hAnsi="Times New Roman" w:cs="Times New Roman"/>
          <w:sz w:val="24"/>
          <w:szCs w:val="24"/>
          <w:lang w:eastAsia="en-US"/>
        </w:rPr>
        <w:lastRenderedPageBreak/>
        <w:t xml:space="preserve">(указывается категория земель) имеющий целевое назначение  __________, расположенный по адресу: _____________________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D94BC3">
        <w:rPr>
          <w:rFonts w:ascii="Times New Roman" w:eastAsia="Calibri" w:hAnsi="Times New Roman" w:cs="Times New Roman"/>
          <w:sz w:val="24"/>
          <w:szCs w:val="24"/>
          <w:lang w:eastAsia="en-US"/>
        </w:rPr>
        <w:t>правопритязания</w:t>
      </w:r>
      <w:proofErr w:type="spellEnd"/>
      <w:r w:rsidRPr="00D94BC3">
        <w:rPr>
          <w:rFonts w:ascii="Times New Roman" w:eastAsia="Calibri" w:hAnsi="Times New Roman" w:cs="Times New Roman"/>
          <w:sz w:val="24"/>
          <w:szCs w:val="24"/>
          <w:lang w:eastAsia="en-US"/>
        </w:rPr>
        <w:t xml:space="preserve"> третьих лиц;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______________, площадью   ____  кв. м,  отнесенный  к землям _________________________________________,                       (указывается категория земель) имеющий  целевое  назначение  ____________,  расположенный  по адресу:  ______________________ (далее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D94BC3">
        <w:rPr>
          <w:rFonts w:ascii="Times New Roman" w:eastAsia="Calibri" w:hAnsi="Times New Roman" w:cs="Times New Roman"/>
          <w:sz w:val="24"/>
          <w:szCs w:val="24"/>
          <w:lang w:eastAsia="en-US"/>
        </w:rPr>
        <w:t>правопритязания</w:t>
      </w:r>
      <w:proofErr w:type="spellEnd"/>
      <w:r w:rsidRPr="00D94BC3">
        <w:rPr>
          <w:rFonts w:ascii="Times New Roman" w:eastAsia="Calibri" w:hAnsi="Times New Roman" w:cs="Times New Roman"/>
          <w:sz w:val="24"/>
          <w:szCs w:val="24"/>
          <w:lang w:eastAsia="en-US"/>
        </w:rPr>
        <w:t xml:space="preserve"> третьих  лиц.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3. Новый земельный участок-1 отнести к земельным участкам, находящимся в  муниципальной  собственности. На новый земельный  участок-2 возникает право собственности Стороны 2.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4.  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соответствии  с   порядком, установленным __________________, и составляет _______________________ рублей.                                                 (сумма  прописью)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6. Сторона 2 обязуется  уплатить предусмотренную настоящим  соглашением плату цену в течение ____________________ дней со дня заключения настоящего (количество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8.  Настоящее  соглашение составлено на ________________________________                                             (количество листов прописью) листах.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D94BC3" w:rsidRPr="00D94BC3" w:rsidRDefault="00D94BC3" w:rsidP="00D94BC3">
      <w:pPr>
        <w:spacing w:after="0" w:line="240" w:lineRule="auto"/>
        <w:ind w:firstLine="567"/>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11.  Место  нахождения (жительства)  и  другие  реквизиты  сторон: </w:t>
      </w:r>
    </w:p>
    <w:p w:rsidR="00D94BC3" w:rsidRPr="00D94BC3" w:rsidRDefault="00D94BC3" w:rsidP="00D94BC3">
      <w:pPr>
        <w:spacing w:after="0" w:line="240" w:lineRule="auto"/>
        <w:ind w:firstLine="567"/>
        <w:rPr>
          <w:rFonts w:ascii="Times New Roman" w:eastAsia="Calibri" w:hAnsi="Times New Roman" w:cs="Times New Roman"/>
          <w:sz w:val="24"/>
          <w:szCs w:val="24"/>
          <w:lang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670"/>
      </w:tblGrid>
      <w:tr w:rsidR="00D94BC3" w:rsidRPr="003145EC" w:rsidTr="003145EC">
        <w:trPr>
          <w:trHeight w:val="3002"/>
        </w:trPr>
        <w:tc>
          <w:tcPr>
            <w:tcW w:w="5353" w:type="dxa"/>
            <w:shd w:val="clear" w:color="auto" w:fill="auto"/>
          </w:tcPr>
          <w:p w:rsidR="00D94BC3" w:rsidRPr="003145EC" w:rsidRDefault="00D94BC3" w:rsidP="00D94BC3">
            <w:pPr>
              <w:spacing w:after="0" w:line="240" w:lineRule="auto"/>
              <w:jc w:val="center"/>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Сторона 1 ________________________________________________________________________________            (наименование органа местного самоуправления муниципального района Самарской области, осуществляющего распоряжение земельными участками, находящимися в муниципальной  собственности)</w:t>
            </w:r>
          </w:p>
          <w:p w:rsidR="00D94BC3" w:rsidRP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Место нахождения  ________________________________________</w:t>
            </w:r>
          </w:p>
          <w:p w:rsidR="00D94BC3" w:rsidRP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 xml:space="preserve"> ОГРН &lt;15&gt; _____________________________ </w:t>
            </w:r>
          </w:p>
          <w:p w:rsidR="00D94BC3" w:rsidRP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 xml:space="preserve">ИНН ___________________________________                ________________________________________        </w:t>
            </w:r>
          </w:p>
          <w:p w:rsidR="00D94BC3" w:rsidRP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 xml:space="preserve">(Ф.И.О. полностью)                              (подпись) </w:t>
            </w:r>
          </w:p>
        </w:tc>
        <w:tc>
          <w:tcPr>
            <w:tcW w:w="5670" w:type="dxa"/>
            <w:shd w:val="clear" w:color="auto" w:fill="auto"/>
          </w:tcPr>
          <w:p w:rsidR="00D94BC3" w:rsidRP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Сторона  2 __________________________________________________________________________________             (наименование юридического лица без сокращения либо фамилия, имя и  (при  наличии)  отчество  физического  лица в именительном падеже)</w:t>
            </w:r>
            <w:r w:rsidR="003145EC">
              <w:rPr>
                <w:rFonts w:ascii="Times New Roman" w:eastAsia="Calibri" w:hAnsi="Times New Roman" w:cs="Times New Roman"/>
                <w:sz w:val="20"/>
                <w:szCs w:val="20"/>
                <w:lang w:eastAsia="en-US"/>
              </w:rPr>
              <w:t xml:space="preserve"> </w:t>
            </w:r>
          </w:p>
          <w:p w:rsidR="00D94BC3" w:rsidRP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 xml:space="preserve">Место нахождения  (либо место жительства) _________________________________________ </w:t>
            </w:r>
          </w:p>
          <w:p w:rsid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 xml:space="preserve">ОГРН &lt;15&gt; ______________________________ </w:t>
            </w:r>
          </w:p>
          <w:p w:rsid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ИНН ________________________</w:t>
            </w:r>
            <w:r w:rsidR="003145EC">
              <w:rPr>
                <w:rFonts w:ascii="Times New Roman" w:eastAsia="Calibri" w:hAnsi="Times New Roman" w:cs="Times New Roman"/>
                <w:sz w:val="20"/>
                <w:szCs w:val="20"/>
                <w:lang w:eastAsia="en-US"/>
              </w:rPr>
              <w:t xml:space="preserve">____________            </w:t>
            </w:r>
            <w:r w:rsidRPr="003145EC">
              <w:rPr>
                <w:rFonts w:ascii="Times New Roman" w:eastAsia="Calibri" w:hAnsi="Times New Roman" w:cs="Times New Roman"/>
                <w:sz w:val="20"/>
                <w:szCs w:val="20"/>
                <w:lang w:eastAsia="en-US"/>
              </w:rPr>
              <w:t xml:space="preserve">   _________________________________________ </w:t>
            </w:r>
          </w:p>
          <w:p w:rsidR="00D94BC3" w:rsidRPr="003145EC" w:rsidRDefault="00D94BC3" w:rsidP="00D94BC3">
            <w:pPr>
              <w:spacing w:after="0" w:line="240" w:lineRule="auto"/>
              <w:rPr>
                <w:rFonts w:ascii="Times New Roman" w:eastAsia="Calibri" w:hAnsi="Times New Roman" w:cs="Times New Roman"/>
                <w:sz w:val="20"/>
                <w:szCs w:val="20"/>
                <w:lang w:eastAsia="en-US"/>
              </w:rPr>
            </w:pPr>
            <w:r w:rsidRPr="003145EC">
              <w:rPr>
                <w:rFonts w:ascii="Times New Roman" w:eastAsia="Calibri" w:hAnsi="Times New Roman" w:cs="Times New Roman"/>
                <w:sz w:val="20"/>
                <w:szCs w:val="20"/>
                <w:lang w:eastAsia="en-US"/>
              </w:rPr>
              <w:t xml:space="preserve">            (Ф.И.О. полностью)   </w:t>
            </w:r>
            <w:r w:rsidR="003145EC">
              <w:rPr>
                <w:rFonts w:ascii="Times New Roman" w:eastAsia="Calibri" w:hAnsi="Times New Roman" w:cs="Times New Roman"/>
                <w:sz w:val="20"/>
                <w:szCs w:val="20"/>
                <w:lang w:eastAsia="en-US"/>
              </w:rPr>
              <w:t xml:space="preserve">       </w:t>
            </w:r>
            <w:r w:rsidRPr="003145EC">
              <w:rPr>
                <w:rFonts w:ascii="Times New Roman" w:eastAsia="Calibri" w:hAnsi="Times New Roman" w:cs="Times New Roman"/>
                <w:sz w:val="20"/>
                <w:szCs w:val="20"/>
                <w:lang w:eastAsia="en-US"/>
              </w:rPr>
              <w:t>(подпись)</w:t>
            </w:r>
          </w:p>
          <w:p w:rsidR="00D94BC3" w:rsidRPr="003145EC" w:rsidRDefault="003145EC" w:rsidP="00D94BC3">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
        </w:tc>
      </w:tr>
    </w:tbl>
    <w:p w:rsidR="00D94BC3" w:rsidRPr="00D94BC3" w:rsidRDefault="00D94BC3" w:rsidP="00D94BC3">
      <w:pPr>
        <w:spacing w:after="0" w:line="240" w:lineRule="auto"/>
        <w:jc w:val="both"/>
        <w:rPr>
          <w:rFonts w:ascii="Times New Roman" w:eastAsia="Calibri" w:hAnsi="Times New Roman" w:cs="Times New Roman"/>
          <w:sz w:val="20"/>
          <w:szCs w:val="20"/>
          <w:lang w:eastAsia="en-US"/>
        </w:rPr>
      </w:pP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&lt;9&gt;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w:t>
      </w:r>
      <w:r w:rsidRPr="00D94BC3">
        <w:rPr>
          <w:rFonts w:ascii="Times New Roman" w:eastAsia="Calibri" w:hAnsi="Times New Roman" w:cs="Times New Roman"/>
          <w:sz w:val="20"/>
          <w:szCs w:val="20"/>
          <w:lang w:eastAsia="en-US"/>
        </w:rPr>
        <w:lastRenderedPageBreak/>
        <w:t>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&lt;11&gt;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w:t>
      </w:r>
      <w:proofErr w:type="spellStart"/>
      <w:r w:rsidRPr="00D94BC3">
        <w:rPr>
          <w:rFonts w:ascii="Times New Roman" w:eastAsia="Calibri" w:hAnsi="Times New Roman" w:cs="Times New Roman"/>
          <w:sz w:val="20"/>
          <w:szCs w:val="20"/>
          <w:lang w:eastAsia="en-US"/>
        </w:rPr>
        <w:t>ий</w:t>
      </w:r>
      <w:proofErr w:type="spellEnd"/>
      <w:r w:rsidRPr="00D94BC3">
        <w:rPr>
          <w:rFonts w:ascii="Times New Roman" w:eastAsia="Calibri" w:hAnsi="Times New Roman" w:cs="Times New Roman"/>
          <w:sz w:val="20"/>
          <w:szCs w:val="20"/>
          <w:lang w:eastAsia="en-US"/>
        </w:rPr>
        <w:t>), сооружения(</w:t>
      </w:r>
      <w:proofErr w:type="spellStart"/>
      <w:r w:rsidRPr="00D94BC3">
        <w:rPr>
          <w:rFonts w:ascii="Times New Roman" w:eastAsia="Calibri" w:hAnsi="Times New Roman" w:cs="Times New Roman"/>
          <w:sz w:val="20"/>
          <w:szCs w:val="20"/>
          <w:lang w:eastAsia="en-US"/>
        </w:rPr>
        <w:t>ий</w:t>
      </w:r>
      <w:proofErr w:type="spellEnd"/>
      <w:r w:rsidRPr="00D94BC3">
        <w:rPr>
          <w:rFonts w:ascii="Times New Roman" w:eastAsia="Calibri" w:hAnsi="Times New Roman" w:cs="Times New Roman"/>
          <w:sz w:val="20"/>
          <w:szCs w:val="20"/>
          <w:lang w:eastAsia="en-US"/>
        </w:rPr>
        <w:t>), объекта(</w:t>
      </w:r>
      <w:proofErr w:type="spellStart"/>
      <w:r w:rsidRPr="00D94BC3">
        <w:rPr>
          <w:rFonts w:ascii="Times New Roman" w:eastAsia="Calibri" w:hAnsi="Times New Roman" w:cs="Times New Roman"/>
          <w:sz w:val="20"/>
          <w:szCs w:val="20"/>
          <w:lang w:eastAsia="en-US"/>
        </w:rPr>
        <w:t>ов</w:t>
      </w:r>
      <w:proofErr w:type="spellEnd"/>
      <w:r w:rsidRPr="00D94BC3">
        <w:rPr>
          <w:rFonts w:ascii="Times New Roman" w:eastAsia="Calibri" w:hAnsi="Times New Roman" w:cs="Times New Roman"/>
          <w:sz w:val="20"/>
          <w:szCs w:val="20"/>
          <w:lang w:eastAsia="en-US"/>
        </w:rPr>
        <w:t xml:space="preserve">)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&lt;12&gt;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Соглашение может быть составлено в большем количестве экземпляров. &lt;14&gt; В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D94BC3" w:rsidRPr="003145EC" w:rsidRDefault="00D94BC3" w:rsidP="00D94BC3">
      <w:pPr>
        <w:autoSpaceDE w:val="0"/>
        <w:autoSpaceDN w:val="0"/>
        <w:adjustRightInd w:val="0"/>
        <w:spacing w:after="0" w:line="240" w:lineRule="auto"/>
        <w:jc w:val="right"/>
        <w:outlineLvl w:val="0"/>
        <w:rPr>
          <w:rFonts w:ascii="Times New Roman" w:hAnsi="Times New Roman" w:cs="Times New Roman"/>
          <w:b/>
          <w:sz w:val="20"/>
          <w:szCs w:val="20"/>
        </w:rPr>
      </w:pPr>
      <w:r w:rsidRPr="003145EC">
        <w:rPr>
          <w:rFonts w:ascii="Times New Roman" w:hAnsi="Times New Roman" w:cs="Times New Roman"/>
          <w:b/>
          <w:sz w:val="20"/>
          <w:szCs w:val="20"/>
        </w:rPr>
        <w:t>Приложение 9</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hAnsi="Times New Roman" w:cs="Times New Roman"/>
          <w:b/>
          <w:sz w:val="20"/>
          <w:szCs w:val="20"/>
        </w:rPr>
        <w:t xml:space="preserve">к </w:t>
      </w:r>
      <w:r w:rsidRPr="003145EC">
        <w:rPr>
          <w:rFonts w:ascii="Times New Roman" w:eastAsia="Times New Roman" w:hAnsi="Times New Roman" w:cs="Times New Roman"/>
          <w:b/>
          <w:color w:val="000000"/>
          <w:sz w:val="20"/>
          <w:szCs w:val="20"/>
        </w:rPr>
        <w:t>Административному регламенту предоставления</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муниципального района Большеглушицкий</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 xml:space="preserve"> Самарской области</w:t>
      </w:r>
    </w:p>
    <w:p w:rsidR="00D94BC3" w:rsidRPr="003145EC" w:rsidRDefault="00D94BC3" w:rsidP="00D94BC3">
      <w:pPr>
        <w:spacing w:after="0" w:line="240" w:lineRule="auto"/>
        <w:ind w:left="4860"/>
        <w:jc w:val="right"/>
        <w:rPr>
          <w:rFonts w:ascii="Times New Roman" w:hAnsi="Times New Roman" w:cs="Times New Roman"/>
          <w:b/>
          <w:sz w:val="20"/>
          <w:szCs w:val="20"/>
        </w:rPr>
      </w:pPr>
      <w:r w:rsidRPr="003145EC">
        <w:rPr>
          <w:rFonts w:ascii="Times New Roman" w:eastAsia="Times New Roman" w:hAnsi="Times New Roman" w:cs="Times New Roman"/>
          <w:b/>
          <w:color w:val="000000"/>
          <w:sz w:val="20"/>
          <w:szCs w:val="20"/>
        </w:rPr>
        <w:t xml:space="preserve">муниципальной услуги </w:t>
      </w:r>
      <w:r w:rsidRPr="003145EC">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94BC3" w:rsidRPr="00D94BC3" w:rsidRDefault="00D94BC3" w:rsidP="00D94BC3">
      <w:pPr>
        <w:widowControl w:val="0"/>
        <w:tabs>
          <w:tab w:val="left" w:pos="6521"/>
        </w:tabs>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РОССИЙСКАЯ ФЕДЕРАЦИЯ                                                             </w:t>
      </w:r>
    </w:p>
    <w:p w:rsidR="00D94BC3" w:rsidRPr="00D94BC3" w:rsidRDefault="00D94BC3" w:rsidP="00D94BC3">
      <w:pPr>
        <w:widowControl w:val="0"/>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МУНИЦИПАЛЬНЫЙ  РАЙОН                                                                                                      </w:t>
      </w:r>
    </w:p>
    <w:p w:rsidR="00D94BC3" w:rsidRPr="00D94BC3" w:rsidRDefault="00D94BC3" w:rsidP="00D94BC3">
      <w:pPr>
        <w:widowControl w:val="0"/>
        <w:tabs>
          <w:tab w:val="left" w:pos="6379"/>
        </w:tabs>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БОЛЬШЕГЛУШИЦКИЙ</w:t>
      </w:r>
    </w:p>
    <w:p w:rsidR="00D94BC3" w:rsidRPr="00D94BC3" w:rsidRDefault="00D94BC3" w:rsidP="00D94BC3">
      <w:pPr>
        <w:widowControl w:val="0"/>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САМАРСКОЙ  ОБЛАСТИ</w:t>
      </w:r>
    </w:p>
    <w:p w:rsidR="00D94BC3" w:rsidRPr="00D94BC3" w:rsidRDefault="00D94BC3" w:rsidP="00D94BC3">
      <w:pPr>
        <w:widowControl w:val="0"/>
        <w:suppressAutoHyphens/>
        <w:spacing w:after="0" w:line="240" w:lineRule="auto"/>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АДМИНИСТРАЦИЯ</w:t>
      </w:r>
    </w:p>
    <w:p w:rsidR="00D94BC3" w:rsidRPr="00D94BC3" w:rsidRDefault="00D94BC3" w:rsidP="00D94BC3">
      <w:pPr>
        <w:widowControl w:val="0"/>
        <w:suppressAutoHyphens/>
        <w:spacing w:after="0" w:line="240" w:lineRule="auto"/>
        <w:ind w:hanging="180"/>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СЕЛЬСКОГО  ПОСЕЛЕНИЯ</w:t>
      </w:r>
    </w:p>
    <w:p w:rsidR="00D94BC3" w:rsidRPr="00D94BC3" w:rsidRDefault="00D94BC3" w:rsidP="00D94BC3">
      <w:pPr>
        <w:widowControl w:val="0"/>
        <w:suppressAutoHyphens/>
        <w:spacing w:after="0" w:line="240" w:lineRule="auto"/>
        <w:ind w:hanging="180"/>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БОЛЬШАЯ ДЕРГУНОВКА</w:t>
      </w:r>
    </w:p>
    <w:p w:rsidR="00D94BC3" w:rsidRPr="00D94BC3" w:rsidRDefault="00D94BC3" w:rsidP="00D94BC3">
      <w:pPr>
        <w:widowControl w:val="0"/>
        <w:suppressAutoHyphens/>
        <w:spacing w:after="0" w:line="240" w:lineRule="auto"/>
        <w:ind w:left="851" w:hanging="1031"/>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______________________________</w:t>
      </w:r>
    </w:p>
    <w:p w:rsidR="00D94BC3" w:rsidRPr="00D94BC3" w:rsidRDefault="00D94BC3" w:rsidP="00D94BC3">
      <w:pPr>
        <w:widowControl w:val="0"/>
        <w:suppressAutoHyphens/>
        <w:spacing w:after="0" w:line="240" w:lineRule="auto"/>
        <w:ind w:left="540" w:hanging="360"/>
        <w:rPr>
          <w:rFonts w:ascii="Times New Roman" w:eastAsia="Arial Unicode MS" w:hAnsi="Times New Roman" w:cs="Times New Roman"/>
          <w:b/>
          <w:color w:val="333333"/>
          <w:kern w:val="1"/>
          <w:sz w:val="20"/>
          <w:szCs w:val="20"/>
        </w:rPr>
      </w:pPr>
      <w:r w:rsidRPr="00D94BC3">
        <w:rPr>
          <w:rFonts w:ascii="Times New Roman" w:eastAsia="Arial Unicode MS" w:hAnsi="Times New Roman" w:cs="Times New Roman"/>
          <w:b/>
          <w:color w:val="333333"/>
          <w:kern w:val="1"/>
          <w:sz w:val="20"/>
          <w:szCs w:val="20"/>
        </w:rPr>
        <w:t xml:space="preserve">    ПОСТАНОВЛЕНИЕ</w:t>
      </w:r>
    </w:p>
    <w:p w:rsidR="00D94BC3" w:rsidRPr="00D94BC3" w:rsidRDefault="00D94BC3" w:rsidP="00D94BC3">
      <w:pPr>
        <w:widowControl w:val="0"/>
        <w:suppressAutoHyphens/>
        <w:spacing w:after="0" w:line="240" w:lineRule="auto"/>
        <w:rPr>
          <w:rFonts w:ascii="Times New Roman" w:eastAsia="Arial Unicode MS" w:hAnsi="Times New Roman" w:cs="Times New Roman"/>
          <w:b/>
          <w:i/>
          <w:color w:val="333333"/>
          <w:kern w:val="1"/>
          <w:sz w:val="20"/>
          <w:szCs w:val="20"/>
        </w:rPr>
      </w:pPr>
      <w:r w:rsidRPr="00D94BC3">
        <w:rPr>
          <w:rFonts w:ascii="Times New Roman" w:eastAsia="Arial Unicode MS" w:hAnsi="Times New Roman" w:cs="Times New Roman"/>
          <w:b/>
          <w:i/>
          <w:color w:val="333333"/>
          <w:kern w:val="1"/>
          <w:sz w:val="20"/>
          <w:szCs w:val="20"/>
        </w:rPr>
        <w:t xml:space="preserve">от                           2022 г. № </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Об отказе в заключении соглашения о перераспределении земельных участков</w:t>
      </w:r>
    </w:p>
    <w:p w:rsidR="00D94BC3" w:rsidRPr="00D94BC3" w:rsidRDefault="00D94BC3" w:rsidP="003145EC">
      <w:pPr>
        <w:spacing w:after="0" w:line="240" w:lineRule="auto"/>
        <w:ind w:firstLine="567"/>
        <w:jc w:val="both"/>
        <w:rPr>
          <w:rFonts w:ascii="Times New Roman" w:eastAsia="Calibri" w:hAnsi="Times New Roman" w:cs="Times New Roman"/>
          <w:b/>
          <w:sz w:val="24"/>
          <w:szCs w:val="24"/>
          <w:lang w:eastAsia="en-US"/>
        </w:rPr>
      </w:pPr>
      <w:r w:rsidRPr="00D94BC3">
        <w:rPr>
          <w:rFonts w:ascii="Times New Roman" w:eastAsia="Calibri" w:hAnsi="Times New Roman" w:cs="Times New Roman"/>
          <w:sz w:val="24"/>
          <w:szCs w:val="24"/>
          <w:lang w:eastAsia="en-US"/>
        </w:rPr>
        <w:t xml:space="preserve">Рассмотрев  заявление _________________________________________________________                             </w:t>
      </w:r>
      <w:r w:rsidRPr="00D94BC3">
        <w:rPr>
          <w:rFonts w:ascii="Times New Roman" w:eastAsia="Calibri" w:hAnsi="Times New Roman" w:cs="Times New Roman"/>
          <w:sz w:val="20"/>
          <w:szCs w:val="20"/>
          <w:lang w:eastAsia="en-US"/>
        </w:rPr>
        <w:t xml:space="preserve">(наименование юридического лица либо фамилия, имя и (при наличии) отчество физического лица в родительном падеже) </w:t>
      </w:r>
      <w:r w:rsidRPr="00D94BC3">
        <w:rPr>
          <w:rFonts w:ascii="Times New Roman" w:eastAsia="Calibri" w:hAnsi="Times New Roman" w:cs="Times New Roman"/>
          <w:sz w:val="24"/>
          <w:szCs w:val="24"/>
          <w:lang w:eastAsia="en-US"/>
        </w:rPr>
        <w:t xml:space="preserve">от ________ входящий номер ________ о перераспределении земель и (или)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земельных  участков, находящихся в частной собственности, в соответствии с подпунктом _____ &lt;16&gt; пункта   9   статьи   39.29   Земельного   кодекса   Российской  Федерации, Административным   регламентом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3145EC">
        <w:rPr>
          <w:rFonts w:ascii="Times New Roman" w:eastAsia="Calibri" w:hAnsi="Times New Roman" w:cs="Times New Roman"/>
          <w:sz w:val="24"/>
          <w:szCs w:val="24"/>
          <w:lang w:eastAsia="en-US"/>
        </w:rPr>
        <w:t xml:space="preserve">                                                </w:t>
      </w:r>
      <w:r w:rsidRPr="00D94BC3">
        <w:rPr>
          <w:rFonts w:ascii="Times New Roman" w:eastAsia="Calibri" w:hAnsi="Times New Roman" w:cs="Times New Roman"/>
          <w:b/>
          <w:sz w:val="24"/>
          <w:szCs w:val="24"/>
          <w:lang w:eastAsia="en-US"/>
        </w:rPr>
        <w:t>ПОСТАНОВЛЯЮ:</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1.Отказать ___________________________________________________________________,                      </w:t>
      </w:r>
      <w:r w:rsidRPr="00D94BC3">
        <w:rPr>
          <w:rFonts w:ascii="Times New Roman" w:eastAsia="Calibri" w:hAnsi="Times New Roman" w:cs="Times New Roman"/>
          <w:sz w:val="20"/>
          <w:szCs w:val="20"/>
          <w:lang w:eastAsia="en-US"/>
        </w:rPr>
        <w:t>(наименование юридического лица либо фамилия, имя и (при наличии) отчество физического лица в дательном падеже)</w:t>
      </w:r>
      <w:r w:rsidRPr="00D94BC3">
        <w:rPr>
          <w:rFonts w:ascii="Times New Roman" w:eastAsia="Calibri" w:hAnsi="Times New Roman" w:cs="Times New Roman"/>
          <w:sz w:val="24"/>
          <w:szCs w:val="24"/>
          <w:lang w:eastAsia="en-US"/>
        </w:rPr>
        <w:t xml:space="preserve"> имеющему место  нахождения/жительства (ненужное удалить): ________________, ОГРН &lt;18&gt; </w:t>
      </w:r>
      <w:r w:rsidRPr="00D94BC3">
        <w:rPr>
          <w:rFonts w:ascii="Times New Roman" w:eastAsia="Calibri" w:hAnsi="Times New Roman" w:cs="Times New Roman"/>
          <w:sz w:val="24"/>
          <w:szCs w:val="24"/>
          <w:lang w:eastAsia="en-US"/>
        </w:rPr>
        <w:lastRenderedPageBreak/>
        <w:t xml:space="preserve">_____________________________, ИНН _____________________________, дата и место рождения &lt;19&gt;: _______________________,  реквизиты  документа, удостоверяющего  личность:_______________________________________________, </w:t>
      </w:r>
      <w:r w:rsidRPr="00D94BC3">
        <w:rPr>
          <w:rFonts w:ascii="Times New Roman" w:eastAsia="Calibri" w:hAnsi="Times New Roman" w:cs="Times New Roman"/>
          <w:sz w:val="20"/>
          <w:szCs w:val="20"/>
          <w:lang w:eastAsia="en-US"/>
        </w:rPr>
        <w:t xml:space="preserve">(наименование,  серия  и  номер,  дата  выдачи, наименование органа, выдавшего документ) </w:t>
      </w:r>
      <w:r w:rsidRPr="00D94BC3">
        <w:rPr>
          <w:rFonts w:ascii="Times New Roman" w:eastAsia="Calibri" w:hAnsi="Times New Roman" w:cs="Times New Roman"/>
          <w:sz w:val="24"/>
          <w:szCs w:val="24"/>
          <w:lang w:eastAsia="en-US"/>
        </w:rPr>
        <w:t xml:space="preserve">в заключении соглашения о перераспределении земельных участков.     </w:t>
      </w:r>
    </w:p>
    <w:p w:rsidR="00D94BC3" w:rsidRPr="00D94BC3" w:rsidRDefault="00D94BC3" w:rsidP="003145EC">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2. Основанием для отказа является (указат</w:t>
      </w:r>
      <w:r w:rsidR="003145EC">
        <w:rPr>
          <w:rFonts w:ascii="Times New Roman" w:eastAsia="Calibri" w:hAnsi="Times New Roman" w:cs="Times New Roman"/>
          <w:sz w:val="24"/>
          <w:szCs w:val="24"/>
          <w:lang w:eastAsia="en-US"/>
        </w:rPr>
        <w:t xml:space="preserve">ь нужное): _____________ &lt;20&gt;. </w:t>
      </w:r>
    </w:p>
    <w:p w:rsidR="00D94BC3" w:rsidRPr="00D94BC3" w:rsidRDefault="00D94BC3" w:rsidP="00D94BC3">
      <w:pPr>
        <w:spacing w:after="0" w:line="240" w:lineRule="auto"/>
        <w:jc w:val="both"/>
        <w:rPr>
          <w:rFonts w:ascii="Times New Roman" w:hAnsi="Times New Roman" w:cs="Times New Roman"/>
          <w:sz w:val="24"/>
          <w:szCs w:val="24"/>
        </w:rPr>
      </w:pPr>
      <w:r w:rsidRPr="00D94BC3">
        <w:rPr>
          <w:rFonts w:ascii="Times New Roman" w:hAnsi="Times New Roman" w:cs="Times New Roman"/>
          <w:sz w:val="24"/>
          <w:szCs w:val="24"/>
        </w:rPr>
        <w:t>Глава сельского поселения Большая Дергуновка</w:t>
      </w:r>
      <w:r w:rsidR="003145EC">
        <w:rPr>
          <w:rFonts w:ascii="Times New Roman" w:hAnsi="Times New Roman" w:cs="Times New Roman"/>
          <w:sz w:val="24"/>
          <w:szCs w:val="24"/>
        </w:rPr>
        <w:t xml:space="preserve"> </w:t>
      </w:r>
      <w:r w:rsidRPr="00D94BC3">
        <w:rPr>
          <w:rFonts w:ascii="Times New Roman" w:hAnsi="Times New Roman" w:cs="Times New Roman"/>
          <w:sz w:val="24"/>
          <w:szCs w:val="24"/>
        </w:rPr>
        <w:t xml:space="preserve">муниципального района Большеглушицкий                                                                </w:t>
      </w:r>
    </w:p>
    <w:p w:rsidR="00D94BC3" w:rsidRPr="00D94BC3" w:rsidRDefault="00D94BC3" w:rsidP="00D94BC3">
      <w:pPr>
        <w:spacing w:after="0" w:line="240" w:lineRule="auto"/>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Самарской области                                      ____________________                         _________________</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w:t>
      </w:r>
    </w:p>
    <w:p w:rsidR="00D94BC3" w:rsidRPr="00D94BC3" w:rsidRDefault="00D94BC3" w:rsidP="00D94BC3">
      <w:pPr>
        <w:spacing w:after="0" w:line="240" w:lineRule="auto"/>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4"/>
          <w:szCs w:val="24"/>
          <w:lang w:eastAsia="en-US"/>
        </w:rPr>
        <w:t xml:space="preserve">     </w:t>
      </w:r>
      <w:r w:rsidRPr="00D94BC3">
        <w:rPr>
          <w:rFonts w:ascii="Times New Roman" w:eastAsia="Calibri" w:hAnsi="Times New Roman" w:cs="Times New Roman"/>
          <w:sz w:val="20"/>
          <w:szCs w:val="20"/>
          <w:lang w:eastAsia="en-US"/>
        </w:rPr>
        <w:t xml:space="preserve">&lt;16&gt;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D94BC3" w:rsidRPr="00D94BC3" w:rsidRDefault="00D94BC3" w:rsidP="00D94BC3">
      <w:pPr>
        <w:spacing w:after="0" w:line="240" w:lineRule="auto"/>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&lt;18&gt;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   </w:t>
      </w:r>
    </w:p>
    <w:p w:rsidR="00D94BC3" w:rsidRPr="00D94BC3" w:rsidRDefault="00D94BC3" w:rsidP="00D94BC3">
      <w:pPr>
        <w:spacing w:after="0" w:line="240" w:lineRule="auto"/>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D94BC3" w:rsidRPr="00D94BC3" w:rsidRDefault="00D94BC3" w:rsidP="00D94BC3">
      <w:pPr>
        <w:spacing w:after="0" w:line="240" w:lineRule="auto"/>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 &lt;20&gt;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p w:rsidR="00D94BC3" w:rsidRPr="003145EC" w:rsidRDefault="00D94BC3" w:rsidP="003145EC">
      <w:pPr>
        <w:spacing w:after="0" w:line="240" w:lineRule="auto"/>
        <w:jc w:val="right"/>
        <w:rPr>
          <w:rFonts w:ascii="Times New Roman" w:hAnsi="Times New Roman" w:cs="Times New Roman"/>
          <w:b/>
          <w:sz w:val="20"/>
          <w:szCs w:val="20"/>
        </w:rPr>
      </w:pPr>
      <w:r w:rsidRPr="003145EC">
        <w:rPr>
          <w:rFonts w:ascii="Times New Roman" w:eastAsia="Calibri" w:hAnsi="Times New Roman" w:cs="Times New Roman"/>
          <w:sz w:val="20"/>
          <w:szCs w:val="20"/>
          <w:lang w:eastAsia="en-US"/>
        </w:rPr>
        <w:t xml:space="preserve"> </w:t>
      </w:r>
      <w:r w:rsidRPr="003145EC">
        <w:rPr>
          <w:sz w:val="20"/>
          <w:szCs w:val="20"/>
        </w:rPr>
        <w:t xml:space="preserve"> </w:t>
      </w:r>
      <w:r w:rsidRPr="003145EC">
        <w:rPr>
          <w:rFonts w:ascii="Times New Roman" w:hAnsi="Times New Roman" w:cs="Times New Roman"/>
          <w:b/>
          <w:sz w:val="20"/>
          <w:szCs w:val="20"/>
        </w:rPr>
        <w:t>Приложение 10</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hAnsi="Times New Roman" w:cs="Times New Roman"/>
          <w:b/>
          <w:sz w:val="20"/>
          <w:szCs w:val="20"/>
        </w:rPr>
        <w:t xml:space="preserve">к </w:t>
      </w:r>
      <w:r w:rsidRPr="003145EC">
        <w:rPr>
          <w:rFonts w:ascii="Times New Roman" w:eastAsia="Times New Roman" w:hAnsi="Times New Roman" w:cs="Times New Roman"/>
          <w:b/>
          <w:color w:val="000000"/>
          <w:sz w:val="20"/>
          <w:szCs w:val="20"/>
        </w:rPr>
        <w:t>Административному регламенту предоставления</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муниципального района Большеглушицкий</w:t>
      </w:r>
    </w:p>
    <w:p w:rsidR="00D94BC3" w:rsidRPr="003145EC"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3145EC">
        <w:rPr>
          <w:rFonts w:ascii="Times New Roman" w:eastAsia="Times New Roman" w:hAnsi="Times New Roman" w:cs="Times New Roman"/>
          <w:b/>
          <w:color w:val="000000"/>
          <w:sz w:val="20"/>
          <w:szCs w:val="20"/>
        </w:rPr>
        <w:t xml:space="preserve"> Самарской области</w:t>
      </w:r>
    </w:p>
    <w:p w:rsidR="00D94BC3" w:rsidRPr="003145EC" w:rsidRDefault="00D94BC3" w:rsidP="003145EC">
      <w:pPr>
        <w:spacing w:after="0" w:line="240" w:lineRule="auto"/>
        <w:ind w:left="4860"/>
        <w:jc w:val="right"/>
        <w:rPr>
          <w:rFonts w:ascii="Times New Roman" w:hAnsi="Times New Roman" w:cs="Times New Roman"/>
          <w:b/>
          <w:sz w:val="20"/>
          <w:szCs w:val="20"/>
        </w:rPr>
      </w:pPr>
      <w:r w:rsidRPr="003145EC">
        <w:rPr>
          <w:rFonts w:ascii="Times New Roman" w:eastAsia="Times New Roman" w:hAnsi="Times New Roman" w:cs="Times New Roman"/>
          <w:b/>
          <w:color w:val="000000"/>
          <w:sz w:val="20"/>
          <w:szCs w:val="20"/>
        </w:rPr>
        <w:t xml:space="preserve">муниципальной услуги </w:t>
      </w:r>
      <w:r w:rsidRPr="003145EC">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w:t>
      </w:r>
      <w:r w:rsidR="003145EC">
        <w:rPr>
          <w:rFonts w:ascii="Times New Roman" w:hAnsi="Times New Roman" w:cs="Times New Roman"/>
          <w:b/>
          <w:sz w:val="20"/>
          <w:szCs w:val="20"/>
        </w:rPr>
        <w:t>ящихся в частной собственности»</w:t>
      </w:r>
      <w:r w:rsidRPr="003145EC">
        <w:rPr>
          <w:rFonts w:ascii="Times New Roman" w:hAnsi="Times New Roman"/>
          <w:sz w:val="20"/>
          <w:szCs w:val="20"/>
        </w:rPr>
        <w:t xml:space="preserve">                                     </w:t>
      </w:r>
      <w:r w:rsidRPr="00D94BC3">
        <w:rPr>
          <w:rFonts w:ascii="Times New Roman" w:eastAsia="Calibri" w:hAnsi="Times New Roman" w:cs="Times New Roman"/>
          <w:sz w:val="24"/>
          <w:szCs w:val="24"/>
          <w:lang w:eastAsia="en-US"/>
        </w:rPr>
        <w:t xml:space="preserve"> </w:t>
      </w:r>
    </w:p>
    <w:tbl>
      <w:tblPr>
        <w:tblW w:w="0" w:type="auto"/>
        <w:jc w:val="right"/>
        <w:tblLook w:val="04A0" w:firstRow="1" w:lastRow="0" w:firstColumn="1" w:lastColumn="0" w:noHBand="0" w:noVBand="1"/>
      </w:tblPr>
      <w:tblGrid>
        <w:gridCol w:w="6096"/>
      </w:tblGrid>
      <w:tr w:rsidR="00D94BC3" w:rsidRPr="00D94BC3" w:rsidTr="006B0E15">
        <w:trPr>
          <w:jc w:val="right"/>
        </w:trPr>
        <w:tc>
          <w:tcPr>
            <w:tcW w:w="5256"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Главе сельского поселения  Большая Дергуновка</w:t>
            </w:r>
          </w:p>
        </w:tc>
      </w:tr>
      <w:tr w:rsidR="00D94BC3" w:rsidRPr="00D94BC3" w:rsidTr="006B0E15">
        <w:trPr>
          <w:jc w:val="right"/>
        </w:trPr>
        <w:tc>
          <w:tcPr>
            <w:tcW w:w="5256" w:type="dxa"/>
            <w:shd w:val="clear" w:color="auto" w:fill="auto"/>
          </w:tcPr>
          <w:p w:rsidR="00D94BC3" w:rsidRPr="00D94BC3" w:rsidRDefault="00D94BC3" w:rsidP="00D94BC3">
            <w:pPr>
              <w:spacing w:after="0" w:line="240" w:lineRule="auto"/>
              <w:jc w:val="right"/>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tc>
      </w:tr>
      <w:tr w:rsidR="00D94BC3" w:rsidRPr="00D94BC3" w:rsidTr="006B0E15">
        <w:trPr>
          <w:jc w:val="right"/>
        </w:trPr>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(наименование руководителя и  уполномоченного органа)</w:t>
            </w:r>
          </w:p>
        </w:tc>
      </w:tr>
      <w:tr w:rsidR="00D94BC3" w:rsidRPr="00D94BC3" w:rsidTr="006B0E15">
        <w:trPr>
          <w:jc w:val="right"/>
        </w:trPr>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rPr>
                <w:rFonts w:ascii="Calibri" w:eastAsia="Calibri" w:hAnsi="Calibri"/>
                <w:lang w:eastAsia="en-US"/>
              </w:rPr>
            </w:pPr>
            <w:r w:rsidRPr="00D94BC3">
              <w:rPr>
                <w:sz w:val="20"/>
                <w:szCs w:val="20"/>
              </w:rPr>
              <w:t>__________________________________________________________</w:t>
            </w:r>
          </w:p>
          <w:p w:rsidR="00D94BC3" w:rsidRPr="00D94BC3" w:rsidRDefault="00D94BC3" w:rsidP="003145EC">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(для юридических лиц: наименование,    м</w:t>
            </w:r>
            <w:r w:rsidR="003145EC">
              <w:rPr>
                <w:rFonts w:ascii="Times New Roman" w:eastAsia="Calibri" w:hAnsi="Times New Roman" w:cs="Times New Roman"/>
                <w:sz w:val="20"/>
                <w:szCs w:val="20"/>
                <w:lang w:eastAsia="en-US"/>
              </w:rPr>
              <w:t>есто нахождения,  ОГРН, ИНН &lt;1&gt;</w:t>
            </w:r>
          </w:p>
        </w:tc>
      </w:tr>
      <w:tr w:rsidR="00D94BC3" w:rsidRPr="00D94BC3" w:rsidTr="006B0E15">
        <w:trPr>
          <w:jc w:val="right"/>
        </w:trPr>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Calibri" w:eastAsia="Calibri" w:hAnsi="Calibri"/>
                <w:lang w:eastAsia="en-US"/>
              </w:rPr>
            </w:pPr>
            <w:r w:rsidRPr="00D94BC3">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_________________________________________________________                                  (наименование, серия и номер, дата выдачи,  наименование органа, выдавшего документ)</w:t>
            </w:r>
          </w:p>
        </w:tc>
      </w:tr>
      <w:tr w:rsidR="00D94BC3" w:rsidRPr="00D94BC3" w:rsidTr="006B0E15">
        <w:trPr>
          <w:jc w:val="right"/>
        </w:trPr>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(телефон, факс)</w:t>
            </w:r>
          </w:p>
        </w:tc>
      </w:tr>
      <w:tr w:rsidR="00D94BC3" w:rsidRPr="00D94BC3" w:rsidTr="006B0E15">
        <w:trPr>
          <w:jc w:val="right"/>
        </w:trPr>
        <w:tc>
          <w:tcPr>
            <w:tcW w:w="5256"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_________________________________________________</w:t>
            </w:r>
          </w:p>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(почтовый адрес и (или) адрес электронной   почты для связи)</w:t>
            </w:r>
          </w:p>
        </w:tc>
      </w:tr>
    </w:tbl>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 xml:space="preserve">УВЕДОМЛЕНИЕ   </w:t>
      </w:r>
    </w:p>
    <w:p w:rsidR="00D94BC3" w:rsidRPr="00D94BC3" w:rsidRDefault="00D94BC3" w:rsidP="00D94BC3">
      <w:pPr>
        <w:spacing w:after="0" w:line="240" w:lineRule="auto"/>
        <w:jc w:val="center"/>
        <w:rPr>
          <w:rFonts w:ascii="Times New Roman" w:eastAsia="Calibri" w:hAnsi="Times New Roman" w:cs="Times New Roman"/>
          <w:b/>
          <w:sz w:val="24"/>
          <w:szCs w:val="24"/>
          <w:lang w:eastAsia="en-US"/>
        </w:rPr>
      </w:pPr>
      <w:r w:rsidRPr="00D94BC3">
        <w:rPr>
          <w:rFonts w:ascii="Times New Roman" w:eastAsia="Calibri" w:hAnsi="Times New Roman" w:cs="Times New Roman"/>
          <w:b/>
          <w:sz w:val="24"/>
          <w:szCs w:val="24"/>
          <w:lang w:eastAsia="en-US"/>
        </w:rPr>
        <w:t>о государственном кадастровом учете земельного участка (земельных участков), образуемого (образуемых) в результате перераспределения</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___________________________________________________________________________      (наименование - для заявителя - юридического лица, фамилия, имя, отчество - для заявителя - физического лица) обратилось в _____________________________________________                                                         (наименование уполномоченного  органа) с  заявлением  о  перераспределении земель  и  (или)  земельных участков, находящихся в муниципальной собственности сельского поселения Большая </w:t>
      </w:r>
      <w:r w:rsidRPr="00D94BC3">
        <w:rPr>
          <w:rFonts w:ascii="Times New Roman" w:eastAsia="Calibri" w:hAnsi="Times New Roman" w:cs="Times New Roman"/>
          <w:sz w:val="24"/>
          <w:szCs w:val="24"/>
          <w:lang w:eastAsia="en-US"/>
        </w:rPr>
        <w:lastRenderedPageBreak/>
        <w:t xml:space="preserve">Дергуновка муниципального района Большеглушицкий Самарской области, и земельных   участков, находящихся  в частной собственности, от "____" _________ 20__ г. № ______.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По результатам рассмотрения данного заявления в адрес____________________________      (наименование - для заявителя - юридического лица, фамилия, имя, отчество - для заявителя - физического лица) поступило   (нужное  подчеркнуть):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правовой акт об утверждении  схемы  расположения  земельного  участка от "____" __________ 20__ г.;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"____"_________ 20__ г.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На основании полученного решения/уведомления (нужное подчеркнуть) был осуществлен государственный кадастровый учет земельного участка/земельных участков (нужное    подчеркнуть), образуемого(</w:t>
      </w:r>
      <w:proofErr w:type="spellStart"/>
      <w:r w:rsidRPr="00D94BC3">
        <w:rPr>
          <w:rFonts w:ascii="Times New Roman" w:eastAsia="Calibri" w:hAnsi="Times New Roman" w:cs="Times New Roman"/>
          <w:sz w:val="24"/>
          <w:szCs w:val="24"/>
          <w:lang w:eastAsia="en-US"/>
        </w:rPr>
        <w:t>ых</w:t>
      </w:r>
      <w:proofErr w:type="spellEnd"/>
      <w:r w:rsidRPr="00D94BC3">
        <w:rPr>
          <w:rFonts w:ascii="Times New Roman" w:eastAsia="Calibri" w:hAnsi="Times New Roman" w:cs="Times New Roman"/>
          <w:sz w:val="24"/>
          <w:szCs w:val="24"/>
          <w:lang w:eastAsia="en-US"/>
        </w:rPr>
        <w:t xml:space="preserve">) в результате перераспределения с присвоением следующего  учетного номера/следующих кадастровых номеров: ________________.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Прошу направить проект соглашения  о  перераспределении земель и (или) земельных  участков, находящихся в муниципальной собственности сельского поселения Большая Дергуновка муниципального района Большеглушицкий Самарской области, и земельных участков,  находящихся  в  частной собственности.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Приложение: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кадастровый паспорт  земельного  участка,  образуемого  в  резу</w:t>
      </w:r>
      <w:r w:rsidR="003145EC">
        <w:rPr>
          <w:rFonts w:ascii="Times New Roman" w:eastAsia="Calibri" w:hAnsi="Times New Roman" w:cs="Times New Roman"/>
          <w:sz w:val="24"/>
          <w:szCs w:val="24"/>
          <w:lang w:eastAsia="en-US"/>
        </w:rPr>
        <w:t xml:space="preserve">льтате перераспределения &lt;22&gt;. </w:t>
      </w:r>
    </w:p>
    <w:tbl>
      <w:tblPr>
        <w:tblW w:w="0" w:type="auto"/>
        <w:tblLook w:val="04A0" w:firstRow="1" w:lastRow="0" w:firstColumn="1" w:lastColumn="0" w:noHBand="0" w:noVBand="1"/>
      </w:tblPr>
      <w:tblGrid>
        <w:gridCol w:w="3379"/>
        <w:gridCol w:w="3380"/>
        <w:gridCol w:w="3380"/>
      </w:tblGrid>
      <w:tr w:rsidR="00D94BC3" w:rsidRPr="00D94BC3" w:rsidTr="006B0E15">
        <w:tc>
          <w:tcPr>
            <w:tcW w:w="3379"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__________________________</w:t>
            </w:r>
          </w:p>
        </w:tc>
        <w:tc>
          <w:tcPr>
            <w:tcW w:w="3380" w:type="dxa"/>
            <w:shd w:val="clear" w:color="auto" w:fill="auto"/>
          </w:tcPr>
          <w:p w:rsidR="00D94BC3" w:rsidRPr="00D94BC3" w:rsidRDefault="00D94BC3" w:rsidP="00D94BC3">
            <w:pPr>
              <w:spacing w:after="0" w:line="240" w:lineRule="auto"/>
            </w:pPr>
            <w:r w:rsidRPr="00D94BC3">
              <w:t>__________________________</w:t>
            </w:r>
          </w:p>
        </w:tc>
        <w:tc>
          <w:tcPr>
            <w:tcW w:w="3380" w:type="dxa"/>
            <w:shd w:val="clear" w:color="auto" w:fill="auto"/>
          </w:tcPr>
          <w:p w:rsidR="00D94BC3" w:rsidRPr="00D94BC3" w:rsidRDefault="00D94BC3" w:rsidP="00D94BC3">
            <w:pPr>
              <w:spacing w:after="0" w:line="240" w:lineRule="auto"/>
            </w:pPr>
            <w:r w:rsidRPr="00D94BC3">
              <w:t>__________________________</w:t>
            </w:r>
          </w:p>
        </w:tc>
      </w:tr>
      <w:tr w:rsidR="00D94BC3" w:rsidRPr="00D94BC3" w:rsidTr="006B0E15">
        <w:tc>
          <w:tcPr>
            <w:tcW w:w="3379"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(фамилия, имя и (при наличии) отчество подписавшего лица</w:t>
            </w:r>
          </w:p>
        </w:tc>
        <w:tc>
          <w:tcPr>
            <w:tcW w:w="3380"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(подпись)</w:t>
            </w:r>
          </w:p>
        </w:tc>
        <w:tc>
          <w:tcPr>
            <w:tcW w:w="3380" w:type="dxa"/>
            <w:shd w:val="clear" w:color="auto" w:fill="auto"/>
          </w:tcPr>
          <w:p w:rsidR="00D94BC3" w:rsidRPr="00D94BC3" w:rsidRDefault="00D94BC3" w:rsidP="00D94BC3">
            <w:pPr>
              <w:spacing w:after="0" w:line="240" w:lineRule="auto"/>
              <w:jc w:val="center"/>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наименование должности подписавшего лица либо указание (для юридических) на то, что подписавшее лицо является представителем по                   доверенности)</w:t>
            </w:r>
          </w:p>
        </w:tc>
      </w:tr>
    </w:tbl>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М.П.                                                                           </w:t>
      </w:r>
    </w:p>
    <w:p w:rsidR="00D94BC3" w:rsidRPr="00D94BC3" w:rsidRDefault="00D94BC3" w:rsidP="00D94BC3">
      <w:pPr>
        <w:spacing w:after="0" w:line="240" w:lineRule="auto"/>
        <w:ind w:firstLine="567"/>
        <w:jc w:val="both"/>
        <w:rPr>
          <w:rFonts w:ascii="Times New Roman" w:eastAsia="Calibri" w:hAnsi="Times New Roman" w:cs="Times New Roman"/>
          <w:sz w:val="24"/>
          <w:szCs w:val="24"/>
          <w:lang w:eastAsia="en-US"/>
        </w:rPr>
      </w:pPr>
      <w:r w:rsidRPr="00D94BC3">
        <w:rPr>
          <w:rFonts w:ascii="Times New Roman" w:eastAsia="Calibri" w:hAnsi="Times New Roman" w:cs="Times New Roman"/>
          <w:sz w:val="24"/>
          <w:szCs w:val="24"/>
          <w:lang w:eastAsia="en-US"/>
        </w:rPr>
        <w:t xml:space="preserve">-------------------------------   </w:t>
      </w:r>
    </w:p>
    <w:p w:rsidR="00D94BC3" w:rsidRPr="00D94BC3" w:rsidRDefault="00D94BC3" w:rsidP="00D94BC3">
      <w:pPr>
        <w:spacing w:after="0" w:line="240" w:lineRule="auto"/>
        <w:ind w:firstLine="567"/>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  &lt;21&gt; ОГРН и ИНН не указываются в отношении иностранных юридических лиц.   </w:t>
      </w:r>
    </w:p>
    <w:p w:rsidR="00D94BC3" w:rsidRPr="00D94BC3" w:rsidRDefault="00D94BC3" w:rsidP="00D94BC3">
      <w:pPr>
        <w:spacing w:after="0" w:line="240" w:lineRule="auto"/>
        <w:ind w:firstLine="567"/>
        <w:jc w:val="both"/>
        <w:rPr>
          <w:rFonts w:ascii="Times New Roman" w:eastAsia="Calibri" w:hAnsi="Times New Roman" w:cs="Times New Roman"/>
          <w:sz w:val="20"/>
          <w:szCs w:val="20"/>
          <w:lang w:eastAsia="en-US"/>
        </w:rPr>
      </w:pPr>
      <w:r w:rsidRPr="00D94BC3">
        <w:rPr>
          <w:rFonts w:ascii="Times New Roman" w:eastAsia="Calibri" w:hAnsi="Times New Roman" w:cs="Times New Roman"/>
          <w:sz w:val="20"/>
          <w:szCs w:val="20"/>
          <w:lang w:eastAsia="en-US"/>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 органы прокуратуры. </w:t>
      </w:r>
    </w:p>
    <w:p w:rsidR="00D94BC3" w:rsidRPr="00540C19" w:rsidRDefault="00D94BC3" w:rsidP="00D94BC3">
      <w:pPr>
        <w:autoSpaceDE w:val="0"/>
        <w:autoSpaceDN w:val="0"/>
        <w:adjustRightInd w:val="0"/>
        <w:spacing w:after="0" w:line="240" w:lineRule="auto"/>
        <w:jc w:val="right"/>
        <w:outlineLvl w:val="0"/>
        <w:rPr>
          <w:rFonts w:ascii="Times New Roman" w:hAnsi="Times New Roman" w:cs="Times New Roman"/>
          <w:b/>
          <w:sz w:val="20"/>
          <w:szCs w:val="20"/>
        </w:rPr>
      </w:pPr>
      <w:r w:rsidRPr="00540C19">
        <w:rPr>
          <w:rFonts w:ascii="Times New Roman" w:hAnsi="Times New Roman" w:cs="Times New Roman"/>
          <w:b/>
          <w:sz w:val="20"/>
          <w:szCs w:val="20"/>
        </w:rPr>
        <w:t>Приложение 11</w:t>
      </w:r>
    </w:p>
    <w:p w:rsidR="00D94BC3" w:rsidRPr="00540C19"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540C19">
        <w:rPr>
          <w:rFonts w:ascii="Times New Roman" w:hAnsi="Times New Roman" w:cs="Times New Roman"/>
          <w:b/>
          <w:sz w:val="20"/>
          <w:szCs w:val="20"/>
        </w:rPr>
        <w:t xml:space="preserve">к </w:t>
      </w:r>
      <w:r w:rsidRPr="00540C19">
        <w:rPr>
          <w:rFonts w:ascii="Times New Roman" w:eastAsia="Times New Roman" w:hAnsi="Times New Roman" w:cs="Times New Roman"/>
          <w:b/>
          <w:color w:val="000000"/>
          <w:sz w:val="20"/>
          <w:szCs w:val="20"/>
        </w:rPr>
        <w:t>Административному регламенту предоставления</w:t>
      </w:r>
    </w:p>
    <w:p w:rsidR="00D94BC3" w:rsidRPr="00540C19"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540C19">
        <w:rPr>
          <w:rFonts w:ascii="Times New Roman" w:eastAsia="Times New Roman" w:hAnsi="Times New Roman" w:cs="Times New Roman"/>
          <w:b/>
          <w:color w:val="000000"/>
          <w:sz w:val="20"/>
          <w:szCs w:val="20"/>
        </w:rPr>
        <w:t>администрацией сельского поселения Большая Дергуновка</w:t>
      </w:r>
    </w:p>
    <w:p w:rsidR="00D94BC3" w:rsidRPr="00540C19"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540C19">
        <w:rPr>
          <w:rFonts w:ascii="Times New Roman" w:eastAsia="Times New Roman" w:hAnsi="Times New Roman" w:cs="Times New Roman"/>
          <w:b/>
          <w:color w:val="000000"/>
          <w:sz w:val="20"/>
          <w:szCs w:val="20"/>
        </w:rPr>
        <w:t>муниципального района Большеглушицкий</w:t>
      </w:r>
    </w:p>
    <w:p w:rsidR="00D94BC3" w:rsidRPr="00540C19" w:rsidRDefault="00D94BC3" w:rsidP="00D94BC3">
      <w:pPr>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540C19">
        <w:rPr>
          <w:rFonts w:ascii="Times New Roman" w:eastAsia="Times New Roman" w:hAnsi="Times New Roman" w:cs="Times New Roman"/>
          <w:b/>
          <w:color w:val="000000"/>
          <w:sz w:val="20"/>
          <w:szCs w:val="20"/>
        </w:rPr>
        <w:t xml:space="preserve"> Самарской области</w:t>
      </w:r>
    </w:p>
    <w:p w:rsidR="00D94BC3" w:rsidRPr="00540C19" w:rsidRDefault="00D94BC3" w:rsidP="00540C19">
      <w:pPr>
        <w:spacing w:after="0" w:line="240" w:lineRule="auto"/>
        <w:ind w:left="4860"/>
        <w:jc w:val="right"/>
        <w:rPr>
          <w:rFonts w:ascii="Times New Roman" w:hAnsi="Times New Roman" w:cs="Times New Roman"/>
          <w:b/>
          <w:sz w:val="20"/>
          <w:szCs w:val="20"/>
        </w:rPr>
      </w:pPr>
      <w:r w:rsidRPr="00540C19">
        <w:rPr>
          <w:rFonts w:ascii="Times New Roman" w:eastAsia="Times New Roman" w:hAnsi="Times New Roman" w:cs="Times New Roman"/>
          <w:b/>
          <w:color w:val="000000"/>
          <w:sz w:val="20"/>
          <w:szCs w:val="20"/>
        </w:rPr>
        <w:t xml:space="preserve">муниципальной услуги </w:t>
      </w:r>
      <w:r w:rsidRPr="00540C19">
        <w:rPr>
          <w:rFonts w:ascii="Times New Roman" w:hAnsi="Times New Roman" w:cs="Times New Roman"/>
          <w:b/>
          <w:sz w:val="20"/>
          <w:szCs w:val="20"/>
        </w:rPr>
        <w:t>«Заключение соглашений о перераспределении земель и (или) земельных участков, находящихся в муниципальной собственности, и земельных участков,  наход</w:t>
      </w:r>
      <w:r w:rsidR="00540C19">
        <w:rPr>
          <w:rFonts w:ascii="Times New Roman" w:hAnsi="Times New Roman" w:cs="Times New Roman"/>
          <w:b/>
          <w:sz w:val="20"/>
          <w:szCs w:val="20"/>
        </w:rPr>
        <w:t>ящихся в частной собственности»</w:t>
      </w:r>
    </w:p>
    <w:p w:rsidR="00D94BC3" w:rsidRPr="00540C19" w:rsidRDefault="00D94BC3" w:rsidP="00D94BC3">
      <w:pPr>
        <w:spacing w:after="0" w:line="240" w:lineRule="auto"/>
        <w:jc w:val="center"/>
        <w:rPr>
          <w:rFonts w:ascii="Times New Roman" w:hAnsi="Times New Roman" w:cs="Times New Roman"/>
          <w:b/>
          <w:sz w:val="24"/>
          <w:szCs w:val="24"/>
        </w:rPr>
      </w:pPr>
      <w:r w:rsidRPr="00540C19">
        <w:rPr>
          <w:rFonts w:ascii="Times New Roman" w:hAnsi="Times New Roman" w:cs="Times New Roman"/>
          <w:b/>
          <w:sz w:val="24"/>
          <w:szCs w:val="24"/>
        </w:rPr>
        <w:t>Блок-схемы административных процедур</w:t>
      </w:r>
    </w:p>
    <w:p w:rsidR="00D94BC3" w:rsidRPr="00540C19" w:rsidRDefault="00D94BC3" w:rsidP="00D94BC3">
      <w:pPr>
        <w:widowControl w:val="0"/>
        <w:autoSpaceDE w:val="0"/>
        <w:autoSpaceDN w:val="0"/>
        <w:adjustRightInd w:val="0"/>
        <w:spacing w:after="0" w:line="240" w:lineRule="auto"/>
        <w:ind w:firstLine="720"/>
        <w:jc w:val="center"/>
        <w:rPr>
          <w:rFonts w:ascii="Arial" w:eastAsia="Times New Roman" w:hAnsi="Arial" w:cs="Arial"/>
          <w:sz w:val="24"/>
          <w:szCs w:val="24"/>
        </w:rPr>
      </w:pPr>
      <w:r w:rsidRPr="00540C19">
        <w:rPr>
          <w:rFonts w:ascii="Times New Roman" w:eastAsia="Times New Roman" w:hAnsi="Times New Roman" w:cs="Times New Roman"/>
          <w:b/>
          <w:i/>
          <w:sz w:val="24"/>
          <w:szCs w:val="24"/>
        </w:rPr>
        <w:t>Блок-схема № 1: Представление документов з</w:t>
      </w:r>
      <w:r w:rsidR="00540C19" w:rsidRPr="00540C19">
        <w:rPr>
          <w:rFonts w:ascii="Times New Roman" w:eastAsia="Times New Roman" w:hAnsi="Times New Roman" w:cs="Times New Roman"/>
          <w:b/>
          <w:i/>
          <w:sz w:val="24"/>
          <w:szCs w:val="24"/>
        </w:rPr>
        <w:t>аявителя в уполномоченный орган</w: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shapetype id="_x0000_t109" coordsize="21600,21600" o:spt="109" path="m,l,21600r21600,l21600,xe">
            <v:stroke joinstyle="miter"/>
            <v:path gradientshapeok="t" o:connecttype="rect"/>
          </v:shapetype>
          <v:shape id="Блок-схема: процесс 71" o:spid="_x0000_s1099" type="#_x0000_t109" style="position:absolute;left:0;text-align:left;margin-left:18pt;margin-top:11.3pt;width:126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">
            <v:textbox>
              <w:txbxContent>
                <w:p w:rsidR="006B0E15" w:rsidRPr="00330F06" w:rsidRDefault="006B0E15" w:rsidP="00D94BC3">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Прямоугольник 70" o:spid="_x0000_s1098" style="position:absolute;left:0;text-align:left;margin-left:180pt;margin-top:11.3pt;width:116.4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">
            <v:textbox>
              <w:txbxContent>
                <w:p w:rsidR="006B0E15" w:rsidRPr="00330F06" w:rsidRDefault="006B0E15" w:rsidP="00D94BC3">
                  <w:pPr>
                    <w:jc w:val="center"/>
                    <w:rPr>
                      <w:sz w:val="16"/>
                      <w:szCs w:val="16"/>
                    </w:rPr>
                  </w:pPr>
                  <w:r w:rsidRPr="00330F06">
                    <w:rPr>
                      <w:sz w:val="16"/>
                      <w:szCs w:val="16"/>
                    </w:rPr>
                    <w:t xml:space="preserve">Приём документов в уполномоченном органе </w:t>
                  </w:r>
                </w:p>
              </w:txbxContent>
            </v:textbox>
          </v:rect>
        </w:pict>
      </w:r>
      <w:r>
        <w:rPr>
          <w:noProof/>
        </w:rPr>
        <w:pict>
          <v:rect id="Прямоугольник 69" o:spid="_x0000_s1097" style="position:absolute;left:0;text-align:left;margin-left:333pt;margin-top:11.3pt;width:11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">
            <v:textbox>
              <w:txbxContent>
                <w:p w:rsidR="006B0E15" w:rsidRPr="00790824" w:rsidRDefault="006B0E15" w:rsidP="00D94BC3">
                  <w:pPr>
                    <w:jc w:val="center"/>
                    <w:rPr>
                      <w:sz w:val="16"/>
                      <w:szCs w:val="16"/>
                    </w:rPr>
                  </w:pPr>
                  <w:r w:rsidRPr="00790824">
                    <w:rPr>
                      <w:sz w:val="16"/>
                      <w:szCs w:val="16"/>
                    </w:rPr>
                    <w:t>Приём документов</w:t>
                  </w:r>
                  <w:r>
                    <w:rPr>
                      <w:sz w:val="16"/>
                      <w:szCs w:val="16"/>
                    </w:rPr>
                    <w:t xml:space="preserve"> в МФЦ</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67" o:spid="_x0000_s109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4.35pt" to="346.8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">
            <v:stroke endarrow="block"/>
          </v:line>
        </w:pict>
      </w:r>
      <w:r>
        <w:rPr>
          <w:noProof/>
        </w:rPr>
        <w:pict>
          <v:line id="Прямая соединительная линия 66" o:spid="_x0000_s1095"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2.85pt" to="243.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6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">
            <v:stroke endarrow="block"/>
          </v:line>
        </w:pict>
      </w:r>
      <w:r>
        <w:rPr>
          <w:noProof/>
        </w:rPr>
        <w:pict>
          <v:line id="Прямая соединительная линия 68" o:spid="_x0000_s1094"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95pt" to="408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TM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MBdEqSBnrUfdq826y7b93nzRpt3nc/uq/dl+62+97dbj6Afbf5CLY/7O52&#10;7jWCdNCy1TYDyLG8NF6Ncimv9IUqX1sk1bgmcs5CTdcrDfckPiN6kOI3VgOjWftcUYghN04FYZeV&#10;aTwkSIaWoX+rQ//Y0qFy6yzBe5z2h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63" o:spid="_x0000_s1093" style="position:absolute;left:0;text-align:left;margin-left:181.05pt;margin-top:5.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">
            <v:textbox>
              <w:txbxContent>
                <w:p w:rsidR="006B0E15" w:rsidRPr="00790824" w:rsidRDefault="006B0E15" w:rsidP="00D94BC3">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Pr>
          <w:noProof/>
        </w:rPr>
        <w:pict>
          <v:rect id="Прямоугольник 65" o:spid="_x0000_s1092" style="position:absolute;left:0;text-align:left;margin-left:360.3pt;margin-top:.1pt;width:90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">
            <v:textbox>
              <w:txbxContent>
                <w:p w:rsidR="006B0E15" w:rsidRPr="00790824" w:rsidRDefault="006B0E15" w:rsidP="00D94BC3">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64" o:spid="_x0000_s1091"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3.35pt" to="81.3pt,3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62" o:spid="_x0000_s1090"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pt,8.2pt" to="424.8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61" o:spid="_x0000_s1089"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6.35pt" to="252.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shapetype id="_x0000_t110" coordsize="21600,21600" o:spt="110" path="m10800,l,10800,10800,21600,21600,10800xe">
            <v:stroke joinstyle="miter"/>
            <v:path gradientshapeok="t" o:connecttype="rect" textboxrect="5400,5400,16200,16200"/>
          </v:shapetype>
          <v:shape id="Блок-схема: решение 60" o:spid="_x0000_s1088" type="#_x0000_t110" style="position:absolute;left:0;text-align:left;margin-left:117.3pt;margin-top:2.1pt;width:270pt;height: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">
            <v:textbox>
              <w:txbxContent>
                <w:p w:rsidR="006B0E15" w:rsidRPr="00790824" w:rsidRDefault="006B0E15" w:rsidP="00D94BC3">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58" o:spid="_x0000_s1087"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5pt,7.85pt" to="341.5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">
            <v:stroke endarrow="block"/>
          </v:line>
        </w:pict>
      </w:r>
      <w:r>
        <w:rPr>
          <w:noProof/>
        </w:rPr>
        <w:pict>
          <v:line id="Прямая соединительная линия 59" o:spid="_x0000_s108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7.85pt" to="154.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nsYwIAAHs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lastRenderedPageBreak/>
        <w:pict>
          <v:rect id="Прямоугольник 57" o:spid="_x0000_s1085" style="position:absolute;left:0;text-align:left;margin-left:270.3pt;margin-top:10.85pt;width:2in;height:5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">
            <v:textbox>
              <w:txbxContent>
                <w:p w:rsidR="006B0E15" w:rsidRPr="00790824" w:rsidRDefault="006B0E15" w:rsidP="00D94BC3">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Pr>
          <w:noProof/>
        </w:rPr>
        <w:pict>
          <v:rect id="Прямоугольник 56" o:spid="_x0000_s1084" style="position:absolute;left:0;text-align:left;margin-left:90pt;margin-top:11.1pt;width:126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">
            <v:textbox>
              <w:txbxContent>
                <w:p w:rsidR="006B0E15" w:rsidRPr="00790824" w:rsidRDefault="006B0E15" w:rsidP="00D94BC3">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55" o:spid="_x0000_s1083"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1.1pt" to="382.8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">
            <v:stroke endarrow="block"/>
          </v:line>
        </w:pict>
      </w:r>
      <w:r>
        <w:rPr>
          <w:noProof/>
        </w:rPr>
        <w:pict>
          <v:line id="Прямая соединительная линия 54" o:spid="_x0000_s1082"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95pt" to="155.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MC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F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53" o:spid="_x0000_s1081" style="position:absolute;left:0;text-align:left;margin-left:261.3pt;margin-top:11.1pt;width:108pt;height:4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">
            <v:textbox>
              <w:txbxContent>
                <w:p w:rsidR="006B0E15" w:rsidRPr="00790824" w:rsidRDefault="006B0E15" w:rsidP="00D94BC3">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rPr>
        <w:pict>
          <v:rect id="Прямоугольник 52" o:spid="_x0000_s1080" style="position:absolute;left:0;text-align:left;margin-left:89.55pt;margin-top:11.1pt;width:126.75pt;height:42.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">
            <v:textbox>
              <w:txbxContent>
                <w:p w:rsidR="006B0E15" w:rsidRPr="00790824" w:rsidRDefault="006B0E15" w:rsidP="00D94BC3">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51" o:spid="_x0000_s1079"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3.85pt" to="258.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P3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50" o:spid="_x0000_s1078"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pt,7.85pt" to="309.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ECYAIAAHs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49" o:spid="_x0000_s1077"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6pt" to="15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Rq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72" o:spid="_x0000_s1076" style="position:absolute;left:0;text-align:left;margin-left:225.3pt;margin-top:6.65pt;width:2in;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">
            <v:textbox>
              <w:txbxContent>
                <w:p w:rsidR="006B0E15" w:rsidRPr="005318F7" w:rsidRDefault="006B0E15" w:rsidP="00D94BC3">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48" o:spid="_x0000_s1075" style="position:absolute;left:0;text-align:left;margin-left:90.3pt;margin-top:4.15pt;width:126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">
            <v:textbox>
              <w:txbxContent>
                <w:p w:rsidR="006B0E15" w:rsidRPr="00790824" w:rsidRDefault="006B0E15" w:rsidP="00D94BC3">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rPr>
          <w:rFonts w:ascii="Arial" w:eastAsia="Times New Roman" w:hAnsi="Arial" w:cs="Arial"/>
          <w:sz w:val="20"/>
          <w:szCs w:val="20"/>
        </w:rPr>
      </w:pPr>
      <w:r>
        <w:rPr>
          <w:noProof/>
        </w:rPr>
        <w:pict>
          <v:rect id="Прямоугольник 47" o:spid="_x0000_s1074" style="position:absolute;margin-left:45.3pt;margin-top:40.65pt;width:423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">
            <v:textbox>
              <w:txbxContent>
                <w:p w:rsidR="006B0E15" w:rsidRPr="005318F7" w:rsidRDefault="006B0E15" w:rsidP="00D94BC3">
                  <w:pPr>
                    <w:jc w:val="center"/>
                    <w:rPr>
                      <w:sz w:val="16"/>
                      <w:szCs w:val="16"/>
                    </w:rPr>
                  </w:pPr>
                  <w:r>
                    <w:rPr>
                      <w:sz w:val="16"/>
                      <w:szCs w:val="16"/>
                    </w:rPr>
                    <w:t>Дальнейшая работа в соответствии с Блок-схемой № 2</w:t>
                  </w:r>
                </w:p>
              </w:txbxContent>
            </v:textbox>
          </v:rect>
        </w:pict>
      </w:r>
    </w:p>
    <w:p w:rsidR="00D94BC3" w:rsidRPr="00D94BC3" w:rsidRDefault="00D94BC3" w:rsidP="00D94BC3">
      <w:pPr>
        <w:tabs>
          <w:tab w:val="left" w:pos="6211"/>
        </w:tabs>
        <w:spacing w:after="0" w:line="240" w:lineRule="auto"/>
        <w:jc w:val="center"/>
        <w:rPr>
          <w:rFonts w:ascii="Times New Roman" w:hAnsi="Times New Roman" w:cs="Times New Roman"/>
          <w:b/>
          <w:i/>
        </w:rPr>
      </w:pPr>
    </w:p>
    <w:p w:rsidR="00D94BC3" w:rsidRPr="00D94BC3" w:rsidRDefault="00D94BC3" w:rsidP="00D94BC3">
      <w:pPr>
        <w:tabs>
          <w:tab w:val="left" w:pos="6211"/>
        </w:tabs>
        <w:spacing w:after="0" w:line="240" w:lineRule="auto"/>
        <w:jc w:val="center"/>
        <w:rPr>
          <w:rFonts w:ascii="Times New Roman" w:hAnsi="Times New Roman" w:cs="Times New Roman"/>
          <w:b/>
          <w:i/>
        </w:rPr>
      </w:pPr>
    </w:p>
    <w:p w:rsidR="00D94BC3" w:rsidRDefault="00D94BC3" w:rsidP="00D94BC3">
      <w:pPr>
        <w:tabs>
          <w:tab w:val="left" w:pos="6211"/>
        </w:tabs>
        <w:spacing w:after="0" w:line="240" w:lineRule="auto"/>
        <w:jc w:val="center"/>
        <w:rPr>
          <w:rFonts w:ascii="Times New Roman" w:hAnsi="Times New Roman" w:cs="Times New Roman"/>
          <w:b/>
          <w:i/>
        </w:rPr>
      </w:pPr>
    </w:p>
    <w:p w:rsidR="009C6FE4" w:rsidRPr="00D94BC3" w:rsidRDefault="009C6FE4" w:rsidP="00D94BC3">
      <w:pPr>
        <w:tabs>
          <w:tab w:val="left" w:pos="6211"/>
        </w:tabs>
        <w:spacing w:after="0" w:line="240" w:lineRule="auto"/>
        <w:jc w:val="center"/>
        <w:rPr>
          <w:rFonts w:ascii="Times New Roman" w:hAnsi="Times New Roman" w:cs="Times New Roman"/>
          <w:b/>
          <w:i/>
        </w:rPr>
      </w:pPr>
    </w:p>
    <w:p w:rsidR="00D94BC3" w:rsidRPr="00D94BC3" w:rsidRDefault="00D94BC3" w:rsidP="00D94BC3">
      <w:pPr>
        <w:tabs>
          <w:tab w:val="left" w:pos="6211"/>
        </w:tabs>
        <w:spacing w:after="0" w:line="240" w:lineRule="auto"/>
        <w:jc w:val="center"/>
        <w:rPr>
          <w:rFonts w:ascii="Times New Roman" w:hAnsi="Times New Roman" w:cs="Times New Roman"/>
          <w:b/>
          <w:i/>
        </w:rPr>
      </w:pPr>
      <w:r w:rsidRPr="00D94BC3">
        <w:rPr>
          <w:rFonts w:ascii="Times New Roman" w:hAnsi="Times New Roman" w:cs="Times New Roman"/>
          <w:b/>
          <w:i/>
        </w:rPr>
        <w:t>Блок-схема № 2: Рассмотрение в уполномоченном органе заявления о перераспределении земельных участков и документов, необходимых для предоставления муниципальной услуги</w:t>
      </w:r>
    </w:p>
    <w:p w:rsidR="00D94BC3" w:rsidRPr="00D94BC3" w:rsidRDefault="002D6D5B" w:rsidP="00D94BC3">
      <w:pPr>
        <w:widowControl w:val="0"/>
        <w:autoSpaceDE w:val="0"/>
        <w:autoSpaceDN w:val="0"/>
        <w:adjustRightInd w:val="0"/>
        <w:spacing w:after="0" w:line="240" w:lineRule="auto"/>
        <w:ind w:firstLine="720"/>
        <w:jc w:val="center"/>
        <w:rPr>
          <w:rFonts w:ascii="Times New Roman" w:eastAsia="Times New Roman" w:hAnsi="Times New Roman" w:cs="Times New Roman"/>
          <w:b/>
          <w:i/>
          <w:sz w:val="20"/>
          <w:szCs w:val="20"/>
        </w:rPr>
      </w:pPr>
      <w:r>
        <w:rPr>
          <w:noProof/>
        </w:rPr>
        <w:pict>
          <v:shape id="Блок-схема: решение 44" o:spid="_x0000_s1073" type="#_x0000_t110" style="position:absolute;left:0;text-align:left;margin-left:243.3pt;margin-top:5.45pt;width:24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">
            <v:textbox>
              <w:txbxContent>
                <w:p w:rsidR="006B0E15" w:rsidRPr="00790824" w:rsidRDefault="006B0E15" w:rsidP="00D94BC3">
                  <w:pPr>
                    <w:jc w:val="center"/>
                    <w:rPr>
                      <w:sz w:val="16"/>
                      <w:szCs w:val="16"/>
                    </w:rPr>
                  </w:pPr>
                  <w:r>
                    <w:rPr>
                      <w:sz w:val="16"/>
                      <w:szCs w:val="16"/>
                    </w:rPr>
                    <w:t>Проверка наличия оснований для возврата документов</w:t>
                  </w:r>
                </w:p>
              </w:txbxContent>
            </v:textbox>
          </v:shap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45" o:spid="_x0000_s1072" style="position:absolute;left:0;text-align:left;margin-left:18pt;margin-top:1.5pt;width:162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">
            <v:textbox>
              <w:txbxContent>
                <w:p w:rsidR="006B0E15" w:rsidRPr="005318F7" w:rsidRDefault="006B0E15" w:rsidP="00D94BC3">
                  <w:pPr>
                    <w:jc w:val="center"/>
                    <w:rPr>
                      <w:sz w:val="16"/>
                      <w:szCs w:val="16"/>
                    </w:rPr>
                  </w:pPr>
                  <w:r>
                    <w:rPr>
                      <w:sz w:val="16"/>
                      <w:szCs w:val="16"/>
                    </w:rPr>
                    <w:t>Наличие документов, представленных заявителем, в уполномоченном органе</w:t>
                  </w:r>
                </w:p>
              </w:txbxContent>
            </v:textbox>
          </v:rect>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46" o:spid="_x0000_s1071"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7.95pt" to="243.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z2YgIAAHs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43" o:spid="_x0000_s1070"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5pt,7.7pt" to="437.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KB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41" o:spid="_x0000_s1069"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2.2pt" to="279.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shape id="Блок-схема: решение 42" o:spid="_x0000_s1068" type="#_x0000_t110" style="position:absolute;left:0;text-align:left;margin-left:-17.7pt;margin-top:-.3pt;width:243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">
            <v:textbox>
              <w:txbxContent>
                <w:p w:rsidR="006B0E15" w:rsidRPr="00790824" w:rsidRDefault="006B0E15" w:rsidP="00D94BC3">
                  <w:pPr>
                    <w:jc w:val="center"/>
                    <w:rPr>
                      <w:sz w:val="16"/>
                      <w:szCs w:val="16"/>
                    </w:rPr>
                  </w:pPr>
                  <w:r>
                    <w:rPr>
                      <w:sz w:val="16"/>
                      <w:szCs w:val="16"/>
                    </w:rPr>
                    <w:t>Проверка необходимости направления межведомственных запросов</w:t>
                  </w:r>
                </w:p>
              </w:txbxContent>
            </v:textbox>
          </v:shap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40" o:spid="_x0000_s1067" style="position:absolute;left:0;text-align:left;margin-left:243pt;margin-top:6.35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">
            <v:textbox>
              <w:txbxContent>
                <w:p w:rsidR="006B0E15" w:rsidRPr="00790824" w:rsidRDefault="006B0E15" w:rsidP="00D94BC3">
                  <w:pPr>
                    <w:jc w:val="center"/>
                    <w:rPr>
                      <w:sz w:val="16"/>
                      <w:szCs w:val="16"/>
                    </w:rPr>
                  </w:pPr>
                  <w:r>
                    <w:rPr>
                      <w:sz w:val="16"/>
                      <w:szCs w:val="16"/>
                    </w:rPr>
                    <w:t>Основания для возврата документов отсутствуют</w:t>
                  </w:r>
                </w:p>
              </w:txbxContent>
            </v:textbox>
          </v:rect>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39" o:spid="_x0000_s1066" style="position:absolute;left:0;text-align:left;margin-left:351pt;margin-top:1.9pt;width:138.85pt;height:4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">
            <v:textbox>
              <w:txbxContent>
                <w:p w:rsidR="006B0E15" w:rsidRPr="00790824" w:rsidRDefault="006B0E15" w:rsidP="00D94BC3">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38" o:spid="_x0000_s1065"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2.7pt" to="24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bDagIAAIUEAAAOAAAAZHJzL2Uyb0RvYy54bWysVM1uEzEQviPxDpbv6e6maUh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36" o:spid="_x0000_s1064"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pt" to="27.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ihYgIAAHs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">
            <v:stroke endarrow="block"/>
          </v:line>
        </w:pict>
      </w:r>
      <w:r>
        <w:rPr>
          <w:noProof/>
        </w:rPr>
        <w:pict>
          <v:line id="Прямая соединительная линия 37" o:spid="_x0000_s1063"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2pt" to="181.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34" o:spid="_x0000_s1062" style="position:absolute;left:0;text-align:left;margin-left:135pt;margin-top:11.2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">
            <v:textbox>
              <w:txbxContent>
                <w:p w:rsidR="006B0E15" w:rsidRPr="00790824" w:rsidRDefault="006B0E15" w:rsidP="00D94BC3">
                  <w:pPr>
                    <w:jc w:val="center"/>
                    <w:rPr>
                      <w:sz w:val="16"/>
                      <w:szCs w:val="16"/>
                    </w:rPr>
                  </w:pPr>
                  <w:r>
                    <w:rPr>
                      <w:sz w:val="16"/>
                      <w:szCs w:val="16"/>
                    </w:rPr>
                    <w:t>Направление межведомственных запросов не требуется</w:t>
                  </w:r>
                </w:p>
              </w:txbxContent>
            </v:textbox>
          </v:rect>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35" o:spid="_x0000_s1061" style="position:absolute;left:0;text-align:left;margin-left:-8.7pt;margin-top:.2pt;width:12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">
            <v:textbox>
              <w:txbxContent>
                <w:p w:rsidR="006B0E15" w:rsidRPr="00790824" w:rsidRDefault="006B0E15" w:rsidP="00D94BC3">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33" o:spid="_x0000_s1060" style="position:absolute;left:0;text-align:left;margin-left:333.3pt;margin-top:2.95pt;width:149.1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">
            <v:textbox>
              <w:txbxContent>
                <w:p w:rsidR="006B0E15" w:rsidRPr="005318F7" w:rsidRDefault="006B0E15" w:rsidP="00D94BC3">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 направление соответствующего документа заявителю</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32" o:spid="_x0000_s1059"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2pt" to="207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KQ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GEf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31" o:spid="_x0000_s1058"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5pt" to="36.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29" o:spid="_x0000_s1057"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5.25pt" to="33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">
            <v:stroke endarrow="block"/>
          </v:line>
        </w:pict>
      </w:r>
      <w:r>
        <w:rPr>
          <w:noProof/>
        </w:rPr>
        <w:pict>
          <v:shape id="Блок-схема: решение 30" o:spid="_x0000_s1056" type="#_x0000_t110" style="position:absolute;left:0;text-align:left;margin-left:-35.7pt;margin-top:4.95pt;width:324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">
            <v:textbox>
              <w:txbxContent>
                <w:p w:rsidR="006B0E15" w:rsidRPr="001F7D0C" w:rsidRDefault="006B0E15" w:rsidP="00D94BC3">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w:t>
                  </w:r>
                </w:p>
              </w:txbxContent>
            </v:textbox>
          </v:shap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28" o:spid="_x0000_s1055"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5pt" to="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27" o:spid="_x0000_s1054" style="position:absolute;left:0;text-align:left;margin-left:306pt;margin-top:11.9pt;width:189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">
            <v:textbox>
              <w:txbxContent>
                <w:p w:rsidR="006B0E15" w:rsidRPr="00EB5051" w:rsidRDefault="006B0E15" w:rsidP="00D94BC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25" o:spid="_x0000_s1053"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26" o:spid="_x0000_s1052"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pt" to="29.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uIbwIAAIkEAAAOAAAAZHJzL2Uyb0RvYy54bWysVMFuEzEQvSPxD5bv6e6GJE1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24" o:spid="_x0000_s1051"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3pt" to="189.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v/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">
            <v:stroke endarrow="block"/>
          </v:line>
        </w:pict>
      </w:r>
      <w:r>
        <w:rPr>
          <w:noProof/>
        </w:rPr>
        <w:pict>
          <v:line id="Прямая соединительная линия 23" o:spid="_x0000_s1050"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">
            <v:stroke endarrow="block"/>
          </v:line>
        </w:pict>
      </w:r>
      <w:r>
        <w:rPr>
          <w:noProof/>
        </w:rPr>
        <w:pict>
          <v:rect id="Прямоугольник 22" o:spid="_x0000_s1049" style="position:absolute;left:0;text-align:left;margin-left:-9pt;margin-top:3.2pt;width:81pt;height:8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">
            <v:textbox>
              <w:txbxContent>
                <w:p w:rsidR="006B0E15" w:rsidRPr="005318F7" w:rsidRDefault="006B0E15" w:rsidP="00D94BC3">
                  <w:pPr>
                    <w:jc w:val="center"/>
                    <w:rPr>
                      <w:sz w:val="16"/>
                      <w:szCs w:val="16"/>
                    </w:rPr>
                  </w:pPr>
                  <w:r>
                    <w:rPr>
                      <w:sz w:val="16"/>
                      <w:szCs w:val="16"/>
                    </w:rPr>
                    <w:t>Имеются основания для отказа в предоставлении муниципальной услуги</w:t>
                  </w:r>
                </w:p>
              </w:txbxContent>
            </v:textbox>
          </v:rect>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21" o:spid="_x0000_s1048" style="position:absolute;left:0;text-align:left;margin-left:306pt;margin-top:7.8pt;width:18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">
            <v:textbox>
              <w:txbxContent>
                <w:p w:rsidR="006B0E15" w:rsidRPr="004763E0" w:rsidRDefault="006B0E15" w:rsidP="00D94BC3">
                  <w:pPr>
                    <w:jc w:val="center"/>
                    <w:rPr>
                      <w:sz w:val="16"/>
                      <w:szCs w:val="16"/>
                    </w:rPr>
                  </w:pPr>
                  <w:r w:rsidRPr="004763E0">
                    <w:rPr>
                      <w:sz w:val="16"/>
                      <w:szCs w:val="16"/>
                    </w:rPr>
                    <w:t>Представление заявителем в уполномоченный орган</w:t>
                  </w:r>
                  <w:r w:rsidRPr="004763E0">
                    <w:rPr>
                      <w:sz w:val="28"/>
                      <w:szCs w:val="28"/>
                    </w:rPr>
                    <w:t xml:space="preserve"> </w:t>
                  </w:r>
                  <w:r>
                    <w:rPr>
                      <w:sz w:val="16"/>
                      <w:szCs w:val="16"/>
                    </w:rPr>
                    <w:t>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20" o:spid="_x0000_s1047" style="position:absolute;left:0;text-align:left;margin-left:126pt;margin-top:7.95pt;width:117pt;height: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">
            <v:textbox>
              <w:txbxContent>
                <w:p w:rsidR="006B0E15" w:rsidRPr="005318F7" w:rsidRDefault="006B0E15" w:rsidP="00D94BC3">
                  <w:pPr>
                    <w:jc w:val="center"/>
                    <w:rPr>
                      <w:sz w:val="16"/>
                      <w:szCs w:val="16"/>
                    </w:rPr>
                  </w:pPr>
                  <w:r>
                    <w:rPr>
                      <w:sz w:val="16"/>
                      <w:szCs w:val="16"/>
                    </w:rPr>
                    <w:t>Нет оснований для отказа в предоставлении муниципальной услуги</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18" o:spid="_x0000_s104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35pt" to="37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19" o:spid="_x0000_s1045"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5pt,6.3pt" to="482.5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">
            <v:stroke endarrow="block"/>
          </v:line>
        </w:pict>
      </w:r>
      <w:r>
        <w:rPr>
          <w:noProof/>
        </w:rPr>
        <w:pict>
          <v:line id="Прямая соединительная линия 16" o:spid="_x0000_s1044" style="position:absolute;left:0;text-align:lef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95pt" to="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">
            <v:stroke endarrow="block"/>
          </v:line>
        </w:pict>
      </w:r>
      <w:r>
        <w:rPr>
          <w:noProof/>
        </w:rPr>
        <w:pict>
          <v:shape id="Блок-схема: решение 14" o:spid="_x0000_s1043" type="#_x0000_t110" style="position:absolute;left:0;text-align:left;margin-left:153pt;margin-top:12.65pt;width:324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">
            <v:textbox>
              <w:txbxContent>
                <w:p w:rsidR="006B0E15" w:rsidRPr="00790824" w:rsidRDefault="006B0E15" w:rsidP="00D94BC3">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15" o:spid="_x0000_s1042"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pt" to="27.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">
            <v:stroke endarrow="block"/>
          </v:line>
        </w:pict>
      </w:r>
      <w:r>
        <w:rPr>
          <w:noProof/>
        </w:rPr>
        <w:pict>
          <v:line id="Прямая соединительная линия 17" o:spid="_x0000_s1041"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55pt" to="145.0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13" o:spid="_x0000_s1040" style="position:absolute;left:0;text-align:left;margin-left:-9pt;margin-top:3.8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">
            <v:textbox>
              <w:txbxContent>
                <w:p w:rsidR="006B0E15" w:rsidRPr="005318F7" w:rsidRDefault="006B0E15" w:rsidP="00D94BC3">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12" o:spid="_x0000_s1039"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5pt" to="153.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11" o:spid="_x0000_s103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9pt" to="22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">
            <v:stroke endarrow="block"/>
          </v:line>
        </w:pict>
      </w:r>
      <w:r>
        <w:rPr>
          <w:noProof/>
        </w:rPr>
        <w:pict>
          <v:line id="Прямая соединительная линия 10" o:spid="_x0000_s1037"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9aAIAAIU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">
            <v:stroke endarrow="block"/>
          </v:line>
        </w:pict>
      </w: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rect id="Прямоугольник 9" o:spid="_x0000_s1036" style="position:absolute;left:0;text-align:left;margin-left:369pt;margin-top:8.65pt;width:126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">
            <v:textbox>
              <w:txbxContent>
                <w:p w:rsidR="006B0E15" w:rsidRPr="005318F7" w:rsidRDefault="006B0E15" w:rsidP="00D94BC3">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w:r>
      <w:r>
        <w:rPr>
          <w:noProof/>
        </w:rPr>
        <w:pict>
          <v:shape id="Блок-схема: процесс 8" o:spid="_x0000_s1035" type="#_x0000_t109" style="position:absolute;left:0;text-align:left;margin-left:18pt;margin-top:8.65pt;width:117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">
            <v:textbox>
              <w:txbxContent>
                <w:p w:rsidR="006B0E15" w:rsidRPr="005318F7" w:rsidRDefault="006B0E15" w:rsidP="00D94BC3">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lastRenderedPageBreak/>
        <w:pict>
          <v:rect id="Прямоугольник 7" o:spid="_x0000_s1034" style="position:absolute;left:0;text-align:left;margin-left:162pt;margin-top:8.8pt;width:18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">
            <v:textbox>
              <w:txbxContent>
                <w:p w:rsidR="006B0E15" w:rsidRPr="005318F7" w:rsidRDefault="006B0E15" w:rsidP="00D94BC3">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6" o:spid="_x0000_s1033"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25pt" to="3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shape id="Блок-схема: процесс 5" o:spid="_x0000_s1032" type="#_x0000_t109" style="position:absolute;left:0;text-align:left;margin-left:180pt;margin-top:4.95pt;width:126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">
            <v:textbox>
              <w:txbxContent>
                <w:p w:rsidR="006B0E15" w:rsidRPr="005318F7" w:rsidRDefault="006B0E15" w:rsidP="00D94BC3">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w:r>
      <w:r>
        <w:rPr>
          <w:noProof/>
        </w:rPr>
        <w:pict>
          <v:shape id="Блок-схема: процесс 4" o:spid="_x0000_s1031" type="#_x0000_t109" style="position:absolute;left:0;text-align:left;margin-left:36pt;margin-top:4.95pt;width:129.85pt;height:6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">
            <v:textbox>
              <w:txbxContent>
                <w:p w:rsidR="006B0E15" w:rsidRPr="005318F7" w:rsidRDefault="006B0E15" w:rsidP="00D94BC3">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w:r>
      <w:r>
        <w:rPr>
          <w:noProof/>
        </w:rPr>
        <w:pict>
          <v:shape id="Блок-схема: процесс 3" o:spid="_x0000_s1030" type="#_x0000_t109" style="position:absolute;left:0;text-align:left;margin-left:324pt;margin-top:4.65pt;width:138.8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">
            <v:textbox>
              <w:txbxContent>
                <w:p w:rsidR="006B0E15" w:rsidRPr="00AD0571" w:rsidRDefault="006B0E15" w:rsidP="00D94BC3">
                  <w:pPr>
                    <w:jc w:val="center"/>
                    <w:rPr>
                      <w:sz w:val="16"/>
                      <w:szCs w:val="16"/>
                    </w:rPr>
                  </w:pPr>
                  <w:r>
                    <w:rPr>
                      <w:sz w:val="16"/>
                      <w:szCs w:val="16"/>
                    </w:rPr>
                    <w:t>Н</w:t>
                  </w:r>
                  <w:r w:rsidRPr="00AD0571">
                    <w:rPr>
                      <w:sz w:val="16"/>
                      <w:szCs w:val="16"/>
                    </w:rPr>
                    <w:t xml:space="preserve">аправление </w:t>
                  </w:r>
                  <w:r>
                    <w:rPr>
                      <w:sz w:val="16"/>
                      <w:szCs w:val="16"/>
                    </w:rPr>
                    <w:t xml:space="preserve">уполномоченным органом </w:t>
                  </w:r>
                  <w:r w:rsidRPr="00AD0571">
                    <w:rPr>
                      <w:sz w:val="16"/>
                      <w:szCs w:val="16"/>
                    </w:rPr>
                    <w:t>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w:t>
                  </w:r>
                  <w:r>
                    <w:rPr>
                      <w:sz w:val="16"/>
                      <w:szCs w:val="16"/>
                    </w:rPr>
                    <w:t>прав на земельные участки</w:t>
                  </w:r>
                </w:p>
              </w:txbxContent>
            </v:textbox>
          </v:shap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2D6D5B"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r>
        <w:rPr>
          <w:noProof/>
        </w:rPr>
        <w:pict>
          <v:line id="Прямая соединительная линия 73" o:spid="_x0000_s1029"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5pt" to="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">
            <v:stroke endarrow="block"/>
          </v:line>
        </w:pict>
      </w:r>
      <w:r>
        <w:rPr>
          <w:noProof/>
        </w:rPr>
        <w:pict>
          <v:line id="Прямая соединительная линия 74" o:spid="_x0000_s1028"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pt" to="1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hYwIAAHsEAAAOAAAAZHJzL2Uyb0RvYy54bWysVM1uEzEQviPxDpbv6e6GbZq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">
            <v:stroke endarrow="block"/>
          </v:line>
        </w:pict>
      </w: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D94BC3" w:rsidRPr="00D94BC3" w:rsidRDefault="00D94BC3" w:rsidP="00D94BC3">
      <w:pPr>
        <w:widowControl w:val="0"/>
        <w:autoSpaceDE w:val="0"/>
        <w:autoSpaceDN w:val="0"/>
        <w:adjustRightInd w:val="0"/>
        <w:spacing w:after="0" w:line="240" w:lineRule="auto"/>
        <w:ind w:firstLine="720"/>
        <w:jc w:val="center"/>
        <w:rPr>
          <w:rFonts w:ascii="Arial" w:eastAsia="Times New Roman" w:hAnsi="Arial" w:cs="Arial"/>
          <w:sz w:val="20"/>
          <w:szCs w:val="20"/>
        </w:rPr>
      </w:pPr>
    </w:p>
    <w:p w:rsidR="000630F6" w:rsidRPr="000630F6" w:rsidRDefault="000630F6" w:rsidP="000630F6">
      <w:pPr>
        <w:spacing w:after="0" w:line="240" w:lineRule="auto"/>
        <w:jc w:val="center"/>
        <w:rPr>
          <w:rFonts w:ascii="Times New Roman" w:eastAsia="Times New Roman" w:hAnsi="Times New Roman" w:cs="Times New Roman"/>
          <w:sz w:val="24"/>
          <w:szCs w:val="24"/>
        </w:rPr>
      </w:pPr>
      <w:r w:rsidRPr="000630F6">
        <w:rPr>
          <w:rFonts w:ascii="Times New Roman" w:eastAsia="Times New Roman" w:hAnsi="Times New Roman" w:cs="Times New Roman"/>
          <w:noProof/>
          <w:sz w:val="24"/>
          <w:szCs w:val="24"/>
        </w:rPr>
        <w:drawing>
          <wp:inline distT="0" distB="0" distL="0" distR="0" wp14:anchorId="52FA1AC1" wp14:editId="5FE15027">
            <wp:extent cx="228600" cy="2764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76447"/>
                    </a:xfrm>
                    <a:prstGeom prst="rect">
                      <a:avLst/>
                    </a:prstGeom>
                    <a:noFill/>
                    <a:ln>
                      <a:noFill/>
                    </a:ln>
                  </pic:spPr>
                </pic:pic>
              </a:graphicData>
            </a:graphic>
          </wp:inline>
        </w:drawing>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СОБРАНИЕ ПРЕДСТАВИТЕЛЕЙ</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СЕЛЬСКОГО ПОСЕЛЕНИЯ</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БОЛЬШАЯ ДЕРГНОВКА</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sz w:val="16"/>
          <w:szCs w:val="16"/>
        </w:rPr>
        <w:t>МУНИЦИПАЛЬНОГО РАЙОНА</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БОЛЬШЕГЛУШИЦКИЙ</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САМАРСКОЙ ОБЛАСТИ</w:t>
      </w:r>
    </w:p>
    <w:p w:rsidR="000630F6" w:rsidRPr="000630F6" w:rsidRDefault="000630F6" w:rsidP="000630F6">
      <w:pPr>
        <w:spacing w:after="0" w:line="240" w:lineRule="auto"/>
        <w:jc w:val="center"/>
        <w:rPr>
          <w:rFonts w:ascii="Times New Roman" w:eastAsia="Times New Roman" w:hAnsi="Times New Roman" w:cs="Times New Roman"/>
          <w:bCs/>
          <w:sz w:val="16"/>
          <w:szCs w:val="16"/>
        </w:rPr>
      </w:pPr>
      <w:r w:rsidRPr="000630F6">
        <w:rPr>
          <w:rFonts w:ascii="Times New Roman" w:eastAsia="Times New Roman" w:hAnsi="Times New Roman" w:cs="Times New Roman"/>
          <w:b/>
          <w:bCs/>
          <w:sz w:val="16"/>
          <w:szCs w:val="16"/>
        </w:rPr>
        <w:t>ЧЕТВЕРТОГО СОЗЫВА</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pacing w:val="20"/>
          <w:sz w:val="16"/>
          <w:szCs w:val="16"/>
        </w:rPr>
        <w:t>РЕШЕНИЕ</w:t>
      </w:r>
      <w:r w:rsidRPr="000630F6">
        <w:rPr>
          <w:rFonts w:ascii="Times New Roman" w:eastAsia="Times New Roman" w:hAnsi="Times New Roman" w:cs="Times New Roman"/>
          <w:b/>
          <w:bCs/>
          <w:sz w:val="16"/>
          <w:szCs w:val="16"/>
        </w:rPr>
        <w:t xml:space="preserve"> № 81</w:t>
      </w:r>
    </w:p>
    <w:p w:rsidR="000630F6" w:rsidRPr="000630F6" w:rsidRDefault="000630F6" w:rsidP="000630F6">
      <w:pPr>
        <w:spacing w:after="0" w:line="240" w:lineRule="auto"/>
        <w:jc w:val="center"/>
        <w:rPr>
          <w:rFonts w:ascii="Times New Roman" w:eastAsia="Times New Roman" w:hAnsi="Times New Roman" w:cs="Times New Roman"/>
          <w:b/>
          <w:sz w:val="16"/>
          <w:szCs w:val="16"/>
        </w:rPr>
      </w:pPr>
      <w:r w:rsidRPr="000630F6">
        <w:rPr>
          <w:rFonts w:ascii="Times New Roman" w:eastAsia="Times New Roman" w:hAnsi="Times New Roman" w:cs="Times New Roman"/>
          <w:b/>
          <w:sz w:val="16"/>
          <w:szCs w:val="16"/>
        </w:rPr>
        <w:t>от 04 марта 2022 года</w:t>
      </w:r>
    </w:p>
    <w:p w:rsidR="000630F6" w:rsidRPr="000630F6" w:rsidRDefault="000630F6" w:rsidP="000630F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630F6">
        <w:rPr>
          <w:rFonts w:ascii="Times New Roman" w:eastAsia="Calibri" w:hAnsi="Times New Roman" w:cs="Times New Roman"/>
          <w:b/>
          <w:bCs/>
          <w:sz w:val="24"/>
          <w:szCs w:val="24"/>
          <w:lang w:eastAsia="en-US"/>
        </w:rPr>
        <w:t>О проведении  конкурса по отбору кандидатур на должность главы сельского поселения Большая Дергуновка муниципального района Большеглушицкий</w:t>
      </w:r>
      <w:r>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b/>
          <w:bCs/>
          <w:sz w:val="24"/>
          <w:szCs w:val="24"/>
          <w:lang w:eastAsia="en-US"/>
        </w:rPr>
        <w:t>Самарской области</w:t>
      </w:r>
    </w:p>
    <w:p w:rsidR="000630F6" w:rsidRPr="000630F6" w:rsidRDefault="000630F6" w:rsidP="000630F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0630F6">
        <w:rPr>
          <w:rFonts w:ascii="Times New Roman" w:eastAsia="Calibri" w:hAnsi="Times New Roman" w:cs="Times New Roman"/>
          <w:sz w:val="24"/>
          <w:szCs w:val="24"/>
          <w:lang w:eastAsia="en-US"/>
        </w:rPr>
        <w:t xml:space="preserve">В соответствии с Федеральным </w:t>
      </w:r>
      <w:hyperlink r:id="rId48" w:history="1">
        <w:r w:rsidRPr="000630F6">
          <w:rPr>
            <w:rFonts w:ascii="Times New Roman" w:eastAsia="Calibri" w:hAnsi="Times New Roman" w:cs="Times New Roman"/>
            <w:sz w:val="24"/>
            <w:szCs w:val="24"/>
            <w:lang w:eastAsia="en-US"/>
          </w:rPr>
          <w:t>законом</w:t>
        </w:r>
      </w:hyperlink>
      <w:r w:rsidRPr="000630F6">
        <w:rPr>
          <w:rFonts w:ascii="Times New Roman" w:eastAsia="Calibri" w:hAnsi="Times New Roman" w:cs="Times New Roman"/>
          <w:sz w:val="24"/>
          <w:szCs w:val="24"/>
          <w:lang w:eastAsia="en-US"/>
        </w:rPr>
        <w:t xml:space="preserve"> от 06.10.2003 № 131-ФЗ «Об общих принципах организации местного самоуправления в Российской </w:t>
      </w:r>
      <w:proofErr w:type="spellStart"/>
      <w:r w:rsidRPr="000630F6">
        <w:rPr>
          <w:rFonts w:ascii="Times New Roman" w:eastAsia="Calibri" w:hAnsi="Times New Roman" w:cs="Times New Roman"/>
          <w:sz w:val="24"/>
          <w:szCs w:val="24"/>
          <w:lang w:eastAsia="en-US"/>
        </w:rPr>
        <w:t>Федерации»,</w:t>
      </w:r>
      <w:hyperlink r:id="rId49" w:history="1">
        <w:r w:rsidRPr="000630F6">
          <w:rPr>
            <w:rFonts w:ascii="Times New Roman" w:eastAsia="Calibri" w:hAnsi="Times New Roman" w:cs="Times New Roman"/>
            <w:sz w:val="24"/>
            <w:szCs w:val="24"/>
            <w:lang w:eastAsia="en-US"/>
          </w:rPr>
          <w:t>Уставом</w:t>
        </w:r>
        <w:proofErr w:type="spellEnd"/>
      </w:hyperlink>
      <w:r w:rsidRPr="000630F6">
        <w:rPr>
          <w:rFonts w:ascii="Times New Roman" w:eastAsia="Calibri" w:hAnsi="Times New Roman" w:cs="Times New Roman"/>
          <w:sz w:val="24"/>
          <w:szCs w:val="24"/>
          <w:lang w:eastAsia="en-US"/>
        </w:rPr>
        <w:t xml:space="preserve">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 xml:space="preserve">муниципального района Большеглушицкий Самарской области, Решением Собрания представителей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«Об утверждении Порядка проведения конкурса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муниципального района</w:t>
      </w:r>
      <w:proofErr w:type="gramEnd"/>
      <w:r w:rsidRPr="000630F6">
        <w:rPr>
          <w:rFonts w:ascii="Times New Roman" w:eastAsia="Calibri" w:hAnsi="Times New Roman" w:cs="Times New Roman"/>
          <w:sz w:val="24"/>
          <w:szCs w:val="24"/>
          <w:lang w:eastAsia="en-US"/>
        </w:rPr>
        <w:t xml:space="preserve"> Большеглушицкий Самарской области», Собрание представителей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муниципального района Большеглушицкий Самарской области</w:t>
      </w:r>
    </w:p>
    <w:p w:rsidR="000630F6" w:rsidRPr="000630F6" w:rsidRDefault="000630F6" w:rsidP="000630F6">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630F6">
        <w:rPr>
          <w:rFonts w:ascii="Times New Roman" w:eastAsia="Calibri" w:hAnsi="Times New Roman" w:cs="Times New Roman"/>
          <w:b/>
          <w:sz w:val="24"/>
          <w:szCs w:val="24"/>
          <w:lang w:eastAsia="en-US"/>
        </w:rPr>
        <w:t>РЕШИЛО:</w:t>
      </w:r>
    </w:p>
    <w:p w:rsidR="000630F6" w:rsidRPr="000630F6" w:rsidRDefault="000630F6" w:rsidP="000630F6">
      <w:pPr>
        <w:widowControl w:val="0"/>
        <w:numPr>
          <w:ilvl w:val="0"/>
          <w:numId w:val="21"/>
        </w:numPr>
        <w:autoSpaceDE w:val="0"/>
        <w:autoSpaceDN w:val="0"/>
        <w:adjustRightInd w:val="0"/>
        <w:spacing w:after="0" w:line="240" w:lineRule="auto"/>
        <w:ind w:left="0" w:firstLine="851"/>
        <w:contextualSpacing/>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Объявить конкурс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конкурс).</w:t>
      </w:r>
    </w:p>
    <w:p w:rsidR="000630F6" w:rsidRPr="000630F6" w:rsidRDefault="000630F6" w:rsidP="000630F6">
      <w:pPr>
        <w:widowControl w:val="0"/>
        <w:autoSpaceDE w:val="0"/>
        <w:autoSpaceDN w:val="0"/>
        <w:adjustRightInd w:val="0"/>
        <w:spacing w:after="0" w:line="240" w:lineRule="auto"/>
        <w:ind w:left="851"/>
        <w:contextualSpacing/>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Конкурс проводится с  09 марта  2022 года по 28 марта 2022 года.</w:t>
      </w:r>
    </w:p>
    <w:p w:rsidR="000630F6" w:rsidRPr="000630F6" w:rsidRDefault="000630F6" w:rsidP="000630F6">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2. Местом проведения конкурса определить – Самарская область, Большеглушицкий район, село Большая Дергуновка, улица Советская, 99.</w:t>
      </w:r>
    </w:p>
    <w:p w:rsidR="000630F6" w:rsidRPr="000630F6" w:rsidRDefault="000630F6" w:rsidP="000630F6">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3. Конкурс провести в порядке и на условиях, установленных Порядком проведения конкурса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 xml:space="preserve">муниципального района Большеглушицкий Самарской области, утвержденным Решением Собрания представителей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0630F6" w:rsidRPr="000630F6" w:rsidRDefault="000630F6" w:rsidP="000630F6">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4. Для участия в конкурсе граждане Российской Федерации (далее – граждане,  гражданин)  представляют в конкурсную комиссию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муниципального района Большеглушицкий Самарской области (далее – конкурсная комиссия) в сроки, установленные настоящим Решением, следующие документы:</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0630F6">
        <w:rPr>
          <w:rFonts w:ascii="Times New Roman" w:eastAsia="Calibri" w:hAnsi="Times New Roman" w:cs="Times New Roman"/>
          <w:sz w:val="24"/>
          <w:szCs w:val="24"/>
          <w:lang w:eastAsia="en-US"/>
        </w:rPr>
        <w:t xml:space="preserve">а)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roofErr w:type="gramEnd"/>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б) копию паспорта или иного документа, удостоверяющего личность гражданина Российской Федерации;</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в) копию трудовой книжки или иных документов, подтверждающих трудовую (служебную) деятельность участника конкурса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участник конкурса, участники конкурса);</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г) копии документов об образовании, а также, по желанию участника конкурса, – о дополнительном профессиональном образовании, присвоении ученой степени, ученого звания;</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lastRenderedPageBreak/>
        <w:t>д) копию страхового свидетельства обязательного пенсионного страхования;</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е) копию свидетельства о постановке физического лица на учет в налоговом органе по месту жительства на территории Российской Федерации;</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ж) копии документов воинского учета – для военнообязанных и лиц, подлежащих призыву на военную службу;</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з) </w:t>
      </w:r>
      <w:hyperlink w:anchor="Par147" w:history="1">
        <w:r w:rsidRPr="000630F6">
          <w:rPr>
            <w:rFonts w:ascii="Times New Roman" w:eastAsia="Calibri" w:hAnsi="Times New Roman" w:cs="Times New Roman"/>
            <w:sz w:val="24"/>
            <w:szCs w:val="24"/>
            <w:lang w:eastAsia="en-US"/>
          </w:rPr>
          <w:t>согласие</w:t>
        </w:r>
      </w:hyperlink>
      <w:r w:rsidRPr="000630F6">
        <w:rPr>
          <w:rFonts w:ascii="Times New Roman" w:eastAsia="Calibri" w:hAnsi="Times New Roman" w:cs="Times New Roman"/>
          <w:sz w:val="24"/>
          <w:szCs w:val="24"/>
          <w:lang w:eastAsia="en-US"/>
        </w:rPr>
        <w:t xml:space="preserve">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w:t>
      </w:r>
      <w:r w:rsidRPr="000630F6">
        <w:rPr>
          <w:rFonts w:ascii="Times New Roman" w:eastAsia="Calibri" w:hAnsi="Times New Roman" w:cs="Times New Roman"/>
          <w:bCs/>
          <w:sz w:val="24"/>
          <w:szCs w:val="24"/>
          <w:lang w:eastAsia="en-US"/>
        </w:rPr>
        <w:t xml:space="preserve"> 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статьей 4.1. Закона Самарской области от 09.02.2006 № 1-ГД «О лицах, замещающих государственные должности Самарской области»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0630F6" w:rsidRPr="000630F6" w:rsidRDefault="000630F6" w:rsidP="000630F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к) составленные по форме, предусмотренной указом Президента Российской Федерации:</w:t>
      </w:r>
    </w:p>
    <w:p w:rsidR="000630F6" w:rsidRPr="000630F6" w:rsidRDefault="000630F6" w:rsidP="000630F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0630F6">
        <w:rPr>
          <w:rFonts w:ascii="Times New Roman" w:eastAsia="Calibri" w:hAnsi="Times New Roman" w:cs="Times New Roman"/>
          <w:sz w:val="24"/>
          <w:szCs w:val="24"/>
          <w:lang w:eastAsia="en-US"/>
        </w:rPr>
        <w:t>- сведения о принадлежащем гражданину,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 (супруги) и несовершеннолетних детей;</w:t>
      </w:r>
      <w:proofErr w:type="gramEnd"/>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0630F6">
        <w:rPr>
          <w:rFonts w:ascii="Times New Roman" w:eastAsia="Calibri" w:hAnsi="Times New Roman" w:cs="Times New Roman"/>
          <w:sz w:val="24"/>
          <w:szCs w:val="24"/>
          <w:lang w:eastAsia="en-US"/>
        </w:rPr>
        <w:t>-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 (супруги) за три последних года, предшествующих совершению</w:t>
      </w:r>
      <w:proofErr w:type="gramEnd"/>
      <w:r w:rsidRPr="000630F6">
        <w:rPr>
          <w:rFonts w:ascii="Times New Roman" w:eastAsia="Calibri" w:hAnsi="Times New Roman" w:cs="Times New Roman"/>
          <w:sz w:val="24"/>
          <w:szCs w:val="24"/>
          <w:lang w:eastAsia="en-US"/>
        </w:rPr>
        <w:t xml:space="preserve"> сделки, и об источниках получения средств, за счет которых совершена сделка.</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5. Граждане, желающие участвовать в конкурсе, также вправе представить в конкурсную комиссию иные документы, характеризующие их (рекомендательные письма, характеристику с места работы, документы о повышении квалификации, об участии в конкурсах </w:t>
      </w:r>
      <w:proofErr w:type="gramStart"/>
      <w:r w:rsidRPr="000630F6">
        <w:rPr>
          <w:rFonts w:ascii="Times New Roman" w:eastAsia="Calibri" w:hAnsi="Times New Roman" w:cs="Times New Roman"/>
          <w:sz w:val="24"/>
          <w:szCs w:val="24"/>
          <w:lang w:eastAsia="en-US"/>
        </w:rPr>
        <w:t>на</w:t>
      </w:r>
      <w:proofErr w:type="gramEnd"/>
      <w:r w:rsidRPr="000630F6">
        <w:rPr>
          <w:rFonts w:ascii="Times New Roman" w:eastAsia="Calibri" w:hAnsi="Times New Roman" w:cs="Times New Roman"/>
          <w:sz w:val="24"/>
          <w:szCs w:val="24"/>
          <w:lang w:eastAsia="en-US"/>
        </w:rPr>
        <w:t xml:space="preserve"> </w:t>
      </w:r>
      <w:proofErr w:type="gramStart"/>
      <w:r w:rsidRPr="000630F6">
        <w:rPr>
          <w:rFonts w:ascii="Times New Roman" w:eastAsia="Calibri" w:hAnsi="Times New Roman" w:cs="Times New Roman"/>
          <w:sz w:val="24"/>
          <w:szCs w:val="24"/>
          <w:lang w:eastAsia="en-US"/>
        </w:rPr>
        <w:t>лучшего</w:t>
      </w:r>
      <w:proofErr w:type="gramEnd"/>
      <w:r w:rsidRPr="000630F6">
        <w:rPr>
          <w:rFonts w:ascii="Times New Roman" w:eastAsia="Calibri" w:hAnsi="Times New Roman" w:cs="Times New Roman"/>
          <w:sz w:val="24"/>
          <w:szCs w:val="24"/>
          <w:lang w:eastAsia="en-US"/>
        </w:rPr>
        <w:t xml:space="preserve"> по профессии и т.п.).</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6. Гражданин не допускается к участию в конкурсе при наличии ограничений пассивного избирательного права, предусмотренных </w:t>
      </w:r>
      <w:hyperlink r:id="rId50" w:history="1">
        <w:r w:rsidRPr="000630F6">
          <w:rPr>
            <w:rFonts w:ascii="Times New Roman" w:eastAsia="Calibri" w:hAnsi="Times New Roman" w:cs="Times New Roman"/>
            <w:sz w:val="24"/>
            <w:szCs w:val="24"/>
            <w:lang w:eastAsia="en-US"/>
          </w:rPr>
          <w:t>статьей 4</w:t>
        </w:r>
      </w:hyperlink>
      <w:r w:rsidRPr="000630F6">
        <w:rPr>
          <w:rFonts w:ascii="Times New Roman" w:eastAsia="Calibri" w:hAnsi="Times New Roman" w:cs="Times New Roman"/>
          <w:sz w:val="24"/>
          <w:szCs w:val="24"/>
          <w:lang w:eastAsia="en-U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7. Установить срок  приема документов для участия в конкурсе с 09 марта  2022 года по 28 марта 2022 года  с понедельника по пятницу с 08-00  по 16-00 по адресу: 446190, Самарская область, Большеглушицкий район, село Большая Дергуновка, улица Советская, д.99.</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8.   </w:t>
      </w:r>
      <w:proofErr w:type="gramStart"/>
      <w:r w:rsidRPr="000630F6">
        <w:rPr>
          <w:rFonts w:ascii="Times New Roman" w:eastAsia="Calibri" w:hAnsi="Times New Roman" w:cs="Times New Roman"/>
          <w:sz w:val="24"/>
          <w:szCs w:val="24"/>
          <w:lang w:eastAsia="en-US"/>
        </w:rPr>
        <w:t xml:space="preserve">О дне и времени итогового заседания конкурсной комиссии участники конкурса, допущенные к участию в конкурсе в соответствии с Порядком  проведения конкурса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утвержденным Решением Собрания представителей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уведомляются не позднее, чем за 2 (два</w:t>
      </w:r>
      <w:proofErr w:type="gramEnd"/>
      <w:r w:rsidRPr="000630F6">
        <w:rPr>
          <w:rFonts w:ascii="Times New Roman" w:eastAsia="Calibri" w:hAnsi="Times New Roman" w:cs="Times New Roman"/>
          <w:sz w:val="24"/>
          <w:szCs w:val="24"/>
          <w:lang w:eastAsia="en-US"/>
        </w:rPr>
        <w:t xml:space="preserve">)  дня до проведения указанного заседания. </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9. Дата и время проведения организационных и итоговых  заседаний конкурсной комиссии  определяются </w:t>
      </w:r>
      <w:r w:rsidRPr="000630F6">
        <w:rPr>
          <w:rFonts w:ascii="Times New Roman" w:eastAsia="Calibri" w:hAnsi="Times New Roman" w:cs="Times New Roman"/>
          <w:sz w:val="24"/>
          <w:szCs w:val="24"/>
        </w:rPr>
        <w:t>конкурсной комиссией самостоятельно</w:t>
      </w:r>
      <w:r w:rsidRPr="000630F6">
        <w:rPr>
          <w:rFonts w:ascii="Times New Roman" w:eastAsia="Calibri" w:hAnsi="Times New Roman" w:cs="Times New Roman"/>
          <w:sz w:val="24"/>
          <w:szCs w:val="24"/>
          <w:lang w:eastAsia="en-US"/>
        </w:rPr>
        <w:t>.</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10. Настоящее Решение опубликовать в газете </w:t>
      </w:r>
      <w:proofErr w:type="spellStart"/>
      <w:proofErr w:type="gramStart"/>
      <w:r w:rsidRPr="000630F6">
        <w:rPr>
          <w:rFonts w:ascii="Times New Roman" w:eastAsia="Calibri" w:hAnsi="Times New Roman" w:cs="Times New Roman"/>
          <w:sz w:val="24"/>
          <w:szCs w:val="24"/>
          <w:lang w:eastAsia="en-US"/>
        </w:rPr>
        <w:t>газете</w:t>
      </w:r>
      <w:proofErr w:type="spellEnd"/>
      <w:proofErr w:type="gramEnd"/>
      <w:r w:rsidRPr="000630F6">
        <w:rPr>
          <w:rFonts w:ascii="Times New Roman" w:eastAsia="Calibri" w:hAnsi="Times New Roman" w:cs="Times New Roman"/>
          <w:sz w:val="24"/>
          <w:szCs w:val="24"/>
          <w:lang w:eastAsia="en-US"/>
        </w:rPr>
        <w:t xml:space="preserve">  «Степные известия».</w:t>
      </w:r>
    </w:p>
    <w:p w:rsidR="000630F6" w:rsidRPr="000630F6" w:rsidRDefault="000630F6" w:rsidP="000630F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11. Настоящее Решение вступает в силу после его официального опубликования.</w:t>
      </w:r>
    </w:p>
    <w:p w:rsidR="000630F6" w:rsidRPr="000630F6" w:rsidRDefault="000630F6" w:rsidP="000630F6">
      <w:pPr>
        <w:spacing w:after="0" w:line="240" w:lineRule="auto"/>
        <w:outlineLvl w:val="0"/>
        <w:rPr>
          <w:rFonts w:ascii="Times New Roman" w:eastAsia="Calibri" w:hAnsi="Times New Roman" w:cs="Times New Roman"/>
          <w:b/>
          <w:color w:val="000000"/>
          <w:sz w:val="24"/>
          <w:szCs w:val="24"/>
          <w:lang w:eastAsia="en-US"/>
        </w:rPr>
      </w:pPr>
      <w:bookmarkStart w:id="2" w:name="Par23"/>
      <w:bookmarkStart w:id="3" w:name="Par38"/>
      <w:bookmarkStart w:id="4" w:name="Par194"/>
      <w:bookmarkEnd w:id="2"/>
      <w:bookmarkEnd w:id="3"/>
      <w:bookmarkEnd w:id="4"/>
      <w:r w:rsidRPr="000630F6">
        <w:rPr>
          <w:rFonts w:ascii="Times New Roman" w:eastAsia="Calibri" w:hAnsi="Times New Roman" w:cs="Times New Roman"/>
          <w:b/>
          <w:color w:val="000000"/>
          <w:sz w:val="24"/>
          <w:szCs w:val="24"/>
          <w:lang w:eastAsia="en-US"/>
        </w:rPr>
        <w:t xml:space="preserve">Председатель Собрания представителей сельского поселения Большая Дергуновка </w:t>
      </w:r>
    </w:p>
    <w:p w:rsidR="000630F6" w:rsidRPr="000630F6" w:rsidRDefault="000630F6" w:rsidP="000630F6">
      <w:pPr>
        <w:spacing w:after="0" w:line="240" w:lineRule="auto"/>
        <w:jc w:val="center"/>
        <w:outlineLvl w:val="0"/>
        <w:rPr>
          <w:rFonts w:ascii="Times New Roman" w:eastAsia="Times New Roman" w:hAnsi="Times New Roman" w:cs="Times New Roman"/>
          <w:sz w:val="24"/>
          <w:szCs w:val="24"/>
        </w:rPr>
      </w:pPr>
      <w:r w:rsidRPr="000630F6">
        <w:rPr>
          <w:rFonts w:ascii="Times New Roman" w:eastAsia="Calibri" w:hAnsi="Times New Roman" w:cs="Times New Roman"/>
          <w:b/>
          <w:color w:val="000000"/>
          <w:sz w:val="24"/>
          <w:szCs w:val="24"/>
          <w:lang w:eastAsia="en-US"/>
        </w:rPr>
        <w:t xml:space="preserve">муниципального района Большеглушицкий Самарской области                  </w:t>
      </w:r>
      <w:r w:rsidRPr="000630F6">
        <w:rPr>
          <w:rFonts w:ascii="Times New Roman" w:eastAsia="Calibri" w:hAnsi="Times New Roman" w:cs="Times New Roman"/>
          <w:b/>
          <w:color w:val="000000"/>
          <w:sz w:val="24"/>
          <w:szCs w:val="24"/>
          <w:lang w:eastAsia="en-US"/>
        </w:rPr>
        <w:tab/>
        <w:t xml:space="preserve">         А.В. Чечин       </w:t>
      </w:r>
      <w:r w:rsidRPr="000630F6">
        <w:rPr>
          <w:rFonts w:ascii="Times New Roman" w:eastAsia="Times New Roman" w:hAnsi="Times New Roman" w:cs="Times New Roman"/>
          <w:noProof/>
          <w:sz w:val="24"/>
          <w:szCs w:val="24"/>
        </w:rPr>
        <w:drawing>
          <wp:inline distT="0" distB="0" distL="0" distR="0" wp14:anchorId="78D8FC25" wp14:editId="374DFE3E">
            <wp:extent cx="259923" cy="314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9923" cy="314325"/>
                    </a:xfrm>
                    <a:prstGeom prst="rect">
                      <a:avLst/>
                    </a:prstGeom>
                    <a:noFill/>
                    <a:ln>
                      <a:noFill/>
                    </a:ln>
                  </pic:spPr>
                </pic:pic>
              </a:graphicData>
            </a:graphic>
          </wp:inline>
        </w:drawing>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СОБРАНИЕ ПРЕДСТАВИТЕЛЕЙ</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СЕЛЬСКОГО ПОСЕЛЕНИЯ</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БОЛЬШАЯ ДЕРГНОВКА</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sz w:val="16"/>
          <w:szCs w:val="16"/>
        </w:rPr>
        <w:lastRenderedPageBreak/>
        <w:t>МУНИЦИПАЛЬНОГО РАЙОНА</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БОЛЬШЕГЛУШИЦКИЙ</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z w:val="16"/>
          <w:szCs w:val="16"/>
        </w:rPr>
        <w:t>САМАРСКОЙ ОБЛАСТИ</w:t>
      </w:r>
    </w:p>
    <w:p w:rsidR="000630F6" w:rsidRPr="000630F6" w:rsidRDefault="000630F6" w:rsidP="000630F6">
      <w:pPr>
        <w:spacing w:after="0" w:line="240" w:lineRule="auto"/>
        <w:jc w:val="center"/>
        <w:rPr>
          <w:rFonts w:ascii="Times New Roman" w:eastAsia="Times New Roman" w:hAnsi="Times New Roman" w:cs="Times New Roman"/>
          <w:bCs/>
          <w:sz w:val="16"/>
          <w:szCs w:val="16"/>
        </w:rPr>
      </w:pPr>
      <w:r w:rsidRPr="000630F6">
        <w:rPr>
          <w:rFonts w:ascii="Times New Roman" w:eastAsia="Times New Roman" w:hAnsi="Times New Roman" w:cs="Times New Roman"/>
          <w:b/>
          <w:bCs/>
          <w:sz w:val="16"/>
          <w:szCs w:val="16"/>
        </w:rPr>
        <w:t>ЧЕТВЕРТОГО СОЗЫВА</w:t>
      </w:r>
    </w:p>
    <w:p w:rsidR="000630F6" w:rsidRPr="000630F6" w:rsidRDefault="000630F6" w:rsidP="000630F6">
      <w:pPr>
        <w:spacing w:after="0" w:line="240" w:lineRule="auto"/>
        <w:jc w:val="center"/>
        <w:rPr>
          <w:rFonts w:ascii="Times New Roman" w:eastAsia="Times New Roman" w:hAnsi="Times New Roman" w:cs="Times New Roman"/>
          <w:b/>
          <w:bCs/>
          <w:sz w:val="16"/>
          <w:szCs w:val="16"/>
        </w:rPr>
      </w:pPr>
      <w:r w:rsidRPr="000630F6">
        <w:rPr>
          <w:rFonts w:ascii="Times New Roman" w:eastAsia="Times New Roman" w:hAnsi="Times New Roman" w:cs="Times New Roman"/>
          <w:b/>
          <w:bCs/>
          <w:spacing w:val="20"/>
          <w:sz w:val="16"/>
          <w:szCs w:val="16"/>
        </w:rPr>
        <w:t>РЕШЕНИЕ</w:t>
      </w:r>
      <w:r w:rsidRPr="000630F6">
        <w:rPr>
          <w:rFonts w:ascii="Times New Roman" w:eastAsia="Times New Roman" w:hAnsi="Times New Roman" w:cs="Times New Roman"/>
          <w:b/>
          <w:bCs/>
          <w:sz w:val="16"/>
          <w:szCs w:val="16"/>
        </w:rPr>
        <w:t xml:space="preserve"> № 82</w:t>
      </w:r>
    </w:p>
    <w:p w:rsidR="000630F6" w:rsidRPr="000630F6" w:rsidRDefault="000630F6" w:rsidP="000630F6">
      <w:pPr>
        <w:spacing w:after="0" w:line="240" w:lineRule="auto"/>
        <w:jc w:val="center"/>
        <w:rPr>
          <w:rFonts w:ascii="Times New Roman" w:eastAsia="Times New Roman" w:hAnsi="Times New Roman" w:cs="Times New Roman"/>
          <w:b/>
          <w:sz w:val="16"/>
          <w:szCs w:val="16"/>
        </w:rPr>
      </w:pPr>
      <w:r w:rsidRPr="000630F6">
        <w:rPr>
          <w:rFonts w:ascii="Times New Roman" w:eastAsia="Times New Roman" w:hAnsi="Times New Roman" w:cs="Times New Roman"/>
          <w:b/>
          <w:bCs/>
          <w:sz w:val="16"/>
          <w:szCs w:val="16"/>
        </w:rPr>
        <w:t>о</w:t>
      </w:r>
      <w:r w:rsidRPr="000630F6">
        <w:rPr>
          <w:rFonts w:ascii="Times New Roman" w:eastAsia="Times New Roman" w:hAnsi="Times New Roman" w:cs="Times New Roman"/>
          <w:b/>
          <w:sz w:val="16"/>
          <w:szCs w:val="16"/>
        </w:rPr>
        <w:t>т 04 марта 2022 года</w:t>
      </w:r>
    </w:p>
    <w:p w:rsidR="000630F6" w:rsidRPr="000630F6" w:rsidRDefault="000630F6" w:rsidP="000630F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630F6">
        <w:rPr>
          <w:rFonts w:ascii="Times New Roman" w:eastAsia="Calibri" w:hAnsi="Times New Roman" w:cs="Times New Roman"/>
          <w:b/>
          <w:bCs/>
          <w:sz w:val="24"/>
          <w:szCs w:val="24"/>
          <w:lang w:eastAsia="en-US"/>
        </w:rPr>
        <w:t>О назначении членов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w:t>
      </w:r>
    </w:p>
    <w:p w:rsidR="000630F6" w:rsidRPr="000630F6" w:rsidRDefault="000630F6" w:rsidP="000630F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0630F6">
        <w:rPr>
          <w:rFonts w:ascii="Times New Roman" w:eastAsia="Calibri" w:hAnsi="Times New Roman" w:cs="Times New Roman"/>
          <w:sz w:val="24"/>
          <w:szCs w:val="24"/>
          <w:lang w:eastAsia="en-US"/>
        </w:rPr>
        <w:t xml:space="preserve">В соответствии с Федеральным </w:t>
      </w:r>
      <w:hyperlink r:id="rId52" w:history="1">
        <w:r w:rsidRPr="000630F6">
          <w:rPr>
            <w:rFonts w:ascii="Times New Roman" w:eastAsia="Calibri" w:hAnsi="Times New Roman" w:cs="Times New Roman"/>
            <w:sz w:val="24"/>
            <w:szCs w:val="24"/>
            <w:lang w:eastAsia="en-US"/>
          </w:rPr>
          <w:t>законом</w:t>
        </w:r>
      </w:hyperlink>
      <w:r w:rsidRPr="000630F6">
        <w:rPr>
          <w:rFonts w:ascii="Times New Roman" w:eastAsia="Calibri"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 </w:t>
      </w:r>
      <w:hyperlink r:id="rId53" w:history="1">
        <w:r w:rsidRPr="000630F6">
          <w:rPr>
            <w:rFonts w:ascii="Times New Roman" w:eastAsia="Calibri" w:hAnsi="Times New Roman" w:cs="Times New Roman"/>
            <w:sz w:val="24"/>
            <w:szCs w:val="24"/>
            <w:lang w:eastAsia="en-US"/>
          </w:rPr>
          <w:t>Уставом</w:t>
        </w:r>
      </w:hyperlink>
      <w:r w:rsidRPr="000630F6">
        <w:rPr>
          <w:rFonts w:ascii="Times New Roman" w:eastAsia="Calibri" w:hAnsi="Times New Roman" w:cs="Times New Roman"/>
          <w:sz w:val="24"/>
          <w:szCs w:val="24"/>
          <w:lang w:eastAsia="en-US"/>
        </w:rPr>
        <w:t xml:space="preserve">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 xml:space="preserve">муниципального района Большеглушицкий Самарской области, Решением Собрания представителей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«Об утверждении Порядка проведения конкурса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муниципального района</w:t>
      </w:r>
      <w:proofErr w:type="gramEnd"/>
      <w:r w:rsidRPr="000630F6">
        <w:rPr>
          <w:rFonts w:ascii="Times New Roman" w:eastAsia="Calibri" w:hAnsi="Times New Roman" w:cs="Times New Roman"/>
          <w:sz w:val="24"/>
          <w:szCs w:val="24"/>
          <w:lang w:eastAsia="en-US"/>
        </w:rPr>
        <w:t xml:space="preserve"> Большеглушицкий Самарской области», Собрание представителей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муниципального района Большеглушицкий Самарской области</w:t>
      </w:r>
    </w:p>
    <w:p w:rsidR="000630F6" w:rsidRPr="000630F6" w:rsidRDefault="000630F6" w:rsidP="000630F6">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0630F6">
        <w:rPr>
          <w:rFonts w:ascii="Times New Roman" w:eastAsia="Calibri" w:hAnsi="Times New Roman" w:cs="Times New Roman"/>
          <w:b/>
          <w:sz w:val="24"/>
          <w:szCs w:val="24"/>
          <w:lang w:eastAsia="en-US"/>
        </w:rPr>
        <w:t>РЕШИЛО:</w:t>
      </w:r>
    </w:p>
    <w:p w:rsidR="000630F6" w:rsidRPr="000630F6" w:rsidRDefault="000630F6" w:rsidP="000630F6">
      <w:pPr>
        <w:widowControl w:val="0"/>
        <w:numPr>
          <w:ilvl w:val="0"/>
          <w:numId w:val="22"/>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Назначить членами конкурсной комиссии по отбору кандидатур на должность главы сельского поселения </w:t>
      </w:r>
      <w:r w:rsidRPr="000630F6">
        <w:rPr>
          <w:rFonts w:ascii="Times New Roman" w:eastAsia="Calibri" w:hAnsi="Times New Roman" w:cs="Times New Roman"/>
          <w:bCs/>
          <w:sz w:val="24"/>
          <w:szCs w:val="24"/>
          <w:lang w:eastAsia="en-US"/>
        </w:rPr>
        <w:t>Большая Дергуновка</w:t>
      </w:r>
      <w:r w:rsidRPr="000630F6">
        <w:rPr>
          <w:rFonts w:ascii="Times New Roman" w:eastAsia="Calibri" w:hAnsi="Times New Roman" w:cs="Times New Roman"/>
          <w:b/>
          <w:bCs/>
          <w:sz w:val="24"/>
          <w:szCs w:val="24"/>
          <w:lang w:eastAsia="en-US"/>
        </w:rPr>
        <w:t xml:space="preserve"> </w:t>
      </w:r>
      <w:r w:rsidRPr="000630F6">
        <w:rPr>
          <w:rFonts w:ascii="Times New Roman" w:eastAsia="Calibri" w:hAnsi="Times New Roman" w:cs="Times New Roman"/>
          <w:sz w:val="24"/>
          <w:szCs w:val="24"/>
          <w:lang w:eastAsia="en-US"/>
        </w:rPr>
        <w:t>муниципального района Большеглушицкий Самарской области следующих лиц:</w:t>
      </w:r>
    </w:p>
    <w:p w:rsidR="000630F6" w:rsidRPr="000630F6" w:rsidRDefault="000630F6" w:rsidP="000630F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1) </w:t>
      </w:r>
      <w:proofErr w:type="spellStart"/>
      <w:r w:rsidRPr="000630F6">
        <w:rPr>
          <w:rFonts w:ascii="Times New Roman" w:eastAsia="Calibri" w:hAnsi="Times New Roman" w:cs="Times New Roman"/>
          <w:sz w:val="24"/>
          <w:szCs w:val="24"/>
          <w:lang w:eastAsia="en-US"/>
        </w:rPr>
        <w:t>Чечина</w:t>
      </w:r>
      <w:proofErr w:type="spellEnd"/>
      <w:r w:rsidRPr="000630F6">
        <w:rPr>
          <w:rFonts w:ascii="Times New Roman" w:eastAsia="Calibri" w:hAnsi="Times New Roman" w:cs="Times New Roman"/>
          <w:sz w:val="24"/>
          <w:szCs w:val="24"/>
          <w:lang w:eastAsia="en-US"/>
        </w:rPr>
        <w:t xml:space="preserve"> Александра Владимировича – председателя Собрания представителей сельского поселения Большая Дергуновка муниципального района Большеглушицкий Самарской области – депутата, избранного по одномандатному избирательному округу № 3.</w:t>
      </w:r>
    </w:p>
    <w:p w:rsidR="000630F6" w:rsidRPr="000630F6" w:rsidRDefault="000630F6" w:rsidP="000630F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2) Ромашкову Татьяну Владимировну - депутата Собрания представителей сельского поселения Большая Дергуновка муниципального района Большеглушицкий Самарской области, избранного по одномандатному избирательному округу № 6.</w:t>
      </w:r>
    </w:p>
    <w:p w:rsidR="000630F6" w:rsidRPr="000630F6" w:rsidRDefault="000630F6" w:rsidP="000630F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3) Максименко Евгения Иосифовича - депутата Собрания представителей сельского поселения Большая Дергуновка муниципального района Большеглушицкий Самарской области, избранного по одномандатному избирательному округу № 4.</w:t>
      </w:r>
    </w:p>
    <w:p w:rsidR="000630F6" w:rsidRPr="000630F6" w:rsidRDefault="000630F6" w:rsidP="000630F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4) </w:t>
      </w:r>
      <w:proofErr w:type="spellStart"/>
      <w:r w:rsidRPr="000630F6">
        <w:rPr>
          <w:rFonts w:ascii="Times New Roman" w:eastAsia="Calibri" w:hAnsi="Times New Roman" w:cs="Times New Roman"/>
          <w:sz w:val="24"/>
          <w:szCs w:val="24"/>
          <w:lang w:eastAsia="en-US"/>
        </w:rPr>
        <w:t>Садовникову</w:t>
      </w:r>
      <w:proofErr w:type="spellEnd"/>
      <w:r w:rsidRPr="000630F6">
        <w:rPr>
          <w:rFonts w:ascii="Times New Roman" w:eastAsia="Calibri" w:hAnsi="Times New Roman" w:cs="Times New Roman"/>
          <w:sz w:val="24"/>
          <w:szCs w:val="24"/>
          <w:lang w:eastAsia="en-US"/>
        </w:rPr>
        <w:t xml:space="preserve"> Веру Викторовну - депутата Собрания представителей сельского поселения Большая Дергуновка муниципального района Большеглушицкий Самарской области, избранного по одномандатному избирательному округу № 7.</w:t>
      </w:r>
    </w:p>
    <w:p w:rsidR="000630F6" w:rsidRPr="000630F6" w:rsidRDefault="000630F6" w:rsidP="000630F6">
      <w:pPr>
        <w:widowControl w:val="0"/>
        <w:numPr>
          <w:ilvl w:val="0"/>
          <w:numId w:val="22"/>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Настоящее Решение опубликовать в газете «</w:t>
      </w:r>
      <w:proofErr w:type="spellStart"/>
      <w:r w:rsidRPr="000630F6">
        <w:rPr>
          <w:rFonts w:ascii="Times New Roman" w:eastAsia="Calibri" w:hAnsi="Times New Roman" w:cs="Times New Roman"/>
          <w:sz w:val="24"/>
          <w:szCs w:val="24"/>
          <w:lang w:eastAsia="en-US"/>
        </w:rPr>
        <w:t>Большедергуновские</w:t>
      </w:r>
      <w:proofErr w:type="spellEnd"/>
      <w:r w:rsidRPr="000630F6">
        <w:rPr>
          <w:rFonts w:ascii="Times New Roman" w:eastAsia="Calibri" w:hAnsi="Times New Roman" w:cs="Times New Roman"/>
          <w:sz w:val="24"/>
          <w:szCs w:val="24"/>
          <w:lang w:eastAsia="en-US"/>
        </w:rPr>
        <w:t xml:space="preserve"> Вести» и газете  «Степные известия».</w:t>
      </w:r>
    </w:p>
    <w:p w:rsidR="000630F6" w:rsidRPr="000630F6" w:rsidRDefault="000630F6" w:rsidP="000630F6">
      <w:pPr>
        <w:widowControl w:val="0"/>
        <w:numPr>
          <w:ilvl w:val="0"/>
          <w:numId w:val="22"/>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Настоящее Решение вступает в силу со дня его принятия.</w:t>
      </w:r>
    </w:p>
    <w:p w:rsidR="000630F6" w:rsidRPr="000630F6" w:rsidRDefault="000630F6" w:rsidP="000630F6">
      <w:pPr>
        <w:spacing w:after="0" w:line="240" w:lineRule="auto"/>
        <w:rPr>
          <w:rFonts w:ascii="Times New Roman" w:eastAsia="Times New Roman" w:hAnsi="Times New Roman" w:cs="Times New Roman"/>
          <w:b/>
          <w:sz w:val="24"/>
          <w:szCs w:val="24"/>
        </w:rPr>
      </w:pPr>
      <w:r w:rsidRPr="000630F6">
        <w:rPr>
          <w:rFonts w:ascii="Times New Roman" w:eastAsia="Times New Roman" w:hAnsi="Times New Roman" w:cs="Times New Roman"/>
          <w:b/>
          <w:sz w:val="24"/>
          <w:szCs w:val="24"/>
        </w:rPr>
        <w:t>Председатель Собрания представителей</w:t>
      </w:r>
      <w:r>
        <w:rPr>
          <w:rFonts w:ascii="Times New Roman" w:eastAsia="Times New Roman" w:hAnsi="Times New Roman" w:cs="Times New Roman"/>
          <w:b/>
          <w:sz w:val="24"/>
          <w:szCs w:val="24"/>
        </w:rPr>
        <w:t xml:space="preserve"> </w:t>
      </w:r>
      <w:r w:rsidRPr="000630F6">
        <w:rPr>
          <w:rFonts w:ascii="Times New Roman" w:eastAsia="Times New Roman" w:hAnsi="Times New Roman" w:cs="Times New Roman"/>
          <w:b/>
          <w:bCs/>
          <w:sz w:val="24"/>
          <w:szCs w:val="24"/>
        </w:rPr>
        <w:t>сельского</w:t>
      </w:r>
      <w:r w:rsidRPr="000630F6">
        <w:rPr>
          <w:rFonts w:ascii="Times New Roman" w:eastAsia="Times New Roman" w:hAnsi="Times New Roman" w:cs="Times New Roman"/>
          <w:b/>
          <w:sz w:val="24"/>
          <w:szCs w:val="24"/>
        </w:rPr>
        <w:t xml:space="preserve"> поселения Большая Дергуновка</w:t>
      </w:r>
    </w:p>
    <w:p w:rsidR="000630F6" w:rsidRPr="000630F6" w:rsidRDefault="000630F6" w:rsidP="000630F6">
      <w:pPr>
        <w:spacing w:after="0" w:line="240" w:lineRule="auto"/>
        <w:rPr>
          <w:rFonts w:ascii="Times New Roman" w:eastAsia="Calibri" w:hAnsi="Times New Roman" w:cs="Times New Roman"/>
          <w:sz w:val="24"/>
          <w:szCs w:val="24"/>
          <w:lang w:eastAsia="en-US"/>
        </w:rPr>
      </w:pPr>
      <w:r w:rsidRPr="000630F6">
        <w:rPr>
          <w:rFonts w:ascii="Times New Roman" w:eastAsia="Times New Roman" w:hAnsi="Times New Roman" w:cs="Times New Roman"/>
          <w:b/>
          <w:sz w:val="24"/>
          <w:szCs w:val="24"/>
        </w:rPr>
        <w:t>муниципального района Большеглушицкий</w:t>
      </w:r>
      <w:r>
        <w:rPr>
          <w:rFonts w:ascii="Times New Roman" w:eastAsia="Times New Roman" w:hAnsi="Times New Roman" w:cs="Times New Roman"/>
          <w:b/>
          <w:sz w:val="24"/>
          <w:szCs w:val="24"/>
        </w:rPr>
        <w:t xml:space="preserve"> </w:t>
      </w:r>
      <w:r w:rsidRPr="000630F6">
        <w:rPr>
          <w:rFonts w:ascii="Times New Roman" w:eastAsia="Times New Roman" w:hAnsi="Times New Roman" w:cs="Times New Roman"/>
          <w:b/>
          <w:snapToGrid w:val="0"/>
          <w:sz w:val="24"/>
          <w:szCs w:val="24"/>
        </w:rPr>
        <w:t>Самарской области                                         А.В. Чечин</w:t>
      </w:r>
    </w:p>
    <w:p w:rsidR="00630969" w:rsidRPr="000630F6" w:rsidRDefault="00630969" w:rsidP="009D359A">
      <w:pPr>
        <w:spacing w:after="0" w:line="240" w:lineRule="auto"/>
        <w:jc w:val="right"/>
        <w:rPr>
          <w:rFonts w:ascii="Times New Roman" w:eastAsia="Calibri" w:hAnsi="Times New Roman" w:cs="Times New Roman"/>
          <w:b/>
          <w:sz w:val="24"/>
          <w:szCs w:val="24"/>
          <w:lang w:eastAsia="en-US"/>
        </w:rPr>
      </w:pPr>
      <w:r w:rsidRPr="000630F6">
        <w:rPr>
          <w:rFonts w:ascii="Times New Roman" w:eastAsia="Calibri" w:hAnsi="Times New Roman" w:cs="Times New Roman"/>
          <w:noProof/>
          <w:sz w:val="24"/>
          <w:szCs w:val="24"/>
        </w:rPr>
        <w:drawing>
          <wp:anchor distT="0" distB="0" distL="114300" distR="114300" simplePos="0" relativeHeight="251741184" behindDoc="1" locked="0" layoutInCell="1" allowOverlap="1" wp14:anchorId="6696CE59" wp14:editId="427715C2">
            <wp:simplePos x="0" y="0"/>
            <wp:positionH relativeFrom="column">
              <wp:posOffset>1905</wp:posOffset>
            </wp:positionH>
            <wp:positionV relativeFrom="paragraph">
              <wp:posOffset>-635</wp:posOffset>
            </wp:positionV>
            <wp:extent cx="1352550" cy="655895"/>
            <wp:effectExtent l="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63845" cy="661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0F6">
        <w:rPr>
          <w:rFonts w:ascii="Times New Roman" w:eastAsia="Calibri" w:hAnsi="Times New Roman" w:cs="Times New Roman"/>
          <w:b/>
          <w:sz w:val="24"/>
          <w:szCs w:val="24"/>
          <w:lang w:eastAsia="en-US"/>
        </w:rPr>
        <w:t>Анонс</w:t>
      </w:r>
    </w:p>
    <w:p w:rsidR="00630969" w:rsidRPr="000630F6" w:rsidRDefault="00630969" w:rsidP="000630F6">
      <w:pPr>
        <w:spacing w:after="0" w:line="240" w:lineRule="auto"/>
        <w:jc w:val="right"/>
        <w:rPr>
          <w:rFonts w:ascii="Times New Roman" w:eastAsia="Calibri" w:hAnsi="Times New Roman" w:cs="Times New Roman"/>
          <w:b/>
          <w:sz w:val="24"/>
          <w:szCs w:val="24"/>
          <w:lang w:eastAsia="en-US"/>
        </w:rPr>
      </w:pPr>
      <w:r w:rsidRPr="000630F6">
        <w:rPr>
          <w:rFonts w:ascii="Times New Roman" w:eastAsia="Calibri" w:hAnsi="Times New Roman" w:cs="Times New Roman"/>
          <w:b/>
          <w:sz w:val="24"/>
          <w:szCs w:val="24"/>
          <w:lang w:eastAsia="en-US"/>
        </w:rPr>
        <w:t>11 марта 2022</w:t>
      </w:r>
    </w:p>
    <w:p w:rsidR="00630969" w:rsidRPr="000630F6" w:rsidRDefault="00630969" w:rsidP="000630F6">
      <w:pPr>
        <w:spacing w:after="0" w:line="240" w:lineRule="auto"/>
        <w:jc w:val="center"/>
        <w:rPr>
          <w:rFonts w:ascii="Times New Roman" w:eastAsia="Calibri" w:hAnsi="Times New Roman" w:cs="Times New Roman"/>
          <w:b/>
          <w:sz w:val="24"/>
          <w:szCs w:val="24"/>
          <w:lang w:eastAsia="en-US"/>
        </w:rPr>
      </w:pPr>
      <w:r w:rsidRPr="000630F6">
        <w:rPr>
          <w:rFonts w:ascii="Times New Roman" w:eastAsia="Calibri" w:hAnsi="Times New Roman" w:cs="Times New Roman"/>
          <w:b/>
          <w:sz w:val="24"/>
          <w:szCs w:val="24"/>
          <w:lang w:eastAsia="en-US"/>
        </w:rPr>
        <w:t xml:space="preserve">Прямая линия в </w:t>
      </w:r>
      <w:proofErr w:type="gramStart"/>
      <w:r w:rsidRPr="000630F6">
        <w:rPr>
          <w:rFonts w:ascii="Times New Roman" w:eastAsia="Calibri" w:hAnsi="Times New Roman" w:cs="Times New Roman"/>
          <w:b/>
          <w:sz w:val="24"/>
          <w:szCs w:val="24"/>
          <w:lang w:eastAsia="en-US"/>
        </w:rPr>
        <w:t>Самарском</w:t>
      </w:r>
      <w:proofErr w:type="gramEnd"/>
      <w:r w:rsidRPr="000630F6">
        <w:rPr>
          <w:rFonts w:ascii="Times New Roman" w:eastAsia="Calibri" w:hAnsi="Times New Roman" w:cs="Times New Roman"/>
          <w:b/>
          <w:sz w:val="24"/>
          <w:szCs w:val="24"/>
          <w:lang w:eastAsia="en-US"/>
        </w:rPr>
        <w:t xml:space="preserve"> </w:t>
      </w:r>
      <w:proofErr w:type="spellStart"/>
      <w:r w:rsidRPr="000630F6">
        <w:rPr>
          <w:rFonts w:ascii="Times New Roman" w:eastAsia="Calibri" w:hAnsi="Times New Roman" w:cs="Times New Roman"/>
          <w:b/>
          <w:sz w:val="24"/>
          <w:szCs w:val="24"/>
          <w:lang w:eastAsia="en-US"/>
        </w:rPr>
        <w:t>Росреестре</w:t>
      </w:r>
      <w:proofErr w:type="spellEnd"/>
      <w:r w:rsidRPr="000630F6">
        <w:rPr>
          <w:rFonts w:ascii="Times New Roman" w:eastAsia="Calibri" w:hAnsi="Times New Roman" w:cs="Times New Roman"/>
          <w:b/>
          <w:sz w:val="24"/>
          <w:szCs w:val="24"/>
          <w:lang w:eastAsia="en-US"/>
        </w:rPr>
        <w:t>: собственники обязаны сохранить пункт государственной геодезической сети</w:t>
      </w:r>
    </w:p>
    <w:p w:rsidR="00630969" w:rsidRPr="000630F6" w:rsidRDefault="00630969" w:rsidP="000630F6">
      <w:pPr>
        <w:shd w:val="clear" w:color="auto" w:fill="FFFFFF"/>
        <w:spacing w:after="0" w:line="240" w:lineRule="auto"/>
        <w:ind w:firstLine="709"/>
        <w:jc w:val="both"/>
        <w:rPr>
          <w:rFonts w:ascii="Times New Roman" w:eastAsia="Times New Roman" w:hAnsi="Times New Roman" w:cs="Times New Roman"/>
          <w:color w:val="212529"/>
          <w:sz w:val="24"/>
          <w:szCs w:val="24"/>
        </w:rPr>
      </w:pPr>
      <w:r w:rsidRPr="000630F6">
        <w:rPr>
          <w:rFonts w:ascii="Times New Roman" w:eastAsia="Calibri" w:hAnsi="Times New Roman" w:cs="Times New Roman"/>
          <w:sz w:val="24"/>
          <w:szCs w:val="24"/>
          <w:lang w:eastAsia="en-US"/>
        </w:rPr>
        <w:t>В Самарской области сегодня 3877 пунктов государственной геодезической сети (ГГС), которые обеспечивают</w:t>
      </w:r>
      <w:r w:rsidRPr="000630F6">
        <w:rPr>
          <w:rFonts w:ascii="Times New Roman" w:eastAsia="Times New Roman" w:hAnsi="Times New Roman" w:cs="Times New Roman"/>
          <w:color w:val="212529"/>
          <w:sz w:val="24"/>
          <w:szCs w:val="24"/>
        </w:rPr>
        <w:t xml:space="preserve"> единство измерений в строительной отрасли, </w:t>
      </w:r>
      <w:r w:rsidRPr="000630F6">
        <w:rPr>
          <w:rFonts w:ascii="Times New Roman" w:eastAsia="Calibri" w:hAnsi="Times New Roman" w:cs="Times New Roman"/>
          <w:sz w:val="24"/>
          <w:szCs w:val="24"/>
          <w:lang w:eastAsia="en-US"/>
        </w:rPr>
        <w:t xml:space="preserve">а также при межевании земельных участков, при их объединении или разделе, при постановке на кадастровый учет. </w:t>
      </w:r>
    </w:p>
    <w:p w:rsidR="00630969" w:rsidRPr="000630F6" w:rsidRDefault="00630969" w:rsidP="000630F6">
      <w:pPr>
        <w:shd w:val="clear" w:color="auto" w:fill="FFFFFF"/>
        <w:spacing w:after="0" w:line="240" w:lineRule="auto"/>
        <w:ind w:firstLine="709"/>
        <w:jc w:val="both"/>
        <w:rPr>
          <w:rFonts w:ascii="Times New Roman" w:eastAsia="Times New Roman" w:hAnsi="Times New Roman" w:cs="Times New Roman"/>
          <w:color w:val="212529"/>
          <w:sz w:val="24"/>
          <w:szCs w:val="24"/>
        </w:rPr>
      </w:pPr>
      <w:r w:rsidRPr="000630F6">
        <w:rPr>
          <w:rFonts w:ascii="Times New Roman" w:eastAsia="Times New Roman" w:hAnsi="Times New Roman" w:cs="Times New Roman"/>
          <w:color w:val="212529"/>
          <w:sz w:val="24"/>
          <w:szCs w:val="24"/>
        </w:rPr>
        <w:t xml:space="preserve">Строительство любого дома начинается с работы геодезиста, который ориентируясь на пункты ГГС, </w:t>
      </w:r>
      <w:proofErr w:type="gramStart"/>
      <w:r w:rsidRPr="000630F6">
        <w:rPr>
          <w:rFonts w:ascii="Times New Roman" w:eastAsia="Times New Roman" w:hAnsi="Times New Roman" w:cs="Times New Roman"/>
          <w:color w:val="212529"/>
          <w:sz w:val="24"/>
          <w:szCs w:val="24"/>
        </w:rPr>
        <w:t>замеряет</w:t>
      </w:r>
      <w:proofErr w:type="gramEnd"/>
      <w:r w:rsidRPr="000630F6">
        <w:rPr>
          <w:rFonts w:ascii="Times New Roman" w:eastAsia="Times New Roman" w:hAnsi="Times New Roman" w:cs="Times New Roman"/>
          <w:color w:val="212529"/>
          <w:sz w:val="24"/>
          <w:szCs w:val="24"/>
        </w:rPr>
        <w:t xml:space="preserve"> перепады высоты и обозначает ландшафтные особенности участка. </w:t>
      </w:r>
    </w:p>
    <w:p w:rsidR="00630969" w:rsidRPr="000630F6" w:rsidRDefault="00630969" w:rsidP="000630F6">
      <w:pPr>
        <w:shd w:val="clear" w:color="auto" w:fill="FFFFFF"/>
        <w:spacing w:after="0" w:line="240" w:lineRule="auto"/>
        <w:ind w:firstLine="709"/>
        <w:jc w:val="both"/>
        <w:rPr>
          <w:rFonts w:ascii="Times New Roman" w:eastAsia="Times New Roman" w:hAnsi="Times New Roman" w:cs="Times New Roman"/>
          <w:color w:val="212529"/>
          <w:sz w:val="24"/>
          <w:szCs w:val="24"/>
        </w:rPr>
      </w:pPr>
      <w:r w:rsidRPr="000630F6">
        <w:rPr>
          <w:rFonts w:ascii="Times New Roman" w:eastAsia="Times New Roman" w:hAnsi="Times New Roman" w:cs="Times New Roman"/>
          <w:color w:val="212529"/>
          <w:sz w:val="24"/>
          <w:szCs w:val="24"/>
        </w:rPr>
        <w:t xml:space="preserve">Пункты государственной геодезической сети находятся во всех городах и районах Самарской области и располагаются на крышах зданий и на земельных участках, собственниками которых являются как организации, так и граждане. При этом не все собственники знают, что приобретая объект недвижимости, на котором расположен пункт ГГС, у них появляется обязанность сохранить его. </w:t>
      </w:r>
    </w:p>
    <w:p w:rsidR="00630969" w:rsidRPr="000630F6" w:rsidRDefault="00630969" w:rsidP="000630F6">
      <w:pPr>
        <w:shd w:val="clear" w:color="auto" w:fill="FFFFFF"/>
        <w:spacing w:after="0" w:line="240" w:lineRule="auto"/>
        <w:ind w:firstLine="709"/>
        <w:jc w:val="both"/>
        <w:rPr>
          <w:rFonts w:ascii="Times New Roman" w:eastAsia="Calibri" w:hAnsi="Times New Roman" w:cs="Times New Roman"/>
          <w:sz w:val="24"/>
          <w:szCs w:val="24"/>
          <w:lang w:eastAsia="en-US"/>
        </w:rPr>
      </w:pPr>
      <w:r w:rsidRPr="000630F6">
        <w:rPr>
          <w:rFonts w:ascii="Times New Roman" w:eastAsia="Times New Roman" w:hAnsi="Times New Roman" w:cs="Times New Roman"/>
          <w:color w:val="212529"/>
          <w:sz w:val="24"/>
          <w:szCs w:val="24"/>
        </w:rPr>
        <w:t xml:space="preserve">Стоит отметить, что скрыть уничтожение пункта ГГС не получится, все они учтены Управлением </w:t>
      </w:r>
      <w:proofErr w:type="spellStart"/>
      <w:r w:rsidRPr="000630F6">
        <w:rPr>
          <w:rFonts w:ascii="Times New Roman" w:eastAsia="Times New Roman" w:hAnsi="Times New Roman" w:cs="Times New Roman"/>
          <w:color w:val="212529"/>
          <w:sz w:val="24"/>
          <w:szCs w:val="24"/>
        </w:rPr>
        <w:t>Росреестра</w:t>
      </w:r>
      <w:proofErr w:type="spellEnd"/>
      <w:r w:rsidRPr="000630F6">
        <w:rPr>
          <w:rFonts w:ascii="Times New Roman" w:eastAsia="Times New Roman" w:hAnsi="Times New Roman" w:cs="Times New Roman"/>
          <w:color w:val="212529"/>
          <w:sz w:val="24"/>
          <w:szCs w:val="24"/>
        </w:rPr>
        <w:t xml:space="preserve"> по Самарской области. </w:t>
      </w:r>
    </w:p>
    <w:p w:rsidR="00630969" w:rsidRPr="000630F6" w:rsidRDefault="00630969" w:rsidP="000630F6">
      <w:pPr>
        <w:spacing w:after="0" w:line="240" w:lineRule="auto"/>
        <w:ind w:firstLine="708"/>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14 марта с 11.00 до 12.00 Управление </w:t>
      </w:r>
      <w:proofErr w:type="spellStart"/>
      <w:r w:rsidRPr="000630F6">
        <w:rPr>
          <w:rFonts w:ascii="Times New Roman" w:eastAsia="Calibri" w:hAnsi="Times New Roman" w:cs="Times New Roman"/>
          <w:sz w:val="24"/>
          <w:szCs w:val="24"/>
          <w:lang w:eastAsia="en-US"/>
        </w:rPr>
        <w:t>Росреестра</w:t>
      </w:r>
      <w:proofErr w:type="spellEnd"/>
      <w:r w:rsidRPr="000630F6">
        <w:rPr>
          <w:rFonts w:ascii="Times New Roman" w:eastAsia="Calibri" w:hAnsi="Times New Roman" w:cs="Times New Roman"/>
          <w:sz w:val="24"/>
          <w:szCs w:val="24"/>
          <w:lang w:eastAsia="en-US"/>
        </w:rPr>
        <w:t xml:space="preserve"> по Самарской области проведет «прямую линию», в ходе которой начальник отдела геодезии и картографии </w:t>
      </w:r>
      <w:r w:rsidRPr="000630F6">
        <w:rPr>
          <w:rFonts w:ascii="Times New Roman" w:eastAsia="Calibri" w:hAnsi="Times New Roman" w:cs="Times New Roman"/>
          <w:b/>
          <w:sz w:val="24"/>
          <w:szCs w:val="24"/>
          <w:lang w:eastAsia="en-US"/>
        </w:rPr>
        <w:t>Елена Юрьевна Полежаева</w:t>
      </w:r>
      <w:r w:rsidRPr="000630F6">
        <w:rPr>
          <w:rFonts w:ascii="Times New Roman" w:eastAsia="Calibri" w:hAnsi="Times New Roman" w:cs="Times New Roman"/>
          <w:sz w:val="24"/>
          <w:szCs w:val="24"/>
          <w:lang w:eastAsia="en-US"/>
        </w:rPr>
        <w:t xml:space="preserve"> расскажет о том, как выглядит пункт ГГС и как будущим покупателям узнать, находится ли пункт ГГС на их будущей недвижимости. Также она даст советы собственникам, как не нарушить закон при использовании объекта недвижимости, на котором расположен пункт ГГС. </w:t>
      </w:r>
    </w:p>
    <w:p w:rsidR="00630969" w:rsidRPr="000630F6" w:rsidRDefault="00630969" w:rsidP="000630F6">
      <w:pPr>
        <w:spacing w:after="0" w:line="240" w:lineRule="auto"/>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lastRenderedPageBreak/>
        <w:t>Звоните и задавайте вопросы по телефону (846) 33-22-555.</w:t>
      </w:r>
    </w:p>
    <w:p w:rsidR="00630969" w:rsidRPr="000630F6" w:rsidRDefault="00630969" w:rsidP="000630F6">
      <w:pPr>
        <w:spacing w:after="0" w:line="240" w:lineRule="auto"/>
        <w:jc w:val="both"/>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w:t>
      </w:r>
      <w:proofErr w:type="spellStart"/>
      <w:r w:rsidRPr="000630F6">
        <w:rPr>
          <w:rFonts w:ascii="Times New Roman" w:eastAsia="Calibri" w:hAnsi="Times New Roman" w:cs="Times New Roman"/>
          <w:sz w:val="24"/>
          <w:szCs w:val="24"/>
          <w:lang w:eastAsia="en-US"/>
        </w:rPr>
        <w:t>Геодезиявобъективе</w:t>
      </w:r>
      <w:proofErr w:type="spellEnd"/>
      <w:r w:rsidRPr="000630F6">
        <w:rPr>
          <w:rFonts w:ascii="Times New Roman" w:eastAsia="Calibri" w:hAnsi="Times New Roman" w:cs="Times New Roman"/>
          <w:sz w:val="24"/>
          <w:szCs w:val="24"/>
          <w:lang w:eastAsia="en-US"/>
        </w:rPr>
        <w:tab/>
        <w:t xml:space="preserve"> </w:t>
      </w:r>
    </w:p>
    <w:p w:rsidR="00630969" w:rsidRPr="000630F6" w:rsidRDefault="002D6D5B" w:rsidP="000630F6">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630F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102" type="#_x0000_t32" style="position:absolute;left:0;text-align:left;margin-left:-7.35pt;margin-top:8.75pt;width:490.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630969" w:rsidRPr="000630F6" w:rsidRDefault="00630969" w:rsidP="009D359A">
      <w:pPr>
        <w:spacing w:after="0" w:line="240" w:lineRule="auto"/>
        <w:jc w:val="both"/>
        <w:rPr>
          <w:rFonts w:ascii="Times New Roman" w:eastAsia="Calibri" w:hAnsi="Times New Roman" w:cs="Times New Roman"/>
          <w:sz w:val="24"/>
          <w:szCs w:val="24"/>
          <w:lang w:eastAsia="en-US"/>
        </w:rPr>
      </w:pPr>
      <w:r w:rsidRPr="000630F6">
        <w:rPr>
          <w:rFonts w:ascii="Times New Roman" w:eastAsia="Calibri" w:hAnsi="Times New Roman" w:cs="Times New Roman"/>
          <w:b/>
          <w:noProof/>
          <w:sz w:val="24"/>
          <w:szCs w:val="24"/>
          <w:lang w:eastAsia="sk-SK"/>
        </w:rPr>
        <w:t>Контакты для СМИ:</w:t>
      </w:r>
      <w:r w:rsidR="009D359A">
        <w:rPr>
          <w:rFonts w:ascii="Times New Roman" w:eastAsia="Calibri" w:hAnsi="Times New Roman" w:cs="Times New Roman"/>
          <w:b/>
          <w:noProof/>
          <w:sz w:val="24"/>
          <w:szCs w:val="24"/>
          <w:lang w:eastAsia="sk-SK"/>
        </w:rPr>
        <w:t xml:space="preserve"> </w:t>
      </w:r>
      <w:r w:rsidRPr="000630F6">
        <w:rPr>
          <w:rFonts w:ascii="Times New Roman" w:eastAsia="Calibri" w:hAnsi="Times New Roman" w:cs="Times New Roman"/>
          <w:sz w:val="24"/>
          <w:szCs w:val="24"/>
          <w:lang w:eastAsia="en-US"/>
        </w:rPr>
        <w:t xml:space="preserve">Ольга Никитина, помощник руководителя Управления </w:t>
      </w:r>
      <w:proofErr w:type="spellStart"/>
      <w:r w:rsidRPr="000630F6">
        <w:rPr>
          <w:rFonts w:ascii="Times New Roman" w:eastAsia="Calibri" w:hAnsi="Times New Roman" w:cs="Times New Roman"/>
          <w:sz w:val="24"/>
          <w:szCs w:val="24"/>
          <w:lang w:eastAsia="en-US"/>
        </w:rPr>
        <w:t>Росреестра</w:t>
      </w:r>
      <w:proofErr w:type="spellEnd"/>
    </w:p>
    <w:p w:rsidR="00630969" w:rsidRPr="000630F6" w:rsidRDefault="00630969" w:rsidP="000630F6">
      <w:pPr>
        <w:spacing w:after="0" w:line="240" w:lineRule="auto"/>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(846) 33-22-555, 8 927 690 73 51, </w:t>
      </w:r>
      <w:hyperlink r:id="rId55" w:history="1">
        <w:r w:rsidRPr="000630F6">
          <w:rPr>
            <w:rFonts w:ascii="Times New Roman" w:eastAsia="Calibri" w:hAnsi="Times New Roman" w:cs="Times New Roman"/>
            <w:color w:val="0000FF"/>
            <w:sz w:val="24"/>
            <w:szCs w:val="24"/>
            <w:u w:val="single"/>
            <w:shd w:val="clear" w:color="auto" w:fill="FFFFFF"/>
            <w:lang w:val="en-US" w:eastAsia="en-US"/>
          </w:rPr>
          <w:t>pr</w:t>
        </w:r>
        <w:r w:rsidRPr="000630F6">
          <w:rPr>
            <w:rFonts w:ascii="Times New Roman" w:eastAsia="Calibri" w:hAnsi="Times New Roman" w:cs="Times New Roman"/>
            <w:color w:val="0000FF"/>
            <w:sz w:val="24"/>
            <w:szCs w:val="24"/>
            <w:u w:val="single"/>
            <w:shd w:val="clear" w:color="auto" w:fill="FFFFFF"/>
            <w:lang w:eastAsia="en-US"/>
          </w:rPr>
          <w:t>.</w:t>
        </w:r>
        <w:r w:rsidRPr="000630F6">
          <w:rPr>
            <w:rFonts w:ascii="Times New Roman" w:eastAsia="Calibri" w:hAnsi="Times New Roman" w:cs="Times New Roman"/>
            <w:color w:val="0000FF"/>
            <w:sz w:val="24"/>
            <w:szCs w:val="24"/>
            <w:u w:val="single"/>
            <w:shd w:val="clear" w:color="auto" w:fill="FFFFFF"/>
            <w:lang w:val="en-US" w:eastAsia="en-US"/>
          </w:rPr>
          <w:t>samara</w:t>
        </w:r>
        <w:r w:rsidRPr="000630F6">
          <w:rPr>
            <w:rFonts w:ascii="Times New Roman" w:eastAsia="Calibri" w:hAnsi="Times New Roman" w:cs="Times New Roman"/>
            <w:color w:val="0000FF"/>
            <w:sz w:val="24"/>
            <w:szCs w:val="24"/>
            <w:u w:val="single"/>
            <w:shd w:val="clear" w:color="auto" w:fill="FFFFFF"/>
            <w:lang w:eastAsia="en-US"/>
          </w:rPr>
          <w:t>@</w:t>
        </w:r>
        <w:r w:rsidRPr="000630F6">
          <w:rPr>
            <w:rFonts w:ascii="Times New Roman" w:eastAsia="Calibri" w:hAnsi="Times New Roman" w:cs="Times New Roman"/>
            <w:color w:val="0000FF"/>
            <w:sz w:val="24"/>
            <w:szCs w:val="24"/>
            <w:u w:val="single"/>
            <w:shd w:val="clear" w:color="auto" w:fill="FFFFFF"/>
            <w:lang w:val="en-US" w:eastAsia="en-US"/>
          </w:rPr>
          <w:t>mail</w:t>
        </w:r>
        <w:r w:rsidRPr="000630F6">
          <w:rPr>
            <w:rFonts w:ascii="Times New Roman" w:eastAsia="Calibri" w:hAnsi="Times New Roman" w:cs="Times New Roman"/>
            <w:color w:val="0000FF"/>
            <w:sz w:val="24"/>
            <w:szCs w:val="24"/>
            <w:u w:val="single"/>
            <w:shd w:val="clear" w:color="auto" w:fill="FFFFFF"/>
            <w:lang w:eastAsia="en-US"/>
          </w:rPr>
          <w:t>.</w:t>
        </w:r>
        <w:proofErr w:type="spellStart"/>
        <w:r w:rsidRPr="000630F6">
          <w:rPr>
            <w:rFonts w:ascii="Times New Roman" w:eastAsia="Calibri" w:hAnsi="Times New Roman" w:cs="Times New Roman"/>
            <w:color w:val="0000FF"/>
            <w:sz w:val="24"/>
            <w:szCs w:val="24"/>
            <w:u w:val="single"/>
            <w:shd w:val="clear" w:color="auto" w:fill="FFFFFF"/>
            <w:lang w:val="en-US" w:eastAsia="en-US"/>
          </w:rPr>
          <w:t>ru</w:t>
        </w:r>
        <w:proofErr w:type="spellEnd"/>
      </w:hyperlink>
      <w:bookmarkStart w:id="5" w:name="_GoBack"/>
      <w:bookmarkEnd w:id="5"/>
    </w:p>
    <w:p w:rsidR="00780108" w:rsidRPr="000630F6" w:rsidRDefault="00780108" w:rsidP="009D359A">
      <w:pPr>
        <w:spacing w:after="0" w:line="240" w:lineRule="auto"/>
        <w:jc w:val="right"/>
        <w:rPr>
          <w:rFonts w:ascii="Times New Roman" w:eastAsia="Calibri" w:hAnsi="Times New Roman" w:cs="Times New Roman"/>
          <w:b/>
          <w:sz w:val="24"/>
          <w:szCs w:val="24"/>
          <w:lang w:eastAsia="en-US"/>
        </w:rPr>
      </w:pPr>
      <w:r w:rsidRPr="000630F6">
        <w:rPr>
          <w:rFonts w:ascii="Times New Roman" w:eastAsia="Calibri" w:hAnsi="Times New Roman" w:cs="Times New Roman"/>
          <w:b/>
          <w:noProof/>
          <w:sz w:val="24"/>
          <w:szCs w:val="24"/>
        </w:rPr>
        <w:drawing>
          <wp:anchor distT="0" distB="0" distL="114300" distR="114300" simplePos="0" relativeHeight="251742208" behindDoc="1" locked="0" layoutInCell="1" allowOverlap="1" wp14:anchorId="5FBE7727" wp14:editId="28EDFDB8">
            <wp:simplePos x="0" y="0"/>
            <wp:positionH relativeFrom="column">
              <wp:posOffset>1905</wp:posOffset>
            </wp:positionH>
            <wp:positionV relativeFrom="paragraph">
              <wp:posOffset>3810</wp:posOffset>
            </wp:positionV>
            <wp:extent cx="1457325" cy="706703"/>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57325" cy="7067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0F6">
        <w:rPr>
          <w:rFonts w:ascii="Times New Roman" w:eastAsia="Calibri" w:hAnsi="Times New Roman" w:cs="Times New Roman"/>
          <w:b/>
          <w:sz w:val="24"/>
          <w:szCs w:val="24"/>
          <w:lang w:eastAsia="en-US"/>
        </w:rPr>
        <w:t>ПРЕСС-РЕЛИЗ</w:t>
      </w:r>
    </w:p>
    <w:p w:rsidR="00780108" w:rsidRPr="000630F6" w:rsidRDefault="00780108" w:rsidP="000630F6">
      <w:pPr>
        <w:spacing w:after="0" w:line="240" w:lineRule="auto"/>
        <w:jc w:val="right"/>
        <w:rPr>
          <w:rFonts w:ascii="Times New Roman" w:eastAsia="Calibri" w:hAnsi="Times New Roman" w:cs="Times New Roman"/>
          <w:b/>
          <w:sz w:val="24"/>
          <w:szCs w:val="24"/>
          <w:lang w:eastAsia="en-US"/>
        </w:rPr>
      </w:pPr>
      <w:r w:rsidRPr="000630F6">
        <w:rPr>
          <w:rFonts w:ascii="Times New Roman" w:eastAsia="Calibri" w:hAnsi="Times New Roman" w:cs="Times New Roman"/>
          <w:b/>
          <w:sz w:val="24"/>
          <w:szCs w:val="24"/>
          <w:lang w:eastAsia="en-US"/>
        </w:rPr>
        <w:t>14 марта 2022</w:t>
      </w:r>
    </w:p>
    <w:p w:rsidR="00780108" w:rsidRPr="000630F6" w:rsidRDefault="00780108" w:rsidP="000630F6">
      <w:pPr>
        <w:spacing w:after="0" w:line="240" w:lineRule="auto"/>
        <w:jc w:val="center"/>
        <w:rPr>
          <w:rFonts w:ascii="Times New Roman" w:eastAsia="Calibri" w:hAnsi="Times New Roman" w:cs="Times New Roman"/>
          <w:b/>
          <w:color w:val="FF0000"/>
          <w:sz w:val="24"/>
          <w:szCs w:val="24"/>
          <w:lang w:eastAsia="en-US"/>
        </w:rPr>
      </w:pPr>
      <w:r w:rsidRPr="000630F6">
        <w:rPr>
          <w:rFonts w:ascii="Times New Roman" w:eastAsia="Calibri" w:hAnsi="Times New Roman" w:cs="Times New Roman"/>
          <w:b/>
          <w:sz w:val="24"/>
          <w:szCs w:val="24"/>
          <w:lang w:eastAsia="en-US"/>
        </w:rPr>
        <w:t>Что делать, если на объекте недвижимости расположен геодезический пункт</w:t>
      </w:r>
    </w:p>
    <w:p w:rsidR="00780108" w:rsidRPr="000630F6" w:rsidRDefault="00780108" w:rsidP="000630F6">
      <w:pPr>
        <w:spacing w:after="0" w:line="240" w:lineRule="auto"/>
        <w:jc w:val="both"/>
        <w:rPr>
          <w:rFonts w:ascii="Times New Roman" w:eastAsia="Calibri" w:hAnsi="Times New Roman" w:cs="Times New Roman"/>
          <w:b/>
          <w:sz w:val="24"/>
          <w:szCs w:val="24"/>
          <w:lang w:eastAsia="en-US"/>
        </w:rPr>
      </w:pPr>
      <w:r w:rsidRPr="000630F6">
        <w:rPr>
          <w:rFonts w:ascii="Times New Roman" w:eastAsia="Calibri" w:hAnsi="Times New Roman" w:cs="Times New Roman"/>
          <w:b/>
          <w:sz w:val="24"/>
          <w:szCs w:val="24"/>
          <w:lang w:eastAsia="en-US"/>
        </w:rPr>
        <w:t xml:space="preserve">В Управлении </w:t>
      </w:r>
      <w:proofErr w:type="spellStart"/>
      <w:r w:rsidRPr="000630F6">
        <w:rPr>
          <w:rFonts w:ascii="Times New Roman" w:eastAsia="Calibri" w:hAnsi="Times New Roman" w:cs="Times New Roman"/>
          <w:b/>
          <w:sz w:val="24"/>
          <w:szCs w:val="24"/>
          <w:lang w:eastAsia="en-US"/>
        </w:rPr>
        <w:t>Росреестра</w:t>
      </w:r>
      <w:proofErr w:type="spellEnd"/>
      <w:r w:rsidRPr="000630F6">
        <w:rPr>
          <w:rFonts w:ascii="Times New Roman" w:eastAsia="Calibri" w:hAnsi="Times New Roman" w:cs="Times New Roman"/>
          <w:b/>
          <w:sz w:val="24"/>
          <w:szCs w:val="24"/>
          <w:lang w:eastAsia="en-US"/>
        </w:rPr>
        <w:t xml:space="preserve"> по Самарской области прошла прямая линия, посвященная Дню геодезии и картографии, в ходе которой начальник профильного отдела Елена Полежаева рассказала об обязанностях собственников земельных участков и зданий, в которых расположены пункты государственной геодезической сети (ГГС). </w:t>
      </w:r>
    </w:p>
    <w:p w:rsidR="00780108" w:rsidRPr="000630F6" w:rsidRDefault="00780108" w:rsidP="000630F6">
      <w:pPr>
        <w:shd w:val="clear" w:color="auto" w:fill="FEFEFE"/>
        <w:spacing w:after="0" w:line="240" w:lineRule="auto"/>
        <w:jc w:val="both"/>
        <w:rPr>
          <w:rFonts w:ascii="Times New Roman" w:eastAsia="Times New Roman" w:hAnsi="Times New Roman" w:cs="Times New Roman"/>
          <w:color w:val="000000"/>
          <w:sz w:val="24"/>
          <w:szCs w:val="24"/>
        </w:rPr>
      </w:pPr>
      <w:r w:rsidRPr="000630F6">
        <w:rPr>
          <w:rFonts w:ascii="Times New Roman" w:eastAsia="Times New Roman" w:hAnsi="Times New Roman" w:cs="Times New Roman"/>
          <w:color w:val="000000"/>
          <w:sz w:val="24"/>
          <w:szCs w:val="24"/>
        </w:rPr>
        <w:t>В Самарской области 3877 пунктов ГГС.</w:t>
      </w:r>
      <w:r w:rsidRPr="000630F6">
        <w:rPr>
          <w:rFonts w:ascii="Times New Roman" w:eastAsia="Times New Roman" w:hAnsi="Times New Roman" w:cs="Times New Roman"/>
          <w:color w:val="333333"/>
          <w:sz w:val="24"/>
          <w:szCs w:val="24"/>
          <w:shd w:val="clear" w:color="auto" w:fill="FEFEFE"/>
        </w:rPr>
        <w:t xml:space="preserve"> </w:t>
      </w:r>
      <w:r w:rsidRPr="000630F6">
        <w:rPr>
          <w:rFonts w:ascii="Times New Roman" w:eastAsia="Times New Roman" w:hAnsi="Times New Roman" w:cs="Times New Roman"/>
          <w:color w:val="000000"/>
          <w:sz w:val="24"/>
          <w:szCs w:val="24"/>
          <w:shd w:val="clear" w:color="auto" w:fill="FEFEFE"/>
        </w:rPr>
        <w:t>Обязанности по их сохранности возложены на собственников объектов недвижимости, на которых они расположены</w:t>
      </w:r>
      <w:r w:rsidRPr="000630F6">
        <w:rPr>
          <w:rFonts w:ascii="Times New Roman" w:eastAsia="Times New Roman" w:hAnsi="Times New Roman" w:cs="Times New Roman"/>
          <w:color w:val="333333"/>
          <w:sz w:val="24"/>
          <w:szCs w:val="24"/>
          <w:shd w:val="clear" w:color="auto" w:fill="FEFEFE"/>
        </w:rPr>
        <w:t xml:space="preserve">. </w:t>
      </w:r>
    </w:p>
    <w:p w:rsidR="00780108" w:rsidRPr="000630F6" w:rsidRDefault="00780108" w:rsidP="000630F6">
      <w:pPr>
        <w:shd w:val="clear" w:color="auto" w:fill="FEFEFE"/>
        <w:spacing w:after="0" w:line="240" w:lineRule="auto"/>
        <w:jc w:val="both"/>
        <w:rPr>
          <w:rFonts w:ascii="Times New Roman" w:eastAsia="Times New Roman" w:hAnsi="Times New Roman" w:cs="Times New Roman"/>
          <w:color w:val="000000"/>
          <w:sz w:val="24"/>
          <w:szCs w:val="24"/>
        </w:rPr>
      </w:pPr>
      <w:r w:rsidRPr="000630F6">
        <w:rPr>
          <w:rFonts w:ascii="Times New Roman" w:eastAsia="Times New Roman" w:hAnsi="Times New Roman" w:cs="Times New Roman"/>
          <w:color w:val="000000"/>
          <w:sz w:val="24"/>
          <w:szCs w:val="24"/>
        </w:rPr>
        <w:t xml:space="preserve">В пределах мест нахождения </w:t>
      </w:r>
      <w:proofErr w:type="spellStart"/>
      <w:r w:rsidRPr="000630F6">
        <w:rPr>
          <w:rFonts w:ascii="Times New Roman" w:eastAsia="Times New Roman" w:hAnsi="Times New Roman" w:cs="Times New Roman"/>
          <w:color w:val="000000"/>
          <w:sz w:val="24"/>
          <w:szCs w:val="24"/>
        </w:rPr>
        <w:t>геопунктов</w:t>
      </w:r>
      <w:proofErr w:type="spellEnd"/>
      <w:r w:rsidRPr="000630F6">
        <w:rPr>
          <w:rFonts w:ascii="Times New Roman" w:eastAsia="Times New Roman" w:hAnsi="Times New Roman" w:cs="Times New Roman"/>
          <w:color w:val="000000"/>
          <w:sz w:val="24"/>
          <w:szCs w:val="24"/>
        </w:rPr>
        <w:t xml:space="preserve"> запрещаются работы, которые могут привести к их уничтожению или повреждению. Так, наружные знаки пунктов нельзя убирать, перемещать, засыпать или повреждать, под запретом проведение сельскохозяйственных и строительных работ на землях, где находятся пункты ГГС. Кроме того, указанные пункты собственники обязаны сохранить при реконструкции и ремонте зданий. </w:t>
      </w:r>
    </w:p>
    <w:p w:rsidR="00780108" w:rsidRPr="000630F6" w:rsidRDefault="00780108" w:rsidP="000630F6">
      <w:pPr>
        <w:shd w:val="clear" w:color="auto" w:fill="FEFEFE"/>
        <w:spacing w:after="0" w:line="240" w:lineRule="auto"/>
        <w:jc w:val="both"/>
        <w:rPr>
          <w:rFonts w:ascii="Times New Roman" w:eastAsia="Times New Roman" w:hAnsi="Times New Roman" w:cs="Times New Roman"/>
          <w:color w:val="000000"/>
          <w:sz w:val="24"/>
          <w:szCs w:val="24"/>
        </w:rPr>
      </w:pPr>
      <w:r w:rsidRPr="000630F6">
        <w:rPr>
          <w:rFonts w:ascii="Times New Roman" w:eastAsia="Times New Roman" w:hAnsi="Times New Roman" w:cs="Times New Roman"/>
          <w:color w:val="000000"/>
          <w:sz w:val="24"/>
          <w:szCs w:val="24"/>
        </w:rPr>
        <w:t xml:space="preserve">Повреждение и уничтожение таких объектов, а также хищение материалов, из которых они изготовлены, влечет за собой административную ответственность. Для граждан штраф составит от 5 до 10 тысяч рублей, для должностных лиц от 10 до 50 тысяч рублей, для юридических лиц от 50 до 200 тысяч рублей. </w:t>
      </w:r>
    </w:p>
    <w:p w:rsidR="00780108" w:rsidRPr="000630F6" w:rsidRDefault="00780108" w:rsidP="000630F6">
      <w:pPr>
        <w:shd w:val="clear" w:color="auto" w:fill="FFFFFF"/>
        <w:spacing w:after="0" w:line="240" w:lineRule="auto"/>
        <w:jc w:val="both"/>
        <w:rPr>
          <w:rFonts w:ascii="Times New Roman" w:eastAsia="Times New Roman" w:hAnsi="Times New Roman" w:cs="Times New Roman"/>
          <w:color w:val="000000"/>
          <w:sz w:val="24"/>
          <w:szCs w:val="24"/>
        </w:rPr>
      </w:pPr>
      <w:r w:rsidRPr="000630F6">
        <w:rPr>
          <w:rFonts w:ascii="Times New Roman" w:eastAsia="Times New Roman" w:hAnsi="Times New Roman" w:cs="Times New Roman"/>
          <w:color w:val="000000"/>
          <w:sz w:val="24"/>
          <w:szCs w:val="24"/>
        </w:rPr>
        <w:t xml:space="preserve">- </w:t>
      </w:r>
      <w:r w:rsidRPr="000630F6">
        <w:rPr>
          <w:rFonts w:ascii="Times New Roman" w:eastAsia="Times New Roman" w:hAnsi="Times New Roman" w:cs="Times New Roman"/>
          <w:i/>
          <w:color w:val="000000"/>
          <w:sz w:val="24"/>
          <w:szCs w:val="24"/>
        </w:rPr>
        <w:t>Уничтожение пунктов государственной геодезической сети усложняет проведение геодезических и картографических работ, Дело в том, что пункты геодезических сетей являются основой при выполнении геодезических, топографических и картографических работ; в градостроительной, навигационной и кадастровой деятельности. Сохранность пунктов геодезических сетей и их плотность позволяет специалистам выполнять точные измерения и повышать качество подготовки межевых и технических планов,</w:t>
      </w:r>
      <w:r w:rsidRPr="000630F6">
        <w:rPr>
          <w:rFonts w:ascii="Times New Roman" w:eastAsia="Times New Roman" w:hAnsi="Times New Roman" w:cs="Times New Roman"/>
          <w:color w:val="000000"/>
          <w:sz w:val="24"/>
          <w:szCs w:val="24"/>
        </w:rPr>
        <w:t xml:space="preserve"> - говорит Елена Полежаева. </w:t>
      </w:r>
    </w:p>
    <w:p w:rsidR="00780108" w:rsidRPr="000630F6" w:rsidRDefault="00780108" w:rsidP="000630F6">
      <w:pPr>
        <w:shd w:val="clear" w:color="auto" w:fill="FFFFFF"/>
        <w:spacing w:after="0" w:line="240" w:lineRule="auto"/>
        <w:jc w:val="both"/>
        <w:rPr>
          <w:rFonts w:ascii="Times New Roman" w:eastAsia="Times New Roman" w:hAnsi="Times New Roman" w:cs="Times New Roman"/>
          <w:color w:val="000000"/>
          <w:sz w:val="24"/>
          <w:szCs w:val="24"/>
        </w:rPr>
      </w:pPr>
      <w:r w:rsidRPr="000630F6">
        <w:rPr>
          <w:rFonts w:ascii="Times New Roman" w:eastAsia="Times New Roman" w:hAnsi="Times New Roman" w:cs="Times New Roman"/>
          <w:color w:val="000000"/>
          <w:sz w:val="24"/>
          <w:szCs w:val="24"/>
        </w:rPr>
        <w:t xml:space="preserve">Отвечая на вопросы граждан, позвонивших на прямую линию, Елена Полежаева пояснила: правообладатели объектов недвижимости, на которых находятся пункты ГГС, а также специалисты, выполняющие геодезические и картографические работы в случае выявления повреждения или уничтожения геодезических пунктов обязаны уведомить об этом Управление </w:t>
      </w:r>
      <w:proofErr w:type="spellStart"/>
      <w:r w:rsidRPr="000630F6">
        <w:rPr>
          <w:rFonts w:ascii="Times New Roman" w:eastAsia="Times New Roman" w:hAnsi="Times New Roman" w:cs="Times New Roman"/>
          <w:color w:val="000000"/>
          <w:sz w:val="24"/>
          <w:szCs w:val="24"/>
        </w:rPr>
        <w:t>Росреестра</w:t>
      </w:r>
      <w:proofErr w:type="spellEnd"/>
      <w:r w:rsidRPr="000630F6">
        <w:rPr>
          <w:rFonts w:ascii="Times New Roman" w:eastAsia="Times New Roman" w:hAnsi="Times New Roman" w:cs="Times New Roman"/>
          <w:color w:val="000000"/>
          <w:sz w:val="24"/>
          <w:szCs w:val="24"/>
        </w:rPr>
        <w:t xml:space="preserve">. </w:t>
      </w:r>
    </w:p>
    <w:p w:rsidR="00780108" w:rsidRPr="000630F6" w:rsidRDefault="00780108" w:rsidP="000630F6">
      <w:pPr>
        <w:shd w:val="clear" w:color="auto" w:fill="FFFFFF"/>
        <w:spacing w:after="0" w:line="240" w:lineRule="auto"/>
        <w:jc w:val="both"/>
        <w:rPr>
          <w:rFonts w:ascii="Times New Roman" w:eastAsia="Times New Roman" w:hAnsi="Times New Roman" w:cs="Times New Roman"/>
          <w:color w:val="000000"/>
          <w:sz w:val="24"/>
          <w:szCs w:val="24"/>
        </w:rPr>
      </w:pPr>
      <w:r w:rsidRPr="000630F6">
        <w:rPr>
          <w:rFonts w:ascii="Times New Roman" w:eastAsia="Times New Roman" w:hAnsi="Times New Roman" w:cs="Times New Roman"/>
          <w:color w:val="000000"/>
          <w:sz w:val="24"/>
          <w:szCs w:val="24"/>
        </w:rPr>
        <w:t xml:space="preserve">Организации также должны уведомлять </w:t>
      </w:r>
      <w:proofErr w:type="spellStart"/>
      <w:r w:rsidRPr="000630F6">
        <w:rPr>
          <w:rFonts w:ascii="Times New Roman" w:eastAsia="Times New Roman" w:hAnsi="Times New Roman" w:cs="Times New Roman"/>
          <w:color w:val="000000"/>
          <w:sz w:val="24"/>
          <w:szCs w:val="24"/>
        </w:rPr>
        <w:t>Росреестр</w:t>
      </w:r>
      <w:proofErr w:type="spellEnd"/>
      <w:r w:rsidRPr="000630F6">
        <w:rPr>
          <w:rFonts w:ascii="Times New Roman" w:eastAsia="Times New Roman" w:hAnsi="Times New Roman" w:cs="Times New Roman"/>
          <w:color w:val="000000"/>
          <w:sz w:val="24"/>
          <w:szCs w:val="24"/>
        </w:rPr>
        <w:t xml:space="preserve">, если предполагают, что в результате их работ (например, строительных) геодезические пункты могут быть повреждены или уничтожены. </w:t>
      </w:r>
    </w:p>
    <w:p w:rsidR="00780108" w:rsidRPr="000630F6" w:rsidRDefault="00780108" w:rsidP="000630F6">
      <w:pPr>
        <w:shd w:val="clear" w:color="auto" w:fill="FFFFFF"/>
        <w:spacing w:after="0" w:line="240" w:lineRule="auto"/>
        <w:rPr>
          <w:rFonts w:ascii="Times New Roman" w:eastAsia="Times New Roman" w:hAnsi="Times New Roman" w:cs="Times New Roman"/>
          <w:b/>
          <w:color w:val="000000"/>
          <w:sz w:val="24"/>
          <w:szCs w:val="24"/>
          <w:u w:val="single"/>
        </w:rPr>
      </w:pPr>
      <w:proofErr w:type="spellStart"/>
      <w:r w:rsidRPr="000630F6">
        <w:rPr>
          <w:rFonts w:ascii="Times New Roman" w:eastAsia="Times New Roman" w:hAnsi="Times New Roman" w:cs="Times New Roman"/>
          <w:b/>
          <w:color w:val="000000"/>
          <w:sz w:val="24"/>
          <w:szCs w:val="24"/>
          <w:u w:val="single"/>
        </w:rPr>
        <w:t>Справочно</w:t>
      </w:r>
      <w:proofErr w:type="spellEnd"/>
      <w:r w:rsidRPr="000630F6">
        <w:rPr>
          <w:rFonts w:ascii="Times New Roman" w:eastAsia="Times New Roman" w:hAnsi="Times New Roman" w:cs="Times New Roman"/>
          <w:b/>
          <w:color w:val="000000"/>
          <w:sz w:val="24"/>
          <w:szCs w:val="24"/>
          <w:u w:val="single"/>
        </w:rPr>
        <w:t>:</w:t>
      </w:r>
    </w:p>
    <w:p w:rsidR="00780108" w:rsidRPr="000630F6" w:rsidRDefault="00780108" w:rsidP="000630F6">
      <w:pPr>
        <w:shd w:val="clear" w:color="auto" w:fill="FFFFFF"/>
        <w:spacing w:after="0" w:line="240" w:lineRule="auto"/>
        <w:jc w:val="both"/>
        <w:rPr>
          <w:rFonts w:ascii="Times New Roman" w:eastAsia="Times New Roman" w:hAnsi="Times New Roman" w:cs="Times New Roman"/>
          <w:color w:val="000000"/>
          <w:sz w:val="24"/>
          <w:szCs w:val="24"/>
        </w:rPr>
      </w:pPr>
      <w:r w:rsidRPr="000630F6">
        <w:rPr>
          <w:rFonts w:ascii="Times New Roman" w:eastAsia="Times New Roman" w:hAnsi="Times New Roman" w:cs="Times New Roman"/>
          <w:color w:val="000000"/>
          <w:sz w:val="24"/>
          <w:szCs w:val="24"/>
        </w:rPr>
        <w:t xml:space="preserve">Геодезические пункты на местности закреплены специальными инженерными сооружениями и представляют собой: </w:t>
      </w:r>
    </w:p>
    <w:p w:rsidR="00780108" w:rsidRPr="000630F6" w:rsidRDefault="00780108" w:rsidP="000630F6">
      <w:pPr>
        <w:shd w:val="clear" w:color="auto" w:fill="FFFFFF"/>
        <w:spacing w:after="0" w:line="240" w:lineRule="auto"/>
        <w:rPr>
          <w:rFonts w:ascii="Times New Roman" w:eastAsia="Times New Roman" w:hAnsi="Times New Roman" w:cs="Times New Roman"/>
          <w:color w:val="000000"/>
          <w:sz w:val="24"/>
          <w:szCs w:val="24"/>
        </w:rPr>
      </w:pPr>
      <w:r w:rsidRPr="000630F6">
        <w:rPr>
          <w:rFonts w:ascii="Times New Roman" w:eastAsia="Times New Roman" w:hAnsi="Times New Roman" w:cs="Times New Roman"/>
          <w:color w:val="000000"/>
          <w:sz w:val="24"/>
          <w:szCs w:val="24"/>
        </w:rPr>
        <w:t xml:space="preserve">Наружные знаки представляют собой металлические, деревянные или бетонные (каменные) сооружения – пирамиды, сигналы, туры. </w:t>
      </w:r>
    </w:p>
    <w:p w:rsidR="00780108" w:rsidRPr="000630F6" w:rsidRDefault="00780108" w:rsidP="000630F6">
      <w:pPr>
        <w:shd w:val="clear" w:color="auto" w:fill="FEFEFE"/>
        <w:spacing w:after="0" w:line="240" w:lineRule="auto"/>
        <w:jc w:val="both"/>
        <w:rPr>
          <w:rFonts w:ascii="Times New Roman" w:eastAsia="Times New Roman" w:hAnsi="Times New Roman" w:cs="Times New Roman"/>
          <w:b/>
          <w:color w:val="000000"/>
          <w:sz w:val="24"/>
          <w:szCs w:val="24"/>
        </w:rPr>
      </w:pPr>
      <w:r w:rsidRPr="000630F6">
        <w:rPr>
          <w:rFonts w:ascii="Times New Roman" w:eastAsia="Times New Roman" w:hAnsi="Times New Roman" w:cs="Times New Roman"/>
          <w:color w:val="000000"/>
          <w:sz w:val="24"/>
          <w:szCs w:val="24"/>
        </w:rPr>
        <w:t xml:space="preserve">Центры пунктов в виде железобетонных пилонов, свай или металлических труб устанавливаются в грунт на определенную глубину. </w:t>
      </w:r>
      <w:r w:rsidRPr="000630F6">
        <w:rPr>
          <w:rFonts w:ascii="Times New Roman" w:eastAsia="Times New Roman" w:hAnsi="Times New Roman" w:cs="Times New Roman"/>
          <w:b/>
          <w:color w:val="000000"/>
          <w:sz w:val="24"/>
          <w:szCs w:val="24"/>
        </w:rPr>
        <w:t>Центр пункта является носителем координат.</w:t>
      </w:r>
    </w:p>
    <w:p w:rsidR="00780108" w:rsidRPr="000630F6" w:rsidRDefault="002D6D5B" w:rsidP="000630F6">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630F6">
        <w:rPr>
          <w:rFonts w:ascii="Times New Roman" w:hAnsi="Times New Roman" w:cs="Times New Roman"/>
          <w:noProof/>
          <w:sz w:val="24"/>
          <w:szCs w:val="24"/>
        </w:rPr>
        <w:pict>
          <v:shape id="_x0000_s1105" type="#_x0000_t32" style="position:absolute;left:0;text-align:left;margin-left:-7.35pt;margin-top:8.75pt;width:490.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p>
    <w:p w:rsidR="00780108" w:rsidRPr="000630F6" w:rsidRDefault="00780108" w:rsidP="009D359A">
      <w:pPr>
        <w:spacing w:after="0" w:line="240" w:lineRule="auto"/>
        <w:jc w:val="both"/>
        <w:rPr>
          <w:rFonts w:ascii="Times New Roman" w:eastAsia="Calibri" w:hAnsi="Times New Roman" w:cs="Times New Roman"/>
          <w:sz w:val="24"/>
          <w:szCs w:val="24"/>
          <w:lang w:eastAsia="en-US"/>
        </w:rPr>
      </w:pPr>
      <w:r w:rsidRPr="000630F6">
        <w:rPr>
          <w:rFonts w:ascii="Times New Roman" w:eastAsia="Calibri" w:hAnsi="Times New Roman" w:cs="Times New Roman"/>
          <w:b/>
          <w:noProof/>
          <w:sz w:val="24"/>
          <w:szCs w:val="24"/>
          <w:lang w:eastAsia="sk-SK"/>
        </w:rPr>
        <w:t>Контакты для СМИ:</w:t>
      </w:r>
      <w:r w:rsidR="009D359A">
        <w:rPr>
          <w:rFonts w:ascii="Times New Roman" w:eastAsia="Calibri" w:hAnsi="Times New Roman" w:cs="Times New Roman"/>
          <w:b/>
          <w:noProof/>
          <w:sz w:val="24"/>
          <w:szCs w:val="24"/>
          <w:lang w:eastAsia="sk-SK"/>
        </w:rPr>
        <w:t xml:space="preserve"> </w:t>
      </w:r>
      <w:r w:rsidRPr="000630F6">
        <w:rPr>
          <w:rFonts w:ascii="Times New Roman" w:eastAsia="Calibri" w:hAnsi="Times New Roman" w:cs="Times New Roman"/>
          <w:sz w:val="24"/>
          <w:szCs w:val="24"/>
          <w:lang w:eastAsia="en-US"/>
        </w:rPr>
        <w:t xml:space="preserve">Ольга Никитина, помощник руководителя Управления </w:t>
      </w:r>
      <w:proofErr w:type="spellStart"/>
      <w:r w:rsidRPr="000630F6">
        <w:rPr>
          <w:rFonts w:ascii="Times New Roman" w:eastAsia="Calibri" w:hAnsi="Times New Roman" w:cs="Times New Roman"/>
          <w:sz w:val="24"/>
          <w:szCs w:val="24"/>
          <w:lang w:eastAsia="en-US"/>
        </w:rPr>
        <w:t>Росреестра</w:t>
      </w:r>
      <w:proofErr w:type="spellEnd"/>
    </w:p>
    <w:p w:rsidR="00780108" w:rsidRPr="000630F6" w:rsidRDefault="00780108" w:rsidP="000630F6">
      <w:pPr>
        <w:spacing w:after="0" w:line="240" w:lineRule="auto"/>
        <w:rPr>
          <w:rFonts w:ascii="Times New Roman" w:eastAsia="Calibri" w:hAnsi="Times New Roman" w:cs="Times New Roman"/>
          <w:sz w:val="24"/>
          <w:szCs w:val="24"/>
          <w:lang w:eastAsia="en-US"/>
        </w:rPr>
      </w:pPr>
      <w:r w:rsidRPr="000630F6">
        <w:rPr>
          <w:rFonts w:ascii="Times New Roman" w:eastAsia="Calibri" w:hAnsi="Times New Roman" w:cs="Times New Roman"/>
          <w:sz w:val="24"/>
          <w:szCs w:val="24"/>
          <w:lang w:eastAsia="en-US"/>
        </w:rPr>
        <w:t xml:space="preserve">(846) 33-22-555, 8 927 690 73 51, </w:t>
      </w:r>
      <w:hyperlink r:id="rId57" w:history="1">
        <w:r w:rsidRPr="000630F6">
          <w:rPr>
            <w:rFonts w:ascii="Times New Roman" w:eastAsia="Calibri" w:hAnsi="Times New Roman" w:cs="Times New Roman"/>
            <w:color w:val="0000FF"/>
            <w:sz w:val="24"/>
            <w:szCs w:val="24"/>
            <w:u w:val="single"/>
            <w:shd w:val="clear" w:color="auto" w:fill="FFFFFF"/>
            <w:lang w:val="en-US" w:eastAsia="en-US"/>
          </w:rPr>
          <w:t>pr</w:t>
        </w:r>
        <w:r w:rsidRPr="000630F6">
          <w:rPr>
            <w:rFonts w:ascii="Times New Roman" w:eastAsia="Calibri" w:hAnsi="Times New Roman" w:cs="Times New Roman"/>
            <w:color w:val="0000FF"/>
            <w:sz w:val="24"/>
            <w:szCs w:val="24"/>
            <w:u w:val="single"/>
            <w:shd w:val="clear" w:color="auto" w:fill="FFFFFF"/>
            <w:lang w:eastAsia="en-US"/>
          </w:rPr>
          <w:t>.</w:t>
        </w:r>
        <w:r w:rsidRPr="000630F6">
          <w:rPr>
            <w:rFonts w:ascii="Times New Roman" w:eastAsia="Calibri" w:hAnsi="Times New Roman" w:cs="Times New Roman"/>
            <w:color w:val="0000FF"/>
            <w:sz w:val="24"/>
            <w:szCs w:val="24"/>
            <w:u w:val="single"/>
            <w:shd w:val="clear" w:color="auto" w:fill="FFFFFF"/>
            <w:lang w:val="en-US" w:eastAsia="en-US"/>
          </w:rPr>
          <w:t>samara</w:t>
        </w:r>
        <w:r w:rsidRPr="000630F6">
          <w:rPr>
            <w:rFonts w:ascii="Times New Roman" w:eastAsia="Calibri" w:hAnsi="Times New Roman" w:cs="Times New Roman"/>
            <w:color w:val="0000FF"/>
            <w:sz w:val="24"/>
            <w:szCs w:val="24"/>
            <w:u w:val="single"/>
            <w:shd w:val="clear" w:color="auto" w:fill="FFFFFF"/>
            <w:lang w:eastAsia="en-US"/>
          </w:rPr>
          <w:t>@</w:t>
        </w:r>
        <w:r w:rsidRPr="000630F6">
          <w:rPr>
            <w:rFonts w:ascii="Times New Roman" w:eastAsia="Calibri" w:hAnsi="Times New Roman" w:cs="Times New Roman"/>
            <w:color w:val="0000FF"/>
            <w:sz w:val="24"/>
            <w:szCs w:val="24"/>
            <w:u w:val="single"/>
            <w:shd w:val="clear" w:color="auto" w:fill="FFFFFF"/>
            <w:lang w:val="en-US" w:eastAsia="en-US"/>
          </w:rPr>
          <w:t>mail</w:t>
        </w:r>
        <w:r w:rsidRPr="000630F6">
          <w:rPr>
            <w:rFonts w:ascii="Times New Roman" w:eastAsia="Calibri" w:hAnsi="Times New Roman" w:cs="Times New Roman"/>
            <w:color w:val="0000FF"/>
            <w:sz w:val="24"/>
            <w:szCs w:val="24"/>
            <w:u w:val="single"/>
            <w:shd w:val="clear" w:color="auto" w:fill="FFFFFF"/>
            <w:lang w:eastAsia="en-US"/>
          </w:rPr>
          <w:t>.</w:t>
        </w:r>
        <w:r w:rsidRPr="000630F6">
          <w:rPr>
            <w:rFonts w:ascii="Times New Roman" w:eastAsia="Calibri" w:hAnsi="Times New Roman" w:cs="Times New Roman"/>
            <w:color w:val="0000FF"/>
            <w:sz w:val="24"/>
            <w:szCs w:val="24"/>
            <w:u w:val="single"/>
            <w:shd w:val="clear" w:color="auto" w:fill="FFFFFF"/>
            <w:lang w:val="en-US" w:eastAsia="en-US"/>
          </w:rPr>
          <w:t>ru</w:t>
        </w:r>
      </w:hyperlink>
      <w:r w:rsidR="002D6D5B" w:rsidRPr="000630F6">
        <w:rPr>
          <w:rFonts w:ascii="Times New Roman" w:hAnsi="Times New Roman" w:cs="Times New Roman"/>
          <w:noProof/>
          <w:sz w:val="24"/>
          <w:szCs w:val="24"/>
        </w:rPr>
        <w:pict>
          <v:shape id="_x0000_s1104" type="#_x0000_t32" style="position:absolute;margin-left:57.85pt;margin-top:673pt;width:472.5pt;height:0;z-index:25174016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fJT6&#10;GE0CAABVBAAADgAAAAAAAAAAAAAAAAAuAgAAZHJzL2Uyb0RvYy54bWxQSwECLQAUAAYACAAAACEA&#10;sEyguNsAAAAOAQAADwAAAAAAAAAAAAAAAACnBAAAZHJzL2Rvd25yZXYueG1sUEsFBgAAAAAEAAQA&#10;8wAAAK8FAAAAAA==&#10;" strokecolor="#0070c0" strokeweight="1.25pt"/>
        </w:pict>
      </w:r>
    </w:p>
    <w:p w:rsidR="0063735E" w:rsidRPr="00F3101E" w:rsidRDefault="00353211" w:rsidP="00D94BC3">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D94BC3">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58"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roofErr w:type="gramEnd"/>
      <w:r w:rsidRPr="00F3101E">
        <w:rPr>
          <w:rFonts w:ascii="Times New Roman" w:hAnsi="Times New Roman" w:cs="Times New Roman"/>
          <w:b/>
          <w:color w:val="000000" w:themeColor="text1"/>
          <w:sz w:val="24"/>
          <w:szCs w:val="24"/>
        </w:rPr>
        <w:t xml:space="preserve"> Номер подписан в печать в 15.</w:t>
      </w:r>
      <w:r w:rsidRPr="00F911D5">
        <w:rPr>
          <w:rFonts w:ascii="Times New Roman" w:hAnsi="Times New Roman" w:cs="Times New Roman"/>
          <w:b/>
          <w:color w:val="000000" w:themeColor="text1"/>
          <w:sz w:val="24"/>
          <w:szCs w:val="24"/>
        </w:rPr>
        <w:t xml:space="preserve">00 </w:t>
      </w:r>
      <w:r w:rsidRPr="000630F6">
        <w:rPr>
          <w:rFonts w:ascii="Times New Roman" w:hAnsi="Times New Roman" w:cs="Times New Roman"/>
          <w:b/>
          <w:color w:val="000000" w:themeColor="text1"/>
          <w:sz w:val="24"/>
          <w:szCs w:val="24"/>
        </w:rPr>
        <w:t>ч.</w:t>
      </w:r>
      <w:r w:rsidR="00416FCB" w:rsidRPr="000630F6">
        <w:rPr>
          <w:rFonts w:ascii="Times New Roman" w:hAnsi="Times New Roman" w:cs="Times New Roman"/>
          <w:b/>
          <w:color w:val="000000" w:themeColor="text1"/>
          <w:sz w:val="24"/>
          <w:szCs w:val="24"/>
        </w:rPr>
        <w:t xml:space="preserve"> </w:t>
      </w:r>
      <w:r w:rsidR="000630F6" w:rsidRPr="000630F6">
        <w:rPr>
          <w:rFonts w:ascii="Times New Roman" w:hAnsi="Times New Roman" w:cs="Times New Roman"/>
          <w:b/>
          <w:color w:val="000000" w:themeColor="text1"/>
          <w:sz w:val="24"/>
          <w:szCs w:val="24"/>
        </w:rPr>
        <w:t>15</w:t>
      </w:r>
      <w:r w:rsidR="00F911D5" w:rsidRPr="000630F6">
        <w:rPr>
          <w:rFonts w:ascii="Times New Roman" w:hAnsi="Times New Roman" w:cs="Times New Roman"/>
          <w:b/>
          <w:color w:val="000000" w:themeColor="text1"/>
          <w:sz w:val="24"/>
          <w:szCs w:val="24"/>
        </w:rPr>
        <w:t>.</w:t>
      </w:r>
      <w:r w:rsidR="00501574" w:rsidRPr="000630F6">
        <w:rPr>
          <w:rFonts w:ascii="Times New Roman" w:hAnsi="Times New Roman" w:cs="Times New Roman"/>
          <w:b/>
          <w:color w:val="000000" w:themeColor="text1"/>
          <w:sz w:val="24"/>
          <w:szCs w:val="24"/>
        </w:rPr>
        <w:t>0</w:t>
      </w:r>
      <w:r w:rsidR="00BC0F47" w:rsidRPr="000630F6">
        <w:rPr>
          <w:rFonts w:ascii="Times New Roman" w:hAnsi="Times New Roman" w:cs="Times New Roman"/>
          <w:b/>
          <w:color w:val="000000" w:themeColor="text1"/>
          <w:sz w:val="24"/>
          <w:szCs w:val="24"/>
        </w:rPr>
        <w:t>3</w:t>
      </w:r>
      <w:r w:rsidRPr="000630F6">
        <w:rPr>
          <w:rFonts w:ascii="Times New Roman" w:hAnsi="Times New Roman" w:cs="Times New Roman"/>
          <w:b/>
          <w:color w:val="000000" w:themeColor="text1"/>
          <w:sz w:val="24"/>
          <w:szCs w:val="24"/>
        </w:rPr>
        <w:t>.</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D94BC3">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BC0F47">
        <w:rPr>
          <w:rFonts w:ascii="Times New Roman" w:hAnsi="Times New Roman" w:cs="Times New Roman"/>
          <w:b/>
          <w:color w:val="000000" w:themeColor="text1"/>
          <w:sz w:val="24"/>
          <w:szCs w:val="24"/>
        </w:rPr>
        <w:t>75</w:t>
      </w:r>
      <w:r w:rsidRPr="00F3101E">
        <w:rPr>
          <w:rFonts w:ascii="Times New Roman" w:hAnsi="Times New Roman" w:cs="Times New Roman"/>
          <w:b/>
          <w:color w:val="000000" w:themeColor="text1"/>
          <w:sz w:val="24"/>
          <w:szCs w:val="24"/>
        </w:rPr>
        <w:t xml:space="preserve"> экземпляров  </w:t>
      </w:r>
    </w:p>
    <w:sectPr w:rsidR="00483ACE" w:rsidRPr="00F3101E" w:rsidSect="00D94BC3">
      <w:footerReference w:type="even" r:id="rId59"/>
      <w:footerReference w:type="default" r:id="rId60"/>
      <w:pgSz w:w="11906" w:h="16838"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5B" w:rsidRDefault="002D6D5B" w:rsidP="000B0BB3">
      <w:pPr>
        <w:spacing w:after="0" w:line="240" w:lineRule="auto"/>
      </w:pPr>
      <w:r>
        <w:separator/>
      </w:r>
    </w:p>
  </w:endnote>
  <w:endnote w:type="continuationSeparator" w:id="0">
    <w:p w:rsidR="002D6D5B" w:rsidRDefault="002D6D5B"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15" w:rsidRDefault="006B0E15"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B0E15" w:rsidRDefault="006B0E15" w:rsidP="00E537EB">
    <w:pPr>
      <w:pStyle w:val="a7"/>
      <w:ind w:right="360"/>
    </w:pPr>
  </w:p>
  <w:p w:rsidR="006B0E15" w:rsidRDefault="006B0E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15" w:rsidRDefault="006B0E15"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5B" w:rsidRDefault="002D6D5B" w:rsidP="000B0BB3">
      <w:pPr>
        <w:spacing w:after="0" w:line="240" w:lineRule="auto"/>
      </w:pPr>
      <w:r>
        <w:separator/>
      </w:r>
    </w:p>
  </w:footnote>
  <w:footnote w:type="continuationSeparator" w:id="0">
    <w:p w:rsidR="002D6D5B" w:rsidRDefault="002D6D5B"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3">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5">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9">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AF0143"/>
    <w:multiLevelType w:val="hybridMultilevel"/>
    <w:tmpl w:val="17043434"/>
    <w:lvl w:ilvl="0" w:tplc="3C367398">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2">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4">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0">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7"/>
  </w:num>
  <w:num w:numId="2">
    <w:abstractNumId w:val="1"/>
  </w:num>
  <w:num w:numId="3">
    <w:abstractNumId w:val="7"/>
  </w:num>
  <w:num w:numId="4">
    <w:abstractNumId w:val="3"/>
  </w:num>
  <w:num w:numId="5">
    <w:abstractNumId w:val="2"/>
  </w:num>
  <w:num w:numId="6">
    <w:abstractNumId w:val="20"/>
  </w:num>
  <w:num w:numId="7">
    <w:abstractNumId w:val="12"/>
  </w:num>
  <w:num w:numId="8">
    <w:abstractNumId w:val="4"/>
  </w:num>
  <w:num w:numId="9">
    <w:abstractNumId w:val="6"/>
  </w:num>
  <w:num w:numId="10">
    <w:abstractNumId w:val="11"/>
  </w:num>
  <w:num w:numId="11">
    <w:abstractNumId w:val="13"/>
  </w:num>
  <w:num w:numId="12">
    <w:abstractNumId w:val="21"/>
  </w:num>
  <w:num w:numId="13">
    <w:abstractNumId w:val="18"/>
  </w:num>
  <w:num w:numId="14">
    <w:abstractNumId w:val="8"/>
  </w:num>
  <w:num w:numId="15">
    <w:abstractNumId w:val="15"/>
  </w:num>
  <w:num w:numId="16">
    <w:abstractNumId w:val="22"/>
  </w:num>
  <w:num w:numId="17">
    <w:abstractNumId w:val="5"/>
  </w:num>
  <w:num w:numId="18">
    <w:abstractNumId w:val="19"/>
  </w:num>
  <w:num w:numId="19">
    <w:abstractNumId w:val="16"/>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630F6"/>
    <w:rsid w:val="0006428D"/>
    <w:rsid w:val="00074309"/>
    <w:rsid w:val="00075A2A"/>
    <w:rsid w:val="00077D3D"/>
    <w:rsid w:val="000846DA"/>
    <w:rsid w:val="00093FB6"/>
    <w:rsid w:val="000A1ECD"/>
    <w:rsid w:val="000B06DB"/>
    <w:rsid w:val="000B0BB3"/>
    <w:rsid w:val="000B3EBE"/>
    <w:rsid w:val="000B7E29"/>
    <w:rsid w:val="000C3D3C"/>
    <w:rsid w:val="000D3EC0"/>
    <w:rsid w:val="000E2561"/>
    <w:rsid w:val="000E485B"/>
    <w:rsid w:val="000E536C"/>
    <w:rsid w:val="000E63D5"/>
    <w:rsid w:val="000F048B"/>
    <w:rsid w:val="000F0BBD"/>
    <w:rsid w:val="000F5008"/>
    <w:rsid w:val="000F78BD"/>
    <w:rsid w:val="001028C0"/>
    <w:rsid w:val="00102F9E"/>
    <w:rsid w:val="00110583"/>
    <w:rsid w:val="00113D0A"/>
    <w:rsid w:val="00114DA2"/>
    <w:rsid w:val="00121B85"/>
    <w:rsid w:val="00123DA3"/>
    <w:rsid w:val="001252B7"/>
    <w:rsid w:val="00134088"/>
    <w:rsid w:val="00135F45"/>
    <w:rsid w:val="00140AD2"/>
    <w:rsid w:val="00153D75"/>
    <w:rsid w:val="00154617"/>
    <w:rsid w:val="0016255D"/>
    <w:rsid w:val="00163854"/>
    <w:rsid w:val="00164374"/>
    <w:rsid w:val="001652BB"/>
    <w:rsid w:val="00165E41"/>
    <w:rsid w:val="001667FE"/>
    <w:rsid w:val="00166DBF"/>
    <w:rsid w:val="001730BB"/>
    <w:rsid w:val="00175D21"/>
    <w:rsid w:val="00175E80"/>
    <w:rsid w:val="00176E57"/>
    <w:rsid w:val="00177BAE"/>
    <w:rsid w:val="001838CA"/>
    <w:rsid w:val="0018653D"/>
    <w:rsid w:val="00193AAD"/>
    <w:rsid w:val="001A100E"/>
    <w:rsid w:val="001A2165"/>
    <w:rsid w:val="001A5A39"/>
    <w:rsid w:val="001B587E"/>
    <w:rsid w:val="001B5E75"/>
    <w:rsid w:val="001C4949"/>
    <w:rsid w:val="001C694F"/>
    <w:rsid w:val="001C7504"/>
    <w:rsid w:val="001E144D"/>
    <w:rsid w:val="001E2BB1"/>
    <w:rsid w:val="001E2C6C"/>
    <w:rsid w:val="001F1648"/>
    <w:rsid w:val="001F5ECC"/>
    <w:rsid w:val="00202E3C"/>
    <w:rsid w:val="002153C5"/>
    <w:rsid w:val="002210D8"/>
    <w:rsid w:val="00232308"/>
    <w:rsid w:val="00237546"/>
    <w:rsid w:val="00240CFB"/>
    <w:rsid w:val="002501C5"/>
    <w:rsid w:val="00256C25"/>
    <w:rsid w:val="00264712"/>
    <w:rsid w:val="00266697"/>
    <w:rsid w:val="002A1BA7"/>
    <w:rsid w:val="002A5499"/>
    <w:rsid w:val="002B35E4"/>
    <w:rsid w:val="002B4C5F"/>
    <w:rsid w:val="002B4F43"/>
    <w:rsid w:val="002C624C"/>
    <w:rsid w:val="002D5F06"/>
    <w:rsid w:val="002D6AD1"/>
    <w:rsid w:val="002D6C63"/>
    <w:rsid w:val="002D6D5B"/>
    <w:rsid w:val="002E2071"/>
    <w:rsid w:val="002E3845"/>
    <w:rsid w:val="002F0F9B"/>
    <w:rsid w:val="002F20EA"/>
    <w:rsid w:val="00300633"/>
    <w:rsid w:val="0030245F"/>
    <w:rsid w:val="0031136E"/>
    <w:rsid w:val="003140CB"/>
    <w:rsid w:val="003145EC"/>
    <w:rsid w:val="00322905"/>
    <w:rsid w:val="00322926"/>
    <w:rsid w:val="00322D0B"/>
    <w:rsid w:val="003237AD"/>
    <w:rsid w:val="00327A8B"/>
    <w:rsid w:val="00331810"/>
    <w:rsid w:val="00333138"/>
    <w:rsid w:val="003339C6"/>
    <w:rsid w:val="00334123"/>
    <w:rsid w:val="00337DBA"/>
    <w:rsid w:val="00340108"/>
    <w:rsid w:val="00340E8D"/>
    <w:rsid w:val="003441EB"/>
    <w:rsid w:val="0034430B"/>
    <w:rsid w:val="0034604F"/>
    <w:rsid w:val="00351F83"/>
    <w:rsid w:val="00353211"/>
    <w:rsid w:val="003544A0"/>
    <w:rsid w:val="00357441"/>
    <w:rsid w:val="003608FC"/>
    <w:rsid w:val="00365C9D"/>
    <w:rsid w:val="00374B83"/>
    <w:rsid w:val="0037638B"/>
    <w:rsid w:val="0037649B"/>
    <w:rsid w:val="00380E4D"/>
    <w:rsid w:val="0039439D"/>
    <w:rsid w:val="003A06BD"/>
    <w:rsid w:val="003A22FF"/>
    <w:rsid w:val="003A4942"/>
    <w:rsid w:val="003B57E4"/>
    <w:rsid w:val="003C5654"/>
    <w:rsid w:val="003C68B5"/>
    <w:rsid w:val="003D2230"/>
    <w:rsid w:val="003D2457"/>
    <w:rsid w:val="003F009F"/>
    <w:rsid w:val="003F1E9E"/>
    <w:rsid w:val="003F24FF"/>
    <w:rsid w:val="003F309B"/>
    <w:rsid w:val="003F75DF"/>
    <w:rsid w:val="00405596"/>
    <w:rsid w:val="004074B9"/>
    <w:rsid w:val="004078F8"/>
    <w:rsid w:val="00416E63"/>
    <w:rsid w:val="00416FCB"/>
    <w:rsid w:val="00423129"/>
    <w:rsid w:val="00426A28"/>
    <w:rsid w:val="00434CB4"/>
    <w:rsid w:val="00436D78"/>
    <w:rsid w:val="00450FF4"/>
    <w:rsid w:val="00462322"/>
    <w:rsid w:val="004623E0"/>
    <w:rsid w:val="0046542F"/>
    <w:rsid w:val="004704AC"/>
    <w:rsid w:val="00475D8C"/>
    <w:rsid w:val="00476B1E"/>
    <w:rsid w:val="00483ACE"/>
    <w:rsid w:val="00484760"/>
    <w:rsid w:val="00485343"/>
    <w:rsid w:val="004A3070"/>
    <w:rsid w:val="004A43B3"/>
    <w:rsid w:val="004B581E"/>
    <w:rsid w:val="004B694B"/>
    <w:rsid w:val="004C2397"/>
    <w:rsid w:val="004E25E5"/>
    <w:rsid w:val="004E5BB3"/>
    <w:rsid w:val="004E6C8A"/>
    <w:rsid w:val="0050076B"/>
    <w:rsid w:val="00501574"/>
    <w:rsid w:val="0050568C"/>
    <w:rsid w:val="00506F10"/>
    <w:rsid w:val="0051107C"/>
    <w:rsid w:val="005237BC"/>
    <w:rsid w:val="005405D3"/>
    <w:rsid w:val="0054093B"/>
    <w:rsid w:val="00540C19"/>
    <w:rsid w:val="00544D3C"/>
    <w:rsid w:val="00546DD6"/>
    <w:rsid w:val="00546F72"/>
    <w:rsid w:val="0054740D"/>
    <w:rsid w:val="00556006"/>
    <w:rsid w:val="005602F2"/>
    <w:rsid w:val="00561524"/>
    <w:rsid w:val="00567D1E"/>
    <w:rsid w:val="00575DBE"/>
    <w:rsid w:val="00576E60"/>
    <w:rsid w:val="00581FF4"/>
    <w:rsid w:val="005864B8"/>
    <w:rsid w:val="00592927"/>
    <w:rsid w:val="005976A9"/>
    <w:rsid w:val="00597F73"/>
    <w:rsid w:val="005B5F6F"/>
    <w:rsid w:val="005B6AD1"/>
    <w:rsid w:val="005C00BE"/>
    <w:rsid w:val="005C3D4C"/>
    <w:rsid w:val="005C3ED4"/>
    <w:rsid w:val="005C6DA2"/>
    <w:rsid w:val="005C71B8"/>
    <w:rsid w:val="005D45F5"/>
    <w:rsid w:val="005E7985"/>
    <w:rsid w:val="005F1493"/>
    <w:rsid w:val="005F3531"/>
    <w:rsid w:val="006018A6"/>
    <w:rsid w:val="006067D6"/>
    <w:rsid w:val="00617EAF"/>
    <w:rsid w:val="00621F29"/>
    <w:rsid w:val="00623DE1"/>
    <w:rsid w:val="00627BF8"/>
    <w:rsid w:val="00630969"/>
    <w:rsid w:val="006330CC"/>
    <w:rsid w:val="0063735E"/>
    <w:rsid w:val="00640D4F"/>
    <w:rsid w:val="00641C95"/>
    <w:rsid w:val="00644D06"/>
    <w:rsid w:val="00650ED6"/>
    <w:rsid w:val="00656ACD"/>
    <w:rsid w:val="00657824"/>
    <w:rsid w:val="00664AAD"/>
    <w:rsid w:val="00664D03"/>
    <w:rsid w:val="00667638"/>
    <w:rsid w:val="00671EF4"/>
    <w:rsid w:val="0068295C"/>
    <w:rsid w:val="00686101"/>
    <w:rsid w:val="006879AC"/>
    <w:rsid w:val="006911DD"/>
    <w:rsid w:val="00696D8E"/>
    <w:rsid w:val="006B03B6"/>
    <w:rsid w:val="006B0E15"/>
    <w:rsid w:val="006C0F57"/>
    <w:rsid w:val="006C3F4F"/>
    <w:rsid w:val="006D3F86"/>
    <w:rsid w:val="006D454A"/>
    <w:rsid w:val="006E0BFA"/>
    <w:rsid w:val="006E27F4"/>
    <w:rsid w:val="006E5032"/>
    <w:rsid w:val="006F1555"/>
    <w:rsid w:val="00703FF7"/>
    <w:rsid w:val="00705962"/>
    <w:rsid w:val="00706639"/>
    <w:rsid w:val="007142DB"/>
    <w:rsid w:val="0071466F"/>
    <w:rsid w:val="00714FAC"/>
    <w:rsid w:val="00716FF1"/>
    <w:rsid w:val="00726AD6"/>
    <w:rsid w:val="00726D9B"/>
    <w:rsid w:val="00732B2A"/>
    <w:rsid w:val="00733C4E"/>
    <w:rsid w:val="007473F7"/>
    <w:rsid w:val="00752A87"/>
    <w:rsid w:val="00757BA6"/>
    <w:rsid w:val="00773E5D"/>
    <w:rsid w:val="0077449F"/>
    <w:rsid w:val="00774843"/>
    <w:rsid w:val="00780108"/>
    <w:rsid w:val="00796850"/>
    <w:rsid w:val="007A10C0"/>
    <w:rsid w:val="007A60C7"/>
    <w:rsid w:val="007A6CF4"/>
    <w:rsid w:val="007B08C2"/>
    <w:rsid w:val="007B31CF"/>
    <w:rsid w:val="007C33A1"/>
    <w:rsid w:val="007C7D71"/>
    <w:rsid w:val="007F1420"/>
    <w:rsid w:val="007F2E8D"/>
    <w:rsid w:val="00800DEB"/>
    <w:rsid w:val="00802CEC"/>
    <w:rsid w:val="008036ED"/>
    <w:rsid w:val="00804B72"/>
    <w:rsid w:val="00817E92"/>
    <w:rsid w:val="00821B10"/>
    <w:rsid w:val="00823655"/>
    <w:rsid w:val="0083364E"/>
    <w:rsid w:val="00833F5E"/>
    <w:rsid w:val="00834DB5"/>
    <w:rsid w:val="00835E92"/>
    <w:rsid w:val="008471DF"/>
    <w:rsid w:val="008606C3"/>
    <w:rsid w:val="00861BDF"/>
    <w:rsid w:val="00862A0D"/>
    <w:rsid w:val="00880335"/>
    <w:rsid w:val="00886ADC"/>
    <w:rsid w:val="008A1EAE"/>
    <w:rsid w:val="008A27D2"/>
    <w:rsid w:val="008A34B7"/>
    <w:rsid w:val="008A423C"/>
    <w:rsid w:val="008A5D13"/>
    <w:rsid w:val="008B7E41"/>
    <w:rsid w:val="008C060C"/>
    <w:rsid w:val="008C0CC9"/>
    <w:rsid w:val="008C3CC3"/>
    <w:rsid w:val="008C6758"/>
    <w:rsid w:val="008C78E1"/>
    <w:rsid w:val="008E0B78"/>
    <w:rsid w:val="008E42C4"/>
    <w:rsid w:val="008F0AD0"/>
    <w:rsid w:val="0090733E"/>
    <w:rsid w:val="00913A00"/>
    <w:rsid w:val="0092479C"/>
    <w:rsid w:val="00932624"/>
    <w:rsid w:val="009336D0"/>
    <w:rsid w:val="00933D9C"/>
    <w:rsid w:val="00933FCB"/>
    <w:rsid w:val="009378E7"/>
    <w:rsid w:val="0094009D"/>
    <w:rsid w:val="00940742"/>
    <w:rsid w:val="00941DA8"/>
    <w:rsid w:val="0094476F"/>
    <w:rsid w:val="00951980"/>
    <w:rsid w:val="00956F40"/>
    <w:rsid w:val="00971542"/>
    <w:rsid w:val="009778FC"/>
    <w:rsid w:val="00980B5D"/>
    <w:rsid w:val="009859A7"/>
    <w:rsid w:val="009A163A"/>
    <w:rsid w:val="009A5749"/>
    <w:rsid w:val="009B673B"/>
    <w:rsid w:val="009C3047"/>
    <w:rsid w:val="009C54EA"/>
    <w:rsid w:val="009C6FE4"/>
    <w:rsid w:val="009C7E68"/>
    <w:rsid w:val="009D359A"/>
    <w:rsid w:val="009D5DDD"/>
    <w:rsid w:val="009E1138"/>
    <w:rsid w:val="009E2AA2"/>
    <w:rsid w:val="009E3C1D"/>
    <w:rsid w:val="009E54C6"/>
    <w:rsid w:val="009F43F8"/>
    <w:rsid w:val="009F6379"/>
    <w:rsid w:val="009F6921"/>
    <w:rsid w:val="009F755F"/>
    <w:rsid w:val="00A00EC3"/>
    <w:rsid w:val="00A12E26"/>
    <w:rsid w:val="00A161E7"/>
    <w:rsid w:val="00A16DEA"/>
    <w:rsid w:val="00A3338F"/>
    <w:rsid w:val="00A35902"/>
    <w:rsid w:val="00A37726"/>
    <w:rsid w:val="00A41DC8"/>
    <w:rsid w:val="00A44AAB"/>
    <w:rsid w:val="00A5000F"/>
    <w:rsid w:val="00A5189D"/>
    <w:rsid w:val="00A77031"/>
    <w:rsid w:val="00A77B8C"/>
    <w:rsid w:val="00A77D12"/>
    <w:rsid w:val="00A81703"/>
    <w:rsid w:val="00A92713"/>
    <w:rsid w:val="00AA19AB"/>
    <w:rsid w:val="00AA1B3C"/>
    <w:rsid w:val="00AA1E6E"/>
    <w:rsid w:val="00AA2F44"/>
    <w:rsid w:val="00AB2DBB"/>
    <w:rsid w:val="00AB5255"/>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105C3"/>
    <w:rsid w:val="00B14182"/>
    <w:rsid w:val="00B20D7E"/>
    <w:rsid w:val="00B22512"/>
    <w:rsid w:val="00B275C8"/>
    <w:rsid w:val="00B31151"/>
    <w:rsid w:val="00B337CA"/>
    <w:rsid w:val="00B52B92"/>
    <w:rsid w:val="00B67C55"/>
    <w:rsid w:val="00B76340"/>
    <w:rsid w:val="00B822A3"/>
    <w:rsid w:val="00B836A7"/>
    <w:rsid w:val="00B85092"/>
    <w:rsid w:val="00B8754E"/>
    <w:rsid w:val="00B96262"/>
    <w:rsid w:val="00B96CFB"/>
    <w:rsid w:val="00B97363"/>
    <w:rsid w:val="00BA5678"/>
    <w:rsid w:val="00BA58CA"/>
    <w:rsid w:val="00BB4065"/>
    <w:rsid w:val="00BC0F47"/>
    <w:rsid w:val="00BD65B3"/>
    <w:rsid w:val="00BE0E51"/>
    <w:rsid w:val="00BE4EE8"/>
    <w:rsid w:val="00BE6766"/>
    <w:rsid w:val="00BF2B3C"/>
    <w:rsid w:val="00BF395E"/>
    <w:rsid w:val="00BF519B"/>
    <w:rsid w:val="00C0354D"/>
    <w:rsid w:val="00C04A59"/>
    <w:rsid w:val="00C1310D"/>
    <w:rsid w:val="00C210CF"/>
    <w:rsid w:val="00C32B45"/>
    <w:rsid w:val="00C41B1C"/>
    <w:rsid w:val="00C468AE"/>
    <w:rsid w:val="00C47734"/>
    <w:rsid w:val="00C54E84"/>
    <w:rsid w:val="00C55A15"/>
    <w:rsid w:val="00C579AD"/>
    <w:rsid w:val="00C61FF5"/>
    <w:rsid w:val="00C63871"/>
    <w:rsid w:val="00C63CFB"/>
    <w:rsid w:val="00C71B57"/>
    <w:rsid w:val="00C74155"/>
    <w:rsid w:val="00C80837"/>
    <w:rsid w:val="00C823F3"/>
    <w:rsid w:val="00C85205"/>
    <w:rsid w:val="00C8682B"/>
    <w:rsid w:val="00C908DD"/>
    <w:rsid w:val="00C96A7D"/>
    <w:rsid w:val="00CA32CC"/>
    <w:rsid w:val="00CB03CD"/>
    <w:rsid w:val="00CB4C24"/>
    <w:rsid w:val="00CB521A"/>
    <w:rsid w:val="00CC4520"/>
    <w:rsid w:val="00CC4AFF"/>
    <w:rsid w:val="00CD0CF3"/>
    <w:rsid w:val="00CD3192"/>
    <w:rsid w:val="00CD5426"/>
    <w:rsid w:val="00CD5610"/>
    <w:rsid w:val="00CE1EB5"/>
    <w:rsid w:val="00CE3BF2"/>
    <w:rsid w:val="00CF07BB"/>
    <w:rsid w:val="00CF2BAE"/>
    <w:rsid w:val="00D05147"/>
    <w:rsid w:val="00D13571"/>
    <w:rsid w:val="00D22BC1"/>
    <w:rsid w:val="00D259AF"/>
    <w:rsid w:val="00D34672"/>
    <w:rsid w:val="00D364D8"/>
    <w:rsid w:val="00D43E08"/>
    <w:rsid w:val="00D47B6A"/>
    <w:rsid w:val="00D50688"/>
    <w:rsid w:val="00D52D35"/>
    <w:rsid w:val="00D55F30"/>
    <w:rsid w:val="00D61797"/>
    <w:rsid w:val="00D61A2E"/>
    <w:rsid w:val="00D63C82"/>
    <w:rsid w:val="00D65C7C"/>
    <w:rsid w:val="00D6637C"/>
    <w:rsid w:val="00D667AF"/>
    <w:rsid w:val="00D71B9F"/>
    <w:rsid w:val="00D741EC"/>
    <w:rsid w:val="00D8458A"/>
    <w:rsid w:val="00D85AD2"/>
    <w:rsid w:val="00D94BC3"/>
    <w:rsid w:val="00D960B8"/>
    <w:rsid w:val="00D973AF"/>
    <w:rsid w:val="00D97D61"/>
    <w:rsid w:val="00DA53B2"/>
    <w:rsid w:val="00DB169E"/>
    <w:rsid w:val="00DB1F52"/>
    <w:rsid w:val="00DB6C2F"/>
    <w:rsid w:val="00DB7E73"/>
    <w:rsid w:val="00DC171E"/>
    <w:rsid w:val="00DC2102"/>
    <w:rsid w:val="00DC42EB"/>
    <w:rsid w:val="00DE00AE"/>
    <w:rsid w:val="00DE2226"/>
    <w:rsid w:val="00DF5362"/>
    <w:rsid w:val="00DF65EF"/>
    <w:rsid w:val="00E1145B"/>
    <w:rsid w:val="00E12773"/>
    <w:rsid w:val="00E15399"/>
    <w:rsid w:val="00E162CF"/>
    <w:rsid w:val="00E21FA8"/>
    <w:rsid w:val="00E24891"/>
    <w:rsid w:val="00E251A3"/>
    <w:rsid w:val="00E254EC"/>
    <w:rsid w:val="00E27F07"/>
    <w:rsid w:val="00E3076E"/>
    <w:rsid w:val="00E4149D"/>
    <w:rsid w:val="00E4194C"/>
    <w:rsid w:val="00E42AE3"/>
    <w:rsid w:val="00E45680"/>
    <w:rsid w:val="00E47DA0"/>
    <w:rsid w:val="00E503A7"/>
    <w:rsid w:val="00E537EB"/>
    <w:rsid w:val="00E55EC2"/>
    <w:rsid w:val="00E5605C"/>
    <w:rsid w:val="00E560B6"/>
    <w:rsid w:val="00E562C3"/>
    <w:rsid w:val="00E56678"/>
    <w:rsid w:val="00E63796"/>
    <w:rsid w:val="00E73F8F"/>
    <w:rsid w:val="00E76A28"/>
    <w:rsid w:val="00E81DC8"/>
    <w:rsid w:val="00E85EC6"/>
    <w:rsid w:val="00E94517"/>
    <w:rsid w:val="00EA02A6"/>
    <w:rsid w:val="00EA1FEA"/>
    <w:rsid w:val="00EB095B"/>
    <w:rsid w:val="00EB11E2"/>
    <w:rsid w:val="00EB1BCE"/>
    <w:rsid w:val="00EB43F3"/>
    <w:rsid w:val="00EC19C5"/>
    <w:rsid w:val="00EC21D1"/>
    <w:rsid w:val="00ED3083"/>
    <w:rsid w:val="00EE6136"/>
    <w:rsid w:val="00F00CE5"/>
    <w:rsid w:val="00F06EB3"/>
    <w:rsid w:val="00F0722B"/>
    <w:rsid w:val="00F07971"/>
    <w:rsid w:val="00F142EB"/>
    <w:rsid w:val="00F20DD3"/>
    <w:rsid w:val="00F21ECC"/>
    <w:rsid w:val="00F25EF9"/>
    <w:rsid w:val="00F30C93"/>
    <w:rsid w:val="00F3101E"/>
    <w:rsid w:val="00F41BD3"/>
    <w:rsid w:val="00F5547D"/>
    <w:rsid w:val="00F56A91"/>
    <w:rsid w:val="00F61056"/>
    <w:rsid w:val="00F62219"/>
    <w:rsid w:val="00F6771D"/>
    <w:rsid w:val="00F72CC0"/>
    <w:rsid w:val="00F73770"/>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E0927"/>
    <w:rsid w:val="00FE1A90"/>
    <w:rsid w:val="00FE4FAB"/>
    <w:rsid w:val="00FE5C7F"/>
    <w:rsid w:val="00FF1C1F"/>
    <w:rsid w:val="00FF1D7C"/>
    <w:rsid w:val="00FF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6"/>
    <o:shapelayout v:ext="edit">
      <o:idmap v:ext="edit" data="1"/>
      <o:rules v:ext="edit">
        <o:r id="V:Rule1" type="connector" idref="#_x0000_s1104"/>
        <o:r id="V:Rule2" type="connector" idref="#Прямая со стрелкой 3"/>
        <o:r id="V:Rule3" type="connector" idref="#_x0000_s11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uiPriority w:val="99"/>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iPriority w:val="99"/>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uiPriority w:val="99"/>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iPriority w:val="99"/>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samara@mail.ru" TargetMode="External"/><Relationship Id="rId18" Type="http://schemas.openxmlformats.org/officeDocument/2006/relationships/hyperlink" Target="consultantplus://offline/ref=95B4C960610038CA01A08F2A3DC62BD2ADE012045BBD44B321541E46946B20E1089DA3C06E6A219F3EA688B46DBD312909CE5CE6C8KCI5I" TargetMode="External"/><Relationship Id="rId26" Type="http://schemas.openxmlformats.org/officeDocument/2006/relationships/hyperlink" Target="consultantplus://offline/ref=03A1775B91AA0E9794017FD69E136815CF67420087D04D49BD6B6C90E19921CB2CD662BE3CW6Q6G" TargetMode="External"/><Relationship Id="rId39" Type="http://schemas.openxmlformats.org/officeDocument/2006/relationships/hyperlink" Target="consultantplus://offline/ref=45386E710EFE9907324A2F352CD533A2CEDCA683658936C96713C0970CD822CDF2F3B9E19A5DC8D2e0m0H" TargetMode="External"/><Relationship Id="rId21" Type="http://schemas.openxmlformats.org/officeDocument/2006/relationships/hyperlink" Target="consultantplus://offline/ref=C18106DD17A2578ECECDC7B33FBFAFC94402DB7A1BD4BED897F6CD6C9AC4B99C1AF21E1F7D966A8Bp2kAG" TargetMode="External"/><Relationship Id="rId34" Type="http://schemas.openxmlformats.org/officeDocument/2006/relationships/hyperlink" Target="consultantplus://offline/ref=DB357B178F0A84F0F26746C6CE32720551A8BEBBE4D9A5615A1813E55B07A5C4A043B2B95B696647i6y5H" TargetMode="External"/><Relationship Id="rId42" Type="http://schemas.openxmlformats.org/officeDocument/2006/relationships/hyperlink" Target="consultantplus://offline/ref=A201DEFAE27E3C4FE61B292FAFE9CA06BF528698CB3210D5CC1BEBF37C965E8D4B21F50131DEFDC67E6B812415A7CEFCB7A9523F0DqER9K" TargetMode="External"/><Relationship Id="rId47" Type="http://schemas.openxmlformats.org/officeDocument/2006/relationships/image" Target="media/image5.png"/><Relationship Id="rId50" Type="http://schemas.openxmlformats.org/officeDocument/2006/relationships/hyperlink" Target="consultantplus://offline/ref=12150F4246EB07B4A9EAA9DF6B24627B63DB6EB984CEB051013F7CA51740317D46D5CF6E0EACDCA1C8538287277E567A080D62F9F0EBFAF5uER9L" TargetMode="External"/><Relationship Id="rId55" Type="http://schemas.openxmlformats.org/officeDocument/2006/relationships/hyperlink" Target="mailto:pr.samara@mai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5B4C960610038CA01A08F2A3DC62BD2ADE012045BBD44B321541E46946B20E1089DA3C768687E9A2BB7D0B96FA12F2A14D25EE4KCIBI" TargetMode="External"/><Relationship Id="rId20" Type="http://schemas.openxmlformats.org/officeDocument/2006/relationships/hyperlink" Target="consultantplus://offline/ref=C18106DD17A2578ECECDC7B33FBFAFC94402DB7A1BD4BED897F6CD6C9AC4B99C1AF21E1F7D966A8Bp2kAG" TargetMode="External"/><Relationship Id="rId29" Type="http://schemas.openxmlformats.org/officeDocument/2006/relationships/hyperlink" Target="consultantplus://offline/ref=C18106DD17A2578ECECDC7B33FBFAFC94402DB7A1BD4BED897F6CD6C9AC4B99C1AF21E1F7D966A8Bp2kAG" TargetMode="External"/><Relationship Id="rId41" Type="http://schemas.openxmlformats.org/officeDocument/2006/relationships/hyperlink" Target="consultantplus://offline/ref=A201DEFAE27E3C4FE61B292FAFE9CA06BF528698CB3210D5CC1BEBF37C965E8D4B21F50133DFF5972D24807850F1DDFDB7A9503C12E2C9E0qBR8K" TargetMode="External"/><Relationship Id="rId54" Type="http://schemas.openxmlformats.org/officeDocument/2006/relationships/image" Target="media/image7.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samara@mail.ru" TargetMode="External"/><Relationship Id="rId24" Type="http://schemas.openxmlformats.org/officeDocument/2006/relationships/hyperlink" Target="consultantplus://offline/ref=DB357B178F0A84F0F26746C6CE32720551A8BEBBE4D9A5615A1813E55B07A5C4A043B2B95B696647i6y5H" TargetMode="External"/><Relationship Id="rId32" Type="http://schemas.openxmlformats.org/officeDocument/2006/relationships/hyperlink" Target="consultantplus://offline/ref=79E670B64D4F6501AD7241007FD175AA13C17DA97871851E21917900C4DD61AD12F30C4F1F255B08F0CCD68667C87886E17A755C06D2I6K" TargetMode="External"/><Relationship Id="rId37" Type="http://schemas.openxmlformats.org/officeDocument/2006/relationships/hyperlink" Target="consultantplus://offline/ref=C2DFE5DE8505B1D92E2F24F50E24F8B2CBCB96A73485C0B7906F0F6A93F5658A062069724CEDABB0EDUBH" TargetMode="External"/><Relationship Id="rId40" Type="http://schemas.openxmlformats.org/officeDocument/2006/relationships/hyperlink" Target="consultantplus://offline/ref=A201DEFAE27E3C4FE61B292FAFE9CA06BF528698CB3210D5CC1BEBF37C965E8D4B21F50131DEFDC67E6B812415A7CEFCB7A9523F0DqER9K" TargetMode="External"/><Relationship Id="rId45" Type="http://schemas.openxmlformats.org/officeDocument/2006/relationships/hyperlink" Target="http://www.mfc63.ru" TargetMode="External"/><Relationship Id="rId53" Type="http://schemas.openxmlformats.org/officeDocument/2006/relationships/hyperlink" Target="consultantplus://offline/ref=1E8C774A045EC54BDA0FA236AF7E488C5F96E6589F5B5ACBA6C55CC71B9D72631C8CDBE81EA48ACDB4AD7Fb7iBK" TargetMode="External"/><Relationship Id="rId58" Type="http://schemas.openxmlformats.org/officeDocument/2006/relationships/hyperlink" Target="mailto:adm.novopavlovka@yandex.ru" TargetMode="External"/><Relationship Id="rId5" Type="http://schemas.openxmlformats.org/officeDocument/2006/relationships/settings" Target="settings.xml"/><Relationship Id="rId15" Type="http://schemas.openxmlformats.org/officeDocument/2006/relationships/hyperlink" Target="consultantplus://offline/ref=95B4C960610038CA01A08F2A3DC62BD2ADE012045BBD44B321541E46946B20E1089DA3C26B632ACA6FE989E829EA222908CE5EE5D4C69CD9K0IEI" TargetMode="External"/><Relationship Id="rId23" Type="http://schemas.openxmlformats.org/officeDocument/2006/relationships/hyperlink" Target="consultantplus://offline/ref=DB357B178F0A84F0F26746C6CE32720551A8BEBBE4D9A5615A1813E55B07A5C4A043B2B95B696647i6y5H" TargetMode="External"/><Relationship Id="rId28" Type="http://schemas.openxmlformats.org/officeDocument/2006/relationships/hyperlink" Target="consultantplus://offline/ref=D306948517067C3F75BDC6CB5D86BF54A36208E8AF9B03BF46D4ACDB3C74C7D6B40ACAF48D29F3EBWCj2G" TargetMode="External"/><Relationship Id="rId36" Type="http://schemas.openxmlformats.org/officeDocument/2006/relationships/hyperlink" Target="consultantplus://offline/ref=C2DFE5DE8505B1D92E2F24F50E24F8B2CBCB96A73485C0B7906F0F6A93F5658A062069724CEDABB0EDUBH" TargetMode="External"/><Relationship Id="rId49" Type="http://schemas.openxmlformats.org/officeDocument/2006/relationships/hyperlink" Target="consultantplus://offline/ref=1E8C774A045EC54BDA0FA236AF7E488C5F96E6589F5B5ACBA6C55CC71B9D72631C8CDBE81EA48ACDB4AD7Fb7iBK" TargetMode="External"/><Relationship Id="rId57" Type="http://schemas.openxmlformats.org/officeDocument/2006/relationships/hyperlink" Target="mailto:pr.samara@mail.ru"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466634934ACF18D2DEB46897CCCFD8C2E7F47BEF09209809BCC971B549373DEE8BE7F96D4AC5D3C02C3BE6FE625403B5CB5290DAEA04q4K" TargetMode="External"/><Relationship Id="rId31" Type="http://schemas.openxmlformats.org/officeDocument/2006/relationships/hyperlink" Target="consultantplus://offline/ref=8A4E37E76C2E6315FA5BCB36530BECA4EC61CD629280B95120003E6F51ABF5214D60621717C21C71jEq8G" TargetMode="External"/><Relationship Id="rId44" Type="http://schemas.openxmlformats.org/officeDocument/2006/relationships/hyperlink" Target="mailto:SPBDSO@admbg.org" TargetMode="External"/><Relationship Id="rId52" Type="http://schemas.openxmlformats.org/officeDocument/2006/relationships/hyperlink" Target="consultantplus://offline/ref=1E8C774A045EC54BDA0FBC3BB9121484589BBE579A5D5594FB9A079A4C9478345BC382AA5AA98FCAbBi7K"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354E5E8F12DB748DBF625F782151121C6CB74966624E31C5217E156825DE94D7529FC8F7B1EEB879HFT8G" TargetMode="External"/><Relationship Id="rId30" Type="http://schemas.openxmlformats.org/officeDocument/2006/relationships/hyperlink" Target="consultantplus://offline/ref=EAA390271FD7DDB2CF6F5F6E9ACEDF5C40AA861C46C01FA61D1AF4E14873A23F3064D34FA5E08599gDp8G" TargetMode="External"/><Relationship Id="rId35" Type="http://schemas.openxmlformats.org/officeDocument/2006/relationships/hyperlink" Target="consultantplus://offline/ref=BB71E6A3A0FBE152DCE4CACC23F882462748510EBFC687E6D057DE7E78125D6086BED12EAF988568lFS4H" TargetMode="External"/><Relationship Id="rId43" Type="http://schemas.openxmlformats.org/officeDocument/2006/relationships/hyperlink" Target="https://adm-dergunovka.ru/" TargetMode="External"/><Relationship Id="rId48" Type="http://schemas.openxmlformats.org/officeDocument/2006/relationships/hyperlink" Target="consultantplus://offline/ref=1E8C774A045EC54BDA0FBC3BB9121484589BBE579A5D5594FB9A079A4C9478345BC382AA5AA98FCAbBi7K" TargetMode="External"/><Relationship Id="rId56" Type="http://schemas.openxmlformats.org/officeDocument/2006/relationships/image" Target="media/image8.png"/><Relationship Id="rId8" Type="http://schemas.openxmlformats.org/officeDocument/2006/relationships/endnotes" Target="endnotes.xml"/><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consultantplus://offline/ref=95B4C960610038CA01A08F2A3DC62BD2ADE012045BBD44B321541E46946B20E1089DA3C26B632ACE69E989E829EA222908CE5EE5D4C69CD9K0IEI" TargetMode="External"/><Relationship Id="rId25" Type="http://schemas.openxmlformats.org/officeDocument/2006/relationships/hyperlink" Target="consultantplus://offline/ref=BF0D6DE6B4A932EE603267A533A0A0F6ABBE8802488608F22565E26B72C8DE7E4B24A6BAF1DD9BB6S7L0H" TargetMode="External"/><Relationship Id="rId33" Type="http://schemas.openxmlformats.org/officeDocument/2006/relationships/hyperlink" Target="consultantplus://offline/ref=79E670B64D4F6501AD7241007FD175AA13C17DA97871851E21917900C4DD61AD12F30C4C16255359A583D7DA229E6B87E17A775F192D05D6D4IEK" TargetMode="External"/><Relationship Id="rId38" Type="http://schemas.openxmlformats.org/officeDocument/2006/relationships/hyperlink" Target="consultantplus://offline/ref=45386E710EFE9907324A2F352CD533A2CEDCA683658936C96713C0970CD822CDF2F3B9E19A5DC8D2e0m0H" TargetMode="External"/><Relationship Id="rId46" Type="http://schemas.openxmlformats.org/officeDocument/2006/relationships/hyperlink" Target="mailto:bigglush-mfc@yndex.ru"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E94E-0550-4A39-AC3B-EC7F8AC6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36</Pages>
  <Words>22066</Words>
  <Characters>125780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147551</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189</cp:revision>
  <cp:lastPrinted>2021-10-15T11:26:00Z</cp:lastPrinted>
  <dcterms:created xsi:type="dcterms:W3CDTF">2021-07-15T05:18:00Z</dcterms:created>
  <dcterms:modified xsi:type="dcterms:W3CDTF">2022-03-21T06:29:00Z</dcterms:modified>
</cp:coreProperties>
</file>